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8C9" w:rsidRPr="006078C9" w:rsidRDefault="006078C9" w:rsidP="006078C9">
      <w:pPr>
        <w:pStyle w:val="Ttulo"/>
        <w:jc w:val="center"/>
        <w:rPr>
          <w:b/>
        </w:rPr>
      </w:pPr>
      <w:r w:rsidRPr="006078C9">
        <w:rPr>
          <w:b/>
        </w:rPr>
        <w:t>TCU 2015</w:t>
      </w:r>
    </w:p>
    <w:p w:rsidR="00791430" w:rsidRDefault="006078C9" w:rsidP="006078C9">
      <w:pPr>
        <w:pStyle w:val="Ttulo"/>
        <w:jc w:val="center"/>
      </w:pPr>
      <w:r>
        <w:t>Auditor de Tecnologia da Informação</w:t>
      </w:r>
    </w:p>
    <w:p w:rsidR="006078C9" w:rsidRDefault="0032538A" w:rsidP="0032538A">
      <w:pPr>
        <w:pStyle w:val="Ttulo1"/>
      </w:pPr>
      <w:r>
        <w:t>Primeira etapa do concurso</w:t>
      </w:r>
    </w:p>
    <w:p w:rsidR="0032538A" w:rsidRDefault="0032538A"/>
    <w:p w:rsidR="0032538A" w:rsidRDefault="0032538A" w:rsidP="0032538A">
      <w:pPr>
        <w:jc w:val="center"/>
      </w:pPr>
      <w:r>
        <w:rPr>
          <w:noProof/>
          <w:lang w:eastAsia="pt-BR"/>
        </w:rPr>
        <w:drawing>
          <wp:inline distT="0" distB="0" distL="0" distR="0">
            <wp:extent cx="6115050" cy="127635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6089" w:rsidRDefault="008E6089" w:rsidP="0032538A">
      <w:r>
        <w:t xml:space="preserve">Data da prova: </w:t>
      </w:r>
      <w:r w:rsidRPr="008E6089">
        <w:rPr>
          <w:b/>
        </w:rPr>
        <w:t>16 de agosto</w:t>
      </w:r>
      <w:r>
        <w:t>.</w:t>
      </w:r>
    </w:p>
    <w:p w:rsidR="008E6089" w:rsidRDefault="008E6089" w:rsidP="0032538A">
      <w:r w:rsidRPr="008E6089">
        <w:rPr>
          <w:b/>
        </w:rPr>
        <w:t>Manhã</w:t>
      </w:r>
      <w:r>
        <w:t>:</w:t>
      </w:r>
    </w:p>
    <w:p w:rsidR="008E6089" w:rsidRDefault="008E6089" w:rsidP="008E6089">
      <w:pPr>
        <w:pStyle w:val="PargrafodaLista"/>
        <w:numPr>
          <w:ilvl w:val="0"/>
          <w:numId w:val="1"/>
        </w:numPr>
        <w:jc w:val="both"/>
      </w:pPr>
      <w:r>
        <w:t>Duração: 5 horas;</w:t>
      </w:r>
    </w:p>
    <w:p w:rsidR="008E6089" w:rsidRDefault="008E6089" w:rsidP="008E6089">
      <w:pPr>
        <w:pStyle w:val="PargrafodaLista"/>
        <w:numPr>
          <w:ilvl w:val="0"/>
          <w:numId w:val="1"/>
        </w:numPr>
        <w:jc w:val="both"/>
      </w:pPr>
      <w:r>
        <w:t>Provas básicas:</w:t>
      </w:r>
    </w:p>
    <w:p w:rsidR="008E6089" w:rsidRDefault="008E6089" w:rsidP="008E6089">
      <w:pPr>
        <w:pStyle w:val="PargrafodaLista"/>
        <w:numPr>
          <w:ilvl w:val="1"/>
          <w:numId w:val="1"/>
        </w:numPr>
        <w:jc w:val="both"/>
      </w:pPr>
      <w:r>
        <w:t>O</w:t>
      </w:r>
      <w:r w:rsidR="0032538A">
        <w:t>bjetiva P1</w:t>
      </w:r>
      <w:r>
        <w:t>;</w:t>
      </w:r>
      <w:r w:rsidR="0032538A">
        <w:t xml:space="preserve"> e</w:t>
      </w:r>
    </w:p>
    <w:p w:rsidR="0032538A" w:rsidRDefault="008E6089" w:rsidP="008E6089">
      <w:pPr>
        <w:pStyle w:val="PargrafodaLista"/>
        <w:numPr>
          <w:ilvl w:val="1"/>
          <w:numId w:val="1"/>
        </w:numPr>
        <w:jc w:val="both"/>
      </w:pPr>
      <w:r>
        <w:t>D</w:t>
      </w:r>
      <w:r w:rsidR="0032538A">
        <w:t>iscursiva P3.</w:t>
      </w:r>
    </w:p>
    <w:p w:rsidR="008E6089" w:rsidRDefault="008E6089" w:rsidP="008E6089">
      <w:pPr>
        <w:jc w:val="both"/>
      </w:pPr>
      <w:r w:rsidRPr="008E6089">
        <w:rPr>
          <w:b/>
        </w:rPr>
        <w:t>Tarde</w:t>
      </w:r>
      <w:r>
        <w:t>:</w:t>
      </w:r>
    </w:p>
    <w:p w:rsidR="008E6089" w:rsidRDefault="008E6089" w:rsidP="008E6089">
      <w:pPr>
        <w:pStyle w:val="PargrafodaLista"/>
        <w:numPr>
          <w:ilvl w:val="0"/>
          <w:numId w:val="1"/>
        </w:numPr>
        <w:jc w:val="both"/>
      </w:pPr>
      <w:r>
        <w:t>Duração: 5 horas;</w:t>
      </w:r>
    </w:p>
    <w:p w:rsidR="008E6089" w:rsidRDefault="008E6089" w:rsidP="008E6089">
      <w:pPr>
        <w:pStyle w:val="PargrafodaLista"/>
        <w:numPr>
          <w:ilvl w:val="0"/>
          <w:numId w:val="1"/>
        </w:numPr>
        <w:jc w:val="both"/>
      </w:pPr>
      <w:r>
        <w:t>Provas específicas:</w:t>
      </w:r>
    </w:p>
    <w:p w:rsidR="008E6089" w:rsidRDefault="008E6089" w:rsidP="008E6089">
      <w:pPr>
        <w:pStyle w:val="PargrafodaLista"/>
        <w:numPr>
          <w:ilvl w:val="1"/>
          <w:numId w:val="1"/>
        </w:numPr>
        <w:jc w:val="both"/>
      </w:pPr>
      <w:r>
        <w:t>Objetiva P2; e</w:t>
      </w:r>
    </w:p>
    <w:p w:rsidR="008E6089" w:rsidRDefault="008E6089" w:rsidP="008E6089">
      <w:pPr>
        <w:pStyle w:val="PargrafodaLista"/>
        <w:numPr>
          <w:ilvl w:val="1"/>
          <w:numId w:val="1"/>
        </w:numPr>
        <w:jc w:val="both"/>
      </w:pPr>
      <w:r>
        <w:t>Discursiva P4.</w:t>
      </w:r>
    </w:p>
    <w:p w:rsidR="008E6089" w:rsidRDefault="009C1314" w:rsidP="008E6089">
      <w:pPr>
        <w:pStyle w:val="Ttulo1"/>
      </w:pPr>
      <w:r>
        <w:t>D</w:t>
      </w:r>
      <w:r w:rsidRPr="009C1314">
        <w:t>os critérios de avaliação das provas objetivas</w:t>
      </w:r>
    </w:p>
    <w:p w:rsidR="008E6089" w:rsidRDefault="008E6089" w:rsidP="008E6089">
      <w:pPr>
        <w:jc w:val="both"/>
      </w:pPr>
    </w:p>
    <w:p w:rsidR="009C1314" w:rsidRDefault="009C1314" w:rsidP="009C1314">
      <w:pPr>
        <w:pStyle w:val="PargrafodaLista"/>
        <w:numPr>
          <w:ilvl w:val="0"/>
          <w:numId w:val="2"/>
        </w:numPr>
        <w:jc w:val="both"/>
      </w:pPr>
      <w:r>
        <w:t>A nota em cada item das provas objetivas, feita com base nas marcações da folha de respostas, será igual a:</w:t>
      </w:r>
    </w:p>
    <w:p w:rsidR="009C1314" w:rsidRDefault="009C1314" w:rsidP="009C1314">
      <w:pPr>
        <w:pStyle w:val="PargrafodaLista"/>
        <w:numPr>
          <w:ilvl w:val="1"/>
          <w:numId w:val="2"/>
        </w:numPr>
        <w:jc w:val="both"/>
      </w:pPr>
      <w:proofErr w:type="gramStart"/>
      <w:r>
        <w:t>1,00 ponto</w:t>
      </w:r>
      <w:proofErr w:type="gramEnd"/>
      <w:r>
        <w:t>, caso a resposta do candidato esteja em concordância com o gabarito oficial definitivo das provas;</w:t>
      </w:r>
    </w:p>
    <w:p w:rsidR="009C1314" w:rsidRDefault="009C1314" w:rsidP="009C1314">
      <w:pPr>
        <w:pStyle w:val="PargrafodaLista"/>
        <w:numPr>
          <w:ilvl w:val="1"/>
          <w:numId w:val="2"/>
        </w:numPr>
        <w:jc w:val="both"/>
      </w:pPr>
      <w:proofErr w:type="gramStart"/>
      <w:r>
        <w:t>1,00 ponto</w:t>
      </w:r>
      <w:proofErr w:type="gramEnd"/>
      <w:r>
        <w:t xml:space="preserve"> negativo, caso a resposta do candidato esteja em discordância com o gabarito oficial definitivo das provas;</w:t>
      </w:r>
    </w:p>
    <w:p w:rsidR="009C1314" w:rsidRDefault="009C1314" w:rsidP="009C1314">
      <w:pPr>
        <w:pStyle w:val="PargrafodaLista"/>
        <w:numPr>
          <w:ilvl w:val="1"/>
          <w:numId w:val="2"/>
        </w:numPr>
        <w:jc w:val="both"/>
      </w:pPr>
      <w:r>
        <w:t xml:space="preserve">0,00, caso não haja marcação ou haja marcação dupla (C e </w:t>
      </w:r>
      <w:proofErr w:type="spellStart"/>
      <w:r>
        <w:t>E</w:t>
      </w:r>
      <w:proofErr w:type="spellEnd"/>
      <w:r>
        <w:t>);</w:t>
      </w:r>
    </w:p>
    <w:p w:rsidR="009C1314" w:rsidRDefault="009C1314" w:rsidP="009C1314">
      <w:pPr>
        <w:pStyle w:val="PargrafodaLista"/>
        <w:numPr>
          <w:ilvl w:val="0"/>
          <w:numId w:val="2"/>
        </w:numPr>
        <w:jc w:val="both"/>
      </w:pPr>
      <w:r>
        <w:t>A nota em cada prova objetiva será igual à soma das notas obtidas em todos os itens que a compõem;</w:t>
      </w:r>
    </w:p>
    <w:p w:rsidR="009C1314" w:rsidRDefault="009C1314" w:rsidP="009C1314">
      <w:pPr>
        <w:pStyle w:val="PargrafodaLista"/>
        <w:numPr>
          <w:ilvl w:val="0"/>
          <w:numId w:val="2"/>
        </w:numPr>
        <w:jc w:val="both"/>
      </w:pPr>
      <w:r>
        <w:t>Será reprovado nas provas objetivas e eliminado do concurso público o candidato que se enquadrar em pelo menos um dos itens a seguir:</w:t>
      </w:r>
    </w:p>
    <w:p w:rsidR="009C1314" w:rsidRDefault="009C1314" w:rsidP="009C1314">
      <w:pPr>
        <w:pStyle w:val="PargrafodaLista"/>
        <w:numPr>
          <w:ilvl w:val="1"/>
          <w:numId w:val="2"/>
        </w:numPr>
        <w:jc w:val="both"/>
      </w:pPr>
      <w:r>
        <w:lastRenderedPageBreak/>
        <w:t>Obtiver nota inferior a 20,00 pontos na prova objetiva de Conhecimentos Gerais P1;</w:t>
      </w:r>
    </w:p>
    <w:p w:rsidR="009C1314" w:rsidRDefault="009C1314" w:rsidP="009C1314">
      <w:pPr>
        <w:pStyle w:val="PargrafodaLista"/>
        <w:numPr>
          <w:ilvl w:val="1"/>
          <w:numId w:val="2"/>
        </w:numPr>
        <w:jc w:val="both"/>
      </w:pPr>
      <w:r>
        <w:t>Obtiver nota inferior a 30,00 pontos na prova objetiva de Conhecimentos Específicos P2;</w:t>
      </w:r>
    </w:p>
    <w:p w:rsidR="008E6089" w:rsidRDefault="009C1314" w:rsidP="009C1314">
      <w:pPr>
        <w:pStyle w:val="PargrafodaLista"/>
        <w:numPr>
          <w:ilvl w:val="1"/>
          <w:numId w:val="2"/>
        </w:numPr>
        <w:jc w:val="both"/>
      </w:pPr>
      <w:r>
        <w:t>Obtiver nota inferior a 60,00 pontos no conjunto das provas objetivas.</w:t>
      </w:r>
    </w:p>
    <w:p w:rsidR="008E6089" w:rsidRDefault="008E6089" w:rsidP="008E6089">
      <w:pPr>
        <w:jc w:val="both"/>
      </w:pPr>
    </w:p>
    <w:p w:rsidR="00641DDB" w:rsidRDefault="00641DDB" w:rsidP="00641DDB">
      <w:pPr>
        <w:pStyle w:val="Ttulo1"/>
      </w:pPr>
      <w:r>
        <w:t>Das provas discursivas</w:t>
      </w:r>
    </w:p>
    <w:p w:rsidR="00641DDB" w:rsidRDefault="00641DDB" w:rsidP="00641DDB">
      <w:pPr>
        <w:jc w:val="both"/>
      </w:pPr>
    </w:p>
    <w:p w:rsidR="00641DDB" w:rsidRDefault="00641DDB" w:rsidP="00641DDB">
      <w:pPr>
        <w:jc w:val="both"/>
      </w:pPr>
      <w:r>
        <w:t>As provas discursivas P3 e P4 valerão um total de 100,00 pontos e consistirão de:</w:t>
      </w:r>
    </w:p>
    <w:p w:rsidR="002E3CCD" w:rsidRDefault="002E3CCD" w:rsidP="002E3CCD">
      <w:pPr>
        <w:pStyle w:val="PargrafodaLista"/>
        <w:numPr>
          <w:ilvl w:val="0"/>
          <w:numId w:val="3"/>
        </w:numPr>
        <w:jc w:val="both"/>
      </w:pPr>
      <w:r w:rsidRPr="002E3CCD">
        <w:rPr>
          <w:b/>
        </w:rPr>
        <w:t>P</w:t>
      </w:r>
      <w:r w:rsidR="00641DDB" w:rsidRPr="002E3CCD">
        <w:rPr>
          <w:b/>
        </w:rPr>
        <w:t>rova discursiva P3</w:t>
      </w:r>
      <w:r>
        <w:t>:</w:t>
      </w:r>
    </w:p>
    <w:p w:rsidR="002E3CCD" w:rsidRDefault="002E3CCD" w:rsidP="002E3CCD">
      <w:pPr>
        <w:pStyle w:val="PargrafodaLista"/>
        <w:numPr>
          <w:ilvl w:val="1"/>
          <w:numId w:val="3"/>
        </w:numPr>
        <w:jc w:val="both"/>
      </w:pPr>
      <w:r>
        <w:t>Duas questões:</w:t>
      </w:r>
    </w:p>
    <w:p w:rsidR="002E3CCD" w:rsidRDefault="002E3CCD" w:rsidP="002E3CCD">
      <w:pPr>
        <w:pStyle w:val="PargrafodaLista"/>
        <w:numPr>
          <w:ilvl w:val="2"/>
          <w:numId w:val="3"/>
        </w:numPr>
        <w:jc w:val="both"/>
      </w:pPr>
      <w:r>
        <w:t>A</w:t>
      </w:r>
      <w:r w:rsidR="00641DDB">
        <w:t xml:space="preserve"> serem respondidas em até 20 linhas cada</w:t>
      </w:r>
      <w:r>
        <w:t>;</w:t>
      </w:r>
    </w:p>
    <w:p w:rsidR="002E3CCD" w:rsidRDefault="002E3CCD" w:rsidP="002E3CCD">
      <w:pPr>
        <w:pStyle w:val="PargrafodaLista"/>
        <w:numPr>
          <w:ilvl w:val="2"/>
          <w:numId w:val="3"/>
        </w:numPr>
        <w:jc w:val="both"/>
      </w:pPr>
      <w:r>
        <w:t>V</w:t>
      </w:r>
      <w:r w:rsidRPr="002E3CCD">
        <w:t>alerão 20,00 pontos cada, totalizando 40,00 pontos</w:t>
      </w:r>
      <w:r>
        <w:t>;</w:t>
      </w:r>
    </w:p>
    <w:p w:rsidR="00641DDB" w:rsidRDefault="002E3CCD" w:rsidP="002E3CCD">
      <w:pPr>
        <w:pStyle w:val="PargrafodaLista"/>
        <w:numPr>
          <w:ilvl w:val="1"/>
          <w:numId w:val="3"/>
        </w:numPr>
        <w:jc w:val="both"/>
      </w:pPr>
      <w:r>
        <w:t>A</w:t>
      </w:r>
      <w:r w:rsidR="00641DDB">
        <w:t>cerca dos conhecimentos gerais</w:t>
      </w:r>
      <w:r>
        <w:t>;</w:t>
      </w:r>
    </w:p>
    <w:p w:rsidR="002E3CCD" w:rsidRDefault="002E3CCD" w:rsidP="002E3CCD">
      <w:pPr>
        <w:pStyle w:val="PargrafodaLista"/>
        <w:numPr>
          <w:ilvl w:val="0"/>
          <w:numId w:val="3"/>
        </w:numPr>
        <w:jc w:val="both"/>
      </w:pPr>
      <w:r w:rsidRPr="002E3CCD">
        <w:rPr>
          <w:b/>
        </w:rPr>
        <w:t>P</w:t>
      </w:r>
      <w:r w:rsidR="00641DDB" w:rsidRPr="002E3CCD">
        <w:rPr>
          <w:b/>
        </w:rPr>
        <w:t>rova discursiva P4</w:t>
      </w:r>
      <w:r>
        <w:t>:</w:t>
      </w:r>
    </w:p>
    <w:p w:rsidR="002E3CCD" w:rsidRDefault="002E3CCD" w:rsidP="002E3CCD">
      <w:pPr>
        <w:pStyle w:val="PargrafodaLista"/>
        <w:numPr>
          <w:ilvl w:val="1"/>
          <w:numId w:val="3"/>
        </w:numPr>
        <w:jc w:val="both"/>
      </w:pPr>
      <w:r>
        <w:t>U</w:t>
      </w:r>
      <w:r w:rsidR="00641DDB">
        <w:t>ma questão discursiva</w:t>
      </w:r>
      <w:r>
        <w:t>:</w:t>
      </w:r>
    </w:p>
    <w:p w:rsidR="002E3CCD" w:rsidRDefault="002E3CCD" w:rsidP="002E3CCD">
      <w:pPr>
        <w:pStyle w:val="PargrafodaLista"/>
        <w:numPr>
          <w:ilvl w:val="2"/>
          <w:numId w:val="3"/>
        </w:numPr>
        <w:jc w:val="both"/>
      </w:pPr>
      <w:r>
        <w:t>A</w:t>
      </w:r>
      <w:r w:rsidR="00641DDB">
        <w:t xml:space="preserve"> ser respondida em até 20 linhas</w:t>
      </w:r>
      <w:r>
        <w:t>;</w:t>
      </w:r>
    </w:p>
    <w:p w:rsidR="002E3CCD" w:rsidRDefault="002E3CCD" w:rsidP="002E3CCD">
      <w:pPr>
        <w:pStyle w:val="PargrafodaLista"/>
        <w:numPr>
          <w:ilvl w:val="2"/>
          <w:numId w:val="3"/>
        </w:numPr>
        <w:jc w:val="both"/>
      </w:pPr>
      <w:r>
        <w:t>V</w:t>
      </w:r>
      <w:r w:rsidRPr="002E3CCD">
        <w:t>alerá 20,00 pontos</w:t>
      </w:r>
      <w:r>
        <w:t>;</w:t>
      </w:r>
    </w:p>
    <w:p w:rsidR="002E3CCD" w:rsidRDefault="002E3CCD" w:rsidP="002E3CCD">
      <w:pPr>
        <w:pStyle w:val="PargrafodaLista"/>
        <w:numPr>
          <w:ilvl w:val="1"/>
          <w:numId w:val="3"/>
        </w:numPr>
        <w:jc w:val="both"/>
      </w:pPr>
      <w:r>
        <w:t>U</w:t>
      </w:r>
      <w:r w:rsidR="00641DDB">
        <w:t>ma peça de natureza técnica</w:t>
      </w:r>
      <w:r>
        <w:t>:</w:t>
      </w:r>
    </w:p>
    <w:p w:rsidR="002E3CCD" w:rsidRDefault="002E3CCD" w:rsidP="002E3CCD">
      <w:pPr>
        <w:pStyle w:val="PargrafodaLista"/>
        <w:numPr>
          <w:ilvl w:val="2"/>
          <w:numId w:val="3"/>
        </w:numPr>
        <w:jc w:val="both"/>
      </w:pPr>
      <w:r>
        <w:t>D</w:t>
      </w:r>
      <w:r w:rsidR="00641DDB">
        <w:t>e até 50 linhas</w:t>
      </w:r>
      <w:r>
        <w:t>;</w:t>
      </w:r>
    </w:p>
    <w:p w:rsidR="002E3CCD" w:rsidRDefault="002E3CCD" w:rsidP="002E3CCD">
      <w:pPr>
        <w:pStyle w:val="PargrafodaLista"/>
        <w:numPr>
          <w:ilvl w:val="2"/>
          <w:numId w:val="3"/>
        </w:numPr>
        <w:jc w:val="both"/>
      </w:pPr>
      <w:r>
        <w:t>Por peça de natureza técnica, entende-se a redação de um texto contendo instruções e análises técnicas sobre normas e achados de auditoria;</w:t>
      </w:r>
    </w:p>
    <w:p w:rsidR="002E3CCD" w:rsidRDefault="002E3CCD" w:rsidP="002E3CCD">
      <w:pPr>
        <w:pStyle w:val="PargrafodaLista"/>
        <w:numPr>
          <w:ilvl w:val="2"/>
          <w:numId w:val="3"/>
        </w:numPr>
        <w:jc w:val="both"/>
      </w:pPr>
      <w:r>
        <w:t>Valerá 40,00 pontos.</w:t>
      </w:r>
    </w:p>
    <w:p w:rsidR="00641DDB" w:rsidRDefault="002E3CCD" w:rsidP="002E3CCD">
      <w:pPr>
        <w:pStyle w:val="PargrafodaLista"/>
        <w:numPr>
          <w:ilvl w:val="1"/>
          <w:numId w:val="3"/>
        </w:numPr>
        <w:jc w:val="both"/>
      </w:pPr>
      <w:r>
        <w:t>A</w:t>
      </w:r>
      <w:r w:rsidR="00641DDB">
        <w:t>cerca dos conhecimentos específicos</w:t>
      </w:r>
      <w:r>
        <w:t>.</w:t>
      </w:r>
    </w:p>
    <w:p w:rsidR="00641DDB" w:rsidRDefault="00641DDB" w:rsidP="00641DDB">
      <w:pPr>
        <w:jc w:val="both"/>
      </w:pPr>
    </w:p>
    <w:p w:rsidR="008E6089" w:rsidRDefault="005D27C2" w:rsidP="005D27C2">
      <w:pPr>
        <w:pStyle w:val="Ttulo1"/>
      </w:pPr>
      <w:r>
        <w:t>Conhecimentos</w:t>
      </w:r>
    </w:p>
    <w:p w:rsidR="005D27C2" w:rsidRDefault="005D27C2" w:rsidP="005D27C2">
      <w:pPr>
        <w:pStyle w:val="Ttulo2"/>
      </w:pPr>
      <w:r>
        <w:t>Conhecimentos gerais</w:t>
      </w:r>
    </w:p>
    <w:p w:rsidR="0001581D" w:rsidRDefault="0001581D" w:rsidP="005D27C2">
      <w:pPr>
        <w:jc w:val="both"/>
        <w:rPr>
          <w:b/>
        </w:rPr>
      </w:pPr>
    </w:p>
    <w:p w:rsidR="002044FC" w:rsidRPr="002044FC" w:rsidRDefault="002044FC" w:rsidP="005D27C2">
      <w:pPr>
        <w:jc w:val="both"/>
        <w:rPr>
          <w:b/>
        </w:rPr>
      </w:pPr>
      <w:r w:rsidRPr="002044FC">
        <w:rPr>
          <w:b/>
        </w:rPr>
        <w:t>[POR] LÍNGUA PORTUGUESA</w:t>
      </w:r>
    </w:p>
    <w:p w:rsidR="002044FC" w:rsidRDefault="005D27C2" w:rsidP="00E65C06">
      <w:pPr>
        <w:pStyle w:val="PargrafodaLista"/>
        <w:numPr>
          <w:ilvl w:val="0"/>
          <w:numId w:val="5"/>
        </w:numPr>
        <w:jc w:val="both"/>
      </w:pPr>
      <w:proofErr w:type="gramStart"/>
      <w:r>
        <w:t>1</w:t>
      </w:r>
      <w:proofErr w:type="gramEnd"/>
      <w:r>
        <w:t xml:space="preserve"> Compreensão e interpretação</w:t>
      </w:r>
      <w:r w:rsidR="002044FC">
        <w:t xml:space="preserve"> de textos de gêneros variados.</w:t>
      </w:r>
    </w:p>
    <w:p w:rsidR="00E65C06" w:rsidRDefault="005D27C2" w:rsidP="00E65C06">
      <w:pPr>
        <w:pStyle w:val="PargrafodaLista"/>
        <w:numPr>
          <w:ilvl w:val="0"/>
          <w:numId w:val="5"/>
        </w:numPr>
        <w:jc w:val="both"/>
      </w:pPr>
      <w:proofErr w:type="gramStart"/>
      <w:r>
        <w:t>2</w:t>
      </w:r>
      <w:proofErr w:type="gramEnd"/>
      <w:r>
        <w:t xml:space="preserve"> Reconhecimento</w:t>
      </w:r>
      <w:r w:rsidR="00E65C06">
        <w:t xml:space="preserve"> de tipos e gêneros textuais.</w:t>
      </w:r>
    </w:p>
    <w:p w:rsidR="00E65C06" w:rsidRDefault="005D27C2" w:rsidP="00E65C06">
      <w:pPr>
        <w:pStyle w:val="PargrafodaLista"/>
        <w:numPr>
          <w:ilvl w:val="0"/>
          <w:numId w:val="5"/>
        </w:numPr>
        <w:jc w:val="both"/>
      </w:pPr>
      <w:proofErr w:type="gramStart"/>
      <w:r>
        <w:t>3</w:t>
      </w:r>
      <w:proofErr w:type="gramEnd"/>
      <w:r w:rsidR="00E65C06">
        <w:t xml:space="preserve"> Domínio da ortografia oficial.</w:t>
      </w:r>
    </w:p>
    <w:p w:rsidR="005D27C2" w:rsidRDefault="005D27C2" w:rsidP="00E65C06">
      <w:pPr>
        <w:pStyle w:val="PargrafodaLista"/>
        <w:numPr>
          <w:ilvl w:val="0"/>
          <w:numId w:val="5"/>
        </w:numPr>
        <w:jc w:val="both"/>
      </w:pPr>
      <w:proofErr w:type="gramStart"/>
      <w:r>
        <w:t>4</w:t>
      </w:r>
      <w:proofErr w:type="gramEnd"/>
      <w:r>
        <w:t xml:space="preserve"> Domínio dos mecanismos de coesão textual.</w:t>
      </w:r>
    </w:p>
    <w:p w:rsidR="00E65C06" w:rsidRDefault="005D27C2" w:rsidP="00E65C06">
      <w:pPr>
        <w:pStyle w:val="PargrafodaLista"/>
        <w:numPr>
          <w:ilvl w:val="1"/>
          <w:numId w:val="5"/>
        </w:numPr>
        <w:jc w:val="both"/>
      </w:pPr>
      <w:proofErr w:type="gramStart"/>
      <w:r>
        <w:t>4.1 Emprego</w:t>
      </w:r>
      <w:proofErr w:type="gramEnd"/>
      <w:r>
        <w:t xml:space="preserve"> de elementos de </w:t>
      </w:r>
      <w:proofErr w:type="spellStart"/>
      <w:r>
        <w:t>referenciação</w:t>
      </w:r>
      <w:proofErr w:type="spellEnd"/>
      <w:r>
        <w:t>, substituição e repetição, de conectores e de outros elementos</w:t>
      </w:r>
      <w:r w:rsidR="00E65C06">
        <w:t xml:space="preserve"> de </w:t>
      </w:r>
      <w:proofErr w:type="spellStart"/>
      <w:r w:rsidR="00E65C06">
        <w:t>sequenciação</w:t>
      </w:r>
      <w:proofErr w:type="spellEnd"/>
      <w:r w:rsidR="00E65C06">
        <w:t xml:space="preserve"> textual.</w:t>
      </w:r>
    </w:p>
    <w:p w:rsidR="00E65C06" w:rsidRDefault="005D27C2" w:rsidP="00E65C06">
      <w:pPr>
        <w:pStyle w:val="PargrafodaLista"/>
        <w:numPr>
          <w:ilvl w:val="1"/>
          <w:numId w:val="5"/>
        </w:numPr>
        <w:jc w:val="both"/>
      </w:pPr>
      <w:proofErr w:type="gramStart"/>
      <w:r>
        <w:t>4.2 Emp</w:t>
      </w:r>
      <w:r w:rsidR="00E65C06">
        <w:t>rego</w:t>
      </w:r>
      <w:proofErr w:type="gramEnd"/>
      <w:r w:rsidR="00E65C06">
        <w:t xml:space="preserve"> de tempos e modos verbais.</w:t>
      </w:r>
    </w:p>
    <w:p w:rsidR="00E65C06" w:rsidRDefault="005D27C2" w:rsidP="00E65C06">
      <w:pPr>
        <w:pStyle w:val="PargrafodaLista"/>
        <w:numPr>
          <w:ilvl w:val="0"/>
          <w:numId w:val="5"/>
        </w:numPr>
        <w:jc w:val="both"/>
      </w:pPr>
      <w:proofErr w:type="gramStart"/>
      <w:r>
        <w:t>5</w:t>
      </w:r>
      <w:proofErr w:type="gramEnd"/>
      <w:r>
        <w:t xml:space="preserve"> Domínio da estrutura morfossintática</w:t>
      </w:r>
      <w:r w:rsidR="00E65C06">
        <w:t xml:space="preserve"> do período.</w:t>
      </w:r>
    </w:p>
    <w:p w:rsidR="00E65C06" w:rsidRDefault="005D27C2" w:rsidP="00E65C06">
      <w:pPr>
        <w:pStyle w:val="PargrafodaLista"/>
        <w:numPr>
          <w:ilvl w:val="1"/>
          <w:numId w:val="5"/>
        </w:numPr>
        <w:jc w:val="both"/>
      </w:pPr>
      <w:proofErr w:type="gramStart"/>
      <w:r>
        <w:t>5.1 E</w:t>
      </w:r>
      <w:r w:rsidR="00E65C06">
        <w:t>mprego</w:t>
      </w:r>
      <w:proofErr w:type="gramEnd"/>
      <w:r w:rsidR="00E65C06">
        <w:t xml:space="preserve"> das classes de palavras.</w:t>
      </w:r>
    </w:p>
    <w:p w:rsidR="00E65C06" w:rsidRDefault="005D27C2" w:rsidP="00E65C06">
      <w:pPr>
        <w:pStyle w:val="PargrafodaLista"/>
        <w:numPr>
          <w:ilvl w:val="1"/>
          <w:numId w:val="5"/>
        </w:numPr>
        <w:jc w:val="both"/>
      </w:pPr>
      <w:r>
        <w:lastRenderedPageBreak/>
        <w:t>5.2 Relações de coordenação entre orações e entre termos</w:t>
      </w:r>
      <w:r w:rsidR="00E65C06">
        <w:t xml:space="preserve"> da oração.</w:t>
      </w:r>
    </w:p>
    <w:p w:rsidR="00E65C06" w:rsidRDefault="005D27C2" w:rsidP="00E65C06">
      <w:pPr>
        <w:pStyle w:val="PargrafodaLista"/>
        <w:numPr>
          <w:ilvl w:val="1"/>
          <w:numId w:val="5"/>
        </w:numPr>
        <w:jc w:val="both"/>
      </w:pPr>
      <w:r>
        <w:t>5.3 Relações de subordinação entre or</w:t>
      </w:r>
      <w:r w:rsidR="00E65C06">
        <w:t>ações e entre termos da oração.</w:t>
      </w:r>
    </w:p>
    <w:p w:rsidR="00E65C06" w:rsidRDefault="005D27C2" w:rsidP="00E65C06">
      <w:pPr>
        <w:pStyle w:val="PargrafodaLista"/>
        <w:numPr>
          <w:ilvl w:val="1"/>
          <w:numId w:val="5"/>
        </w:numPr>
        <w:jc w:val="both"/>
      </w:pPr>
      <w:proofErr w:type="gramStart"/>
      <w:r>
        <w:t>5.4 Emprego</w:t>
      </w:r>
      <w:proofErr w:type="gramEnd"/>
      <w:r>
        <w:t xml:space="preserve"> dos sinais de</w:t>
      </w:r>
      <w:r w:rsidR="00E65C06">
        <w:t xml:space="preserve"> pontuação.</w:t>
      </w:r>
    </w:p>
    <w:p w:rsidR="00E65C06" w:rsidRDefault="005D27C2" w:rsidP="00E65C06">
      <w:pPr>
        <w:pStyle w:val="PargrafodaLista"/>
        <w:numPr>
          <w:ilvl w:val="1"/>
          <w:numId w:val="5"/>
        </w:numPr>
        <w:jc w:val="both"/>
      </w:pPr>
      <w:proofErr w:type="gramStart"/>
      <w:r>
        <w:t>5.5 Concordância</w:t>
      </w:r>
      <w:proofErr w:type="gramEnd"/>
      <w:r>
        <w:t xml:space="preserve"> verbal e nominal</w:t>
      </w:r>
      <w:r w:rsidR="00E65C06">
        <w:t>.</w:t>
      </w:r>
    </w:p>
    <w:p w:rsidR="00E65C06" w:rsidRDefault="00E65C06" w:rsidP="00E65C06">
      <w:pPr>
        <w:pStyle w:val="PargrafodaLista"/>
        <w:numPr>
          <w:ilvl w:val="1"/>
          <w:numId w:val="5"/>
        </w:numPr>
        <w:jc w:val="both"/>
      </w:pPr>
      <w:proofErr w:type="gramStart"/>
      <w:r>
        <w:t>5.6 Regência</w:t>
      </w:r>
      <w:proofErr w:type="gramEnd"/>
      <w:r>
        <w:t xml:space="preserve"> verbal e nominal.</w:t>
      </w:r>
    </w:p>
    <w:p w:rsidR="00E65C06" w:rsidRDefault="005D27C2" w:rsidP="00E65C06">
      <w:pPr>
        <w:pStyle w:val="PargrafodaLista"/>
        <w:numPr>
          <w:ilvl w:val="1"/>
          <w:numId w:val="5"/>
        </w:numPr>
        <w:jc w:val="both"/>
      </w:pPr>
      <w:proofErr w:type="gramStart"/>
      <w:r>
        <w:t>5.7 Emprego</w:t>
      </w:r>
      <w:proofErr w:type="gramEnd"/>
      <w:r>
        <w:t xml:space="preserve"> do sinal</w:t>
      </w:r>
      <w:r w:rsidR="00E65C06">
        <w:t xml:space="preserve"> indicativo de crase.</w:t>
      </w:r>
    </w:p>
    <w:p w:rsidR="00E65C06" w:rsidRDefault="005D27C2" w:rsidP="00E65C06">
      <w:pPr>
        <w:pStyle w:val="PargrafodaLista"/>
        <w:numPr>
          <w:ilvl w:val="1"/>
          <w:numId w:val="5"/>
        </w:numPr>
        <w:jc w:val="both"/>
      </w:pPr>
      <w:proofErr w:type="gramStart"/>
      <w:r>
        <w:t>5.8</w:t>
      </w:r>
      <w:r w:rsidR="00E65C06">
        <w:t xml:space="preserve"> Colocação</w:t>
      </w:r>
      <w:proofErr w:type="gramEnd"/>
      <w:r w:rsidR="00E65C06">
        <w:t xml:space="preserve"> dos pronomes átonos.</w:t>
      </w:r>
    </w:p>
    <w:p w:rsidR="00E65C06" w:rsidRDefault="005D27C2" w:rsidP="00E65C06">
      <w:pPr>
        <w:pStyle w:val="PargrafodaLista"/>
        <w:numPr>
          <w:ilvl w:val="0"/>
          <w:numId w:val="5"/>
        </w:numPr>
        <w:jc w:val="both"/>
      </w:pPr>
      <w:proofErr w:type="gramStart"/>
      <w:r>
        <w:t>6</w:t>
      </w:r>
      <w:proofErr w:type="gramEnd"/>
      <w:r>
        <w:t xml:space="preserve"> Reescrita d</w:t>
      </w:r>
      <w:r w:rsidR="00E65C06">
        <w:t>e frases e parágrafos do texto.</w:t>
      </w:r>
    </w:p>
    <w:p w:rsidR="00E65C06" w:rsidRDefault="005D27C2" w:rsidP="00E65C06">
      <w:pPr>
        <w:pStyle w:val="PargrafodaLista"/>
        <w:numPr>
          <w:ilvl w:val="1"/>
          <w:numId w:val="5"/>
        </w:numPr>
        <w:jc w:val="both"/>
      </w:pPr>
      <w:proofErr w:type="gramStart"/>
      <w:r>
        <w:t>6.1</w:t>
      </w:r>
      <w:r w:rsidR="00E65C06">
        <w:t xml:space="preserve"> Significação</w:t>
      </w:r>
      <w:proofErr w:type="gramEnd"/>
      <w:r w:rsidR="00E65C06">
        <w:t xml:space="preserve"> das palavras.</w:t>
      </w:r>
    </w:p>
    <w:p w:rsidR="00E65C06" w:rsidRDefault="005D27C2" w:rsidP="00E65C06">
      <w:pPr>
        <w:pStyle w:val="PargrafodaLista"/>
        <w:numPr>
          <w:ilvl w:val="1"/>
          <w:numId w:val="5"/>
        </w:numPr>
        <w:jc w:val="both"/>
      </w:pPr>
      <w:proofErr w:type="gramStart"/>
      <w:r>
        <w:t>6.2 Substituição</w:t>
      </w:r>
      <w:proofErr w:type="gramEnd"/>
      <w:r>
        <w:t xml:space="preserve"> de p</w:t>
      </w:r>
      <w:r w:rsidR="00E65C06">
        <w:t>alavras ou de trechos de texto.</w:t>
      </w:r>
    </w:p>
    <w:p w:rsidR="00E65C06" w:rsidRDefault="005D27C2" w:rsidP="00E65C06">
      <w:pPr>
        <w:pStyle w:val="PargrafodaLista"/>
        <w:numPr>
          <w:ilvl w:val="1"/>
          <w:numId w:val="5"/>
        </w:numPr>
        <w:jc w:val="both"/>
      </w:pPr>
      <w:proofErr w:type="gramStart"/>
      <w:r>
        <w:t>6.3 Reorganização</w:t>
      </w:r>
      <w:proofErr w:type="gramEnd"/>
      <w:r>
        <w:t xml:space="preserve"> da</w:t>
      </w:r>
      <w:r w:rsidR="00E65C06">
        <w:t xml:space="preserve"> </w:t>
      </w:r>
      <w:r>
        <w:t xml:space="preserve">estrutura de </w:t>
      </w:r>
      <w:r w:rsidR="00E65C06">
        <w:t>orações e de períodos do texto.</w:t>
      </w:r>
    </w:p>
    <w:p w:rsidR="00E65C06" w:rsidRDefault="005D27C2" w:rsidP="00E65C06">
      <w:pPr>
        <w:pStyle w:val="PargrafodaLista"/>
        <w:numPr>
          <w:ilvl w:val="1"/>
          <w:numId w:val="5"/>
        </w:numPr>
        <w:jc w:val="both"/>
      </w:pPr>
      <w:proofErr w:type="gramStart"/>
      <w:r>
        <w:t>6.4 Reescrita de textos de diferentes gêneros e níveis de</w:t>
      </w:r>
      <w:r w:rsidR="00E65C06">
        <w:t xml:space="preserve"> formalidade</w:t>
      </w:r>
      <w:proofErr w:type="gramEnd"/>
      <w:r w:rsidR="00E65C06">
        <w:t>.</w:t>
      </w:r>
    </w:p>
    <w:p w:rsidR="00E65C06" w:rsidRDefault="005D27C2" w:rsidP="00E65C06">
      <w:pPr>
        <w:pStyle w:val="PargrafodaLista"/>
        <w:numPr>
          <w:ilvl w:val="0"/>
          <w:numId w:val="5"/>
        </w:numPr>
        <w:jc w:val="both"/>
      </w:pPr>
      <w:proofErr w:type="gramStart"/>
      <w:r>
        <w:t>7</w:t>
      </w:r>
      <w:proofErr w:type="gramEnd"/>
      <w:r>
        <w:t xml:space="preserve"> Correspondência oficial (conforme Manual de Redaçã</w:t>
      </w:r>
      <w:r w:rsidR="00E65C06">
        <w:t>o da Presidência da República).</w:t>
      </w:r>
    </w:p>
    <w:p w:rsidR="00E65C06" w:rsidRDefault="005D27C2" w:rsidP="00E65C06">
      <w:pPr>
        <w:pStyle w:val="PargrafodaLista"/>
        <w:numPr>
          <w:ilvl w:val="1"/>
          <w:numId w:val="5"/>
        </w:numPr>
        <w:jc w:val="both"/>
      </w:pPr>
      <w:r>
        <w:t>7.1</w:t>
      </w:r>
      <w:r w:rsidR="00E65C06">
        <w:t xml:space="preserve"> </w:t>
      </w:r>
      <w:r>
        <w:t>Aspe</w:t>
      </w:r>
      <w:r w:rsidR="00E65C06">
        <w:t>ctos gerais da redação oficial.</w:t>
      </w:r>
    </w:p>
    <w:p w:rsidR="00E65C06" w:rsidRDefault="005D27C2" w:rsidP="00E65C06">
      <w:pPr>
        <w:pStyle w:val="PargrafodaLista"/>
        <w:numPr>
          <w:ilvl w:val="1"/>
          <w:numId w:val="5"/>
        </w:numPr>
        <w:jc w:val="both"/>
      </w:pPr>
      <w:proofErr w:type="gramStart"/>
      <w:r>
        <w:t>7.2 Finalida</w:t>
      </w:r>
      <w:r w:rsidR="00E65C06">
        <w:t>de</w:t>
      </w:r>
      <w:proofErr w:type="gramEnd"/>
      <w:r w:rsidR="00E65C06">
        <w:t xml:space="preserve"> dos expedientes oficiais.</w:t>
      </w:r>
    </w:p>
    <w:p w:rsidR="00E65C06" w:rsidRDefault="005D27C2" w:rsidP="00E65C06">
      <w:pPr>
        <w:pStyle w:val="PargrafodaLista"/>
        <w:numPr>
          <w:ilvl w:val="1"/>
          <w:numId w:val="5"/>
        </w:numPr>
        <w:jc w:val="both"/>
      </w:pPr>
      <w:proofErr w:type="gramStart"/>
      <w:r>
        <w:t>7.3 Adequação</w:t>
      </w:r>
      <w:proofErr w:type="gramEnd"/>
      <w:r>
        <w:t xml:space="preserve"> da linguagem ao</w:t>
      </w:r>
      <w:r w:rsidR="00E65C06">
        <w:t xml:space="preserve"> tipo de documento.</w:t>
      </w:r>
    </w:p>
    <w:p w:rsidR="00E65C06" w:rsidRDefault="005D27C2" w:rsidP="00E65C06">
      <w:pPr>
        <w:pStyle w:val="PargrafodaLista"/>
        <w:numPr>
          <w:ilvl w:val="1"/>
          <w:numId w:val="5"/>
        </w:numPr>
        <w:jc w:val="both"/>
      </w:pPr>
      <w:proofErr w:type="gramStart"/>
      <w:r>
        <w:t>7.4 Adequação</w:t>
      </w:r>
      <w:proofErr w:type="gramEnd"/>
      <w:r>
        <w:t xml:space="preserve"> do formato do texto ao gênero.</w:t>
      </w:r>
    </w:p>
    <w:p w:rsidR="00E65C06" w:rsidRDefault="00E65C06" w:rsidP="005D27C2">
      <w:pPr>
        <w:jc w:val="both"/>
      </w:pPr>
    </w:p>
    <w:p w:rsidR="002E061C" w:rsidRPr="002E061C" w:rsidRDefault="002E061C" w:rsidP="005D27C2">
      <w:pPr>
        <w:jc w:val="both"/>
        <w:rPr>
          <w:b/>
        </w:rPr>
      </w:pPr>
      <w:r w:rsidRPr="002E061C">
        <w:rPr>
          <w:b/>
        </w:rPr>
        <w:t xml:space="preserve">[ING] </w:t>
      </w:r>
      <w:r w:rsidR="005D27C2" w:rsidRPr="002E061C">
        <w:rPr>
          <w:b/>
        </w:rPr>
        <w:t>LÍNGUA INGLESA</w:t>
      </w:r>
    </w:p>
    <w:p w:rsidR="002E061C" w:rsidRDefault="005D27C2" w:rsidP="002E061C">
      <w:pPr>
        <w:pStyle w:val="PargrafodaLista"/>
        <w:numPr>
          <w:ilvl w:val="0"/>
          <w:numId w:val="6"/>
        </w:numPr>
        <w:jc w:val="both"/>
      </w:pPr>
      <w:proofErr w:type="gramStart"/>
      <w:r>
        <w:t>1</w:t>
      </w:r>
      <w:proofErr w:type="gramEnd"/>
      <w:r>
        <w:t xml:space="preserve"> Compreensão de tex</w:t>
      </w:r>
      <w:r w:rsidR="002E061C">
        <w:t>tos escritos em língua inglesa.</w:t>
      </w:r>
    </w:p>
    <w:p w:rsidR="005D27C2" w:rsidRDefault="005D27C2" w:rsidP="002E061C">
      <w:pPr>
        <w:pStyle w:val="PargrafodaLista"/>
        <w:numPr>
          <w:ilvl w:val="0"/>
          <w:numId w:val="6"/>
        </w:numPr>
        <w:jc w:val="both"/>
      </w:pPr>
      <w:proofErr w:type="gramStart"/>
      <w:r>
        <w:t>2</w:t>
      </w:r>
      <w:proofErr w:type="gramEnd"/>
      <w:r>
        <w:t xml:space="preserve"> Itens gramaticais relevantes para</w:t>
      </w:r>
      <w:r w:rsidR="002E061C">
        <w:t xml:space="preserve"> </w:t>
      </w:r>
      <w:r>
        <w:t>compreensão dos conteúdos semânticos.</w:t>
      </w:r>
    </w:p>
    <w:p w:rsidR="002E061C" w:rsidRDefault="002E061C" w:rsidP="005D27C2">
      <w:pPr>
        <w:jc w:val="both"/>
      </w:pPr>
    </w:p>
    <w:p w:rsidR="002E061C" w:rsidRPr="002E061C" w:rsidRDefault="002E061C" w:rsidP="005D27C2">
      <w:pPr>
        <w:jc w:val="both"/>
        <w:rPr>
          <w:b/>
        </w:rPr>
      </w:pPr>
      <w:r w:rsidRPr="002E061C">
        <w:rPr>
          <w:b/>
        </w:rPr>
        <w:t xml:space="preserve">[RAA] </w:t>
      </w:r>
      <w:r w:rsidR="005D27C2" w:rsidRPr="002E061C">
        <w:rPr>
          <w:b/>
        </w:rPr>
        <w:t>RACIOCÍNIO ANALÍTICO</w:t>
      </w:r>
    </w:p>
    <w:p w:rsidR="002E061C" w:rsidRDefault="005D27C2" w:rsidP="002E061C">
      <w:pPr>
        <w:pStyle w:val="PargrafodaLista"/>
        <w:numPr>
          <w:ilvl w:val="0"/>
          <w:numId w:val="7"/>
        </w:numPr>
        <w:jc w:val="both"/>
      </w:pPr>
      <w:proofErr w:type="gramStart"/>
      <w:r>
        <w:t>1</w:t>
      </w:r>
      <w:proofErr w:type="gramEnd"/>
      <w:r>
        <w:t xml:space="preserve"> Raciocí</w:t>
      </w:r>
      <w:r w:rsidR="002E061C">
        <w:t>nio analítico e a argumentação.</w:t>
      </w:r>
    </w:p>
    <w:p w:rsidR="002E061C" w:rsidRDefault="005D27C2" w:rsidP="002E061C">
      <w:pPr>
        <w:pStyle w:val="PargrafodaLista"/>
        <w:numPr>
          <w:ilvl w:val="1"/>
          <w:numId w:val="7"/>
        </w:numPr>
        <w:jc w:val="both"/>
      </w:pPr>
      <w:r>
        <w:t>1.1 O uso do senso crítico na</w:t>
      </w:r>
      <w:r w:rsidR="002E061C">
        <w:t xml:space="preserve"> argumentação.</w:t>
      </w:r>
    </w:p>
    <w:p w:rsidR="002E061C" w:rsidRDefault="005D27C2" w:rsidP="002E061C">
      <w:pPr>
        <w:pStyle w:val="PargrafodaLista"/>
        <w:numPr>
          <w:ilvl w:val="1"/>
          <w:numId w:val="7"/>
        </w:numPr>
        <w:jc w:val="both"/>
      </w:pPr>
      <w:r>
        <w:t>1.2 Tipos de Argumentos: argu</w:t>
      </w:r>
      <w:r w:rsidR="002E061C">
        <w:t>mentos falaciosos e apelativos.</w:t>
      </w:r>
    </w:p>
    <w:p w:rsidR="005D27C2" w:rsidRDefault="005D27C2" w:rsidP="002E061C">
      <w:pPr>
        <w:pStyle w:val="PargrafodaLista"/>
        <w:numPr>
          <w:ilvl w:val="1"/>
          <w:numId w:val="7"/>
        </w:numPr>
        <w:jc w:val="both"/>
      </w:pPr>
      <w:proofErr w:type="gramStart"/>
      <w:r>
        <w:t>1.3 Comunicação</w:t>
      </w:r>
      <w:proofErr w:type="gramEnd"/>
      <w:r>
        <w:t xml:space="preserve"> eficiente de</w:t>
      </w:r>
      <w:r w:rsidR="002E061C">
        <w:t xml:space="preserve"> </w:t>
      </w:r>
      <w:r>
        <w:t>argumentos.</w:t>
      </w:r>
    </w:p>
    <w:p w:rsidR="002E061C" w:rsidRDefault="002E061C" w:rsidP="005D27C2">
      <w:pPr>
        <w:jc w:val="both"/>
      </w:pPr>
    </w:p>
    <w:p w:rsidR="002E061C" w:rsidRPr="002E061C" w:rsidRDefault="002E061C" w:rsidP="005D27C2">
      <w:pPr>
        <w:jc w:val="both"/>
        <w:rPr>
          <w:b/>
        </w:rPr>
      </w:pPr>
      <w:r w:rsidRPr="002E061C">
        <w:rPr>
          <w:b/>
        </w:rPr>
        <w:t xml:space="preserve">[MAF] </w:t>
      </w:r>
      <w:r w:rsidR="005D27C2" w:rsidRPr="002E061C">
        <w:rPr>
          <w:b/>
        </w:rPr>
        <w:t>MATEMÁTICA FINANCEIRA</w:t>
      </w:r>
    </w:p>
    <w:p w:rsidR="002E061C" w:rsidRDefault="005D27C2" w:rsidP="002E061C">
      <w:pPr>
        <w:pStyle w:val="PargrafodaLista"/>
        <w:numPr>
          <w:ilvl w:val="0"/>
          <w:numId w:val="7"/>
        </w:numPr>
        <w:jc w:val="both"/>
      </w:pPr>
      <w:proofErr w:type="gramStart"/>
      <w:r>
        <w:t>1</w:t>
      </w:r>
      <w:proofErr w:type="gramEnd"/>
      <w:r>
        <w:t xml:space="preserve"> Regra de três simples e composta, pro</w:t>
      </w:r>
      <w:r w:rsidR="002E061C">
        <w:t>porcionalidades e porcentagens.</w:t>
      </w:r>
    </w:p>
    <w:p w:rsidR="002E061C" w:rsidRDefault="005D27C2" w:rsidP="002E061C">
      <w:pPr>
        <w:pStyle w:val="PargrafodaLista"/>
        <w:numPr>
          <w:ilvl w:val="0"/>
          <w:numId w:val="7"/>
        </w:numPr>
        <w:jc w:val="both"/>
      </w:pPr>
      <w:proofErr w:type="gramStart"/>
      <w:r>
        <w:t>2</w:t>
      </w:r>
      <w:proofErr w:type="gramEnd"/>
      <w:r>
        <w:t xml:space="preserve"> Juros</w:t>
      </w:r>
      <w:r w:rsidR="002E061C">
        <w:t xml:space="preserve"> simples e compostos.</w:t>
      </w:r>
    </w:p>
    <w:p w:rsidR="002E061C" w:rsidRDefault="002E061C" w:rsidP="002E061C">
      <w:pPr>
        <w:pStyle w:val="PargrafodaLista"/>
        <w:numPr>
          <w:ilvl w:val="0"/>
          <w:numId w:val="7"/>
        </w:numPr>
        <w:jc w:val="both"/>
      </w:pPr>
      <w:proofErr w:type="gramStart"/>
      <w:r>
        <w:t>3</w:t>
      </w:r>
      <w:proofErr w:type="gramEnd"/>
      <w:r>
        <w:t xml:space="preserve"> Capitalização e desconto.</w:t>
      </w:r>
    </w:p>
    <w:p w:rsidR="002E061C" w:rsidRDefault="005D27C2" w:rsidP="002E061C">
      <w:pPr>
        <w:pStyle w:val="PargrafodaLista"/>
        <w:numPr>
          <w:ilvl w:val="0"/>
          <w:numId w:val="7"/>
        </w:numPr>
        <w:jc w:val="both"/>
      </w:pPr>
      <w:proofErr w:type="gramStart"/>
      <w:r>
        <w:t>4</w:t>
      </w:r>
      <w:proofErr w:type="gramEnd"/>
      <w:r>
        <w:t xml:space="preserve"> Taxas de juros nominal, efetiva, equivalente, real e</w:t>
      </w:r>
      <w:r w:rsidR="002E061C">
        <w:t xml:space="preserve"> aparente.</w:t>
      </w:r>
    </w:p>
    <w:p w:rsidR="002E061C" w:rsidRDefault="002E061C" w:rsidP="002E061C">
      <w:pPr>
        <w:pStyle w:val="PargrafodaLista"/>
        <w:numPr>
          <w:ilvl w:val="0"/>
          <w:numId w:val="7"/>
        </w:numPr>
        <w:jc w:val="both"/>
      </w:pPr>
      <w:proofErr w:type="gramStart"/>
      <w:r>
        <w:t>5</w:t>
      </w:r>
      <w:proofErr w:type="gramEnd"/>
      <w:r>
        <w:t xml:space="preserve"> Rendas uniformes e variáveis.</w:t>
      </w:r>
    </w:p>
    <w:p w:rsidR="002E061C" w:rsidRDefault="005D27C2" w:rsidP="002E061C">
      <w:pPr>
        <w:pStyle w:val="PargrafodaLista"/>
        <w:numPr>
          <w:ilvl w:val="0"/>
          <w:numId w:val="7"/>
        </w:numPr>
        <w:jc w:val="both"/>
      </w:pPr>
      <w:proofErr w:type="gramStart"/>
      <w:r>
        <w:t>6</w:t>
      </w:r>
      <w:proofErr w:type="gramEnd"/>
      <w:r>
        <w:t xml:space="preserve"> Planos de amortização de empréstimos e finan</w:t>
      </w:r>
      <w:r w:rsidR="002E061C">
        <w:t>ciamentos.</w:t>
      </w:r>
    </w:p>
    <w:p w:rsidR="002E061C" w:rsidRDefault="005D27C2" w:rsidP="002E061C">
      <w:pPr>
        <w:pStyle w:val="PargrafodaLista"/>
        <w:numPr>
          <w:ilvl w:val="1"/>
          <w:numId w:val="7"/>
        </w:numPr>
        <w:jc w:val="both"/>
      </w:pPr>
      <w:proofErr w:type="gramStart"/>
      <w:r>
        <w:t>6.1</w:t>
      </w:r>
      <w:r w:rsidR="002E061C">
        <w:t xml:space="preserve"> Sistema</w:t>
      </w:r>
      <w:proofErr w:type="gramEnd"/>
      <w:r w:rsidR="002E061C">
        <w:t xml:space="preserve"> francês (tabela </w:t>
      </w:r>
      <w:proofErr w:type="spellStart"/>
      <w:r w:rsidR="002E061C">
        <w:t>Price</w:t>
      </w:r>
      <w:proofErr w:type="spellEnd"/>
      <w:r w:rsidR="002E061C">
        <w:t>).</w:t>
      </w:r>
    </w:p>
    <w:p w:rsidR="002E061C" w:rsidRDefault="005D27C2" w:rsidP="002E061C">
      <w:pPr>
        <w:pStyle w:val="PargrafodaLista"/>
        <w:numPr>
          <w:ilvl w:val="1"/>
          <w:numId w:val="7"/>
        </w:numPr>
        <w:jc w:val="both"/>
      </w:pPr>
      <w:proofErr w:type="gramStart"/>
      <w:r>
        <w:t>6.2 Sistema</w:t>
      </w:r>
      <w:proofErr w:type="gramEnd"/>
      <w:r>
        <w:t xml:space="preserve"> </w:t>
      </w:r>
      <w:r w:rsidR="002E061C">
        <w:t>de Amortização Constante (SAC).</w:t>
      </w:r>
    </w:p>
    <w:p w:rsidR="002E061C" w:rsidRDefault="005D27C2" w:rsidP="002E061C">
      <w:pPr>
        <w:pStyle w:val="PargrafodaLista"/>
        <w:numPr>
          <w:ilvl w:val="1"/>
          <w:numId w:val="7"/>
        </w:numPr>
        <w:jc w:val="both"/>
      </w:pPr>
      <w:proofErr w:type="gramStart"/>
      <w:r>
        <w:t>6.3 Sistema</w:t>
      </w:r>
      <w:proofErr w:type="gramEnd"/>
      <w:r>
        <w:t xml:space="preserve"> de Amortização</w:t>
      </w:r>
      <w:r w:rsidR="002E061C">
        <w:t xml:space="preserve"> Misto (SAM).</w:t>
      </w:r>
    </w:p>
    <w:p w:rsidR="002E061C" w:rsidRDefault="002E061C" w:rsidP="002E061C">
      <w:pPr>
        <w:pStyle w:val="PargrafodaLista"/>
        <w:numPr>
          <w:ilvl w:val="0"/>
          <w:numId w:val="7"/>
        </w:numPr>
        <w:jc w:val="both"/>
      </w:pPr>
      <w:proofErr w:type="gramStart"/>
      <w:r>
        <w:t>7</w:t>
      </w:r>
      <w:proofErr w:type="gramEnd"/>
      <w:r>
        <w:t xml:space="preserve"> Cálculo financeiro.</w:t>
      </w:r>
    </w:p>
    <w:p w:rsidR="002E061C" w:rsidRDefault="005D27C2" w:rsidP="002E061C">
      <w:pPr>
        <w:pStyle w:val="PargrafodaLista"/>
        <w:numPr>
          <w:ilvl w:val="1"/>
          <w:numId w:val="7"/>
        </w:numPr>
        <w:jc w:val="both"/>
      </w:pPr>
      <w:proofErr w:type="gramStart"/>
      <w:r>
        <w:lastRenderedPageBreak/>
        <w:t>7.1 Custo</w:t>
      </w:r>
      <w:proofErr w:type="gramEnd"/>
      <w:r>
        <w:t xml:space="preserve"> real e efetivo das operações de financiamento, empréstimo e</w:t>
      </w:r>
      <w:r w:rsidR="002E061C">
        <w:t xml:space="preserve"> investimento.</w:t>
      </w:r>
    </w:p>
    <w:p w:rsidR="002E061C" w:rsidRDefault="005D27C2" w:rsidP="002E061C">
      <w:pPr>
        <w:pStyle w:val="PargrafodaLista"/>
        <w:numPr>
          <w:ilvl w:val="0"/>
          <w:numId w:val="7"/>
        </w:numPr>
        <w:jc w:val="both"/>
      </w:pPr>
      <w:proofErr w:type="gramStart"/>
      <w:r>
        <w:t>8</w:t>
      </w:r>
      <w:proofErr w:type="gramEnd"/>
      <w:r>
        <w:t xml:space="preserve"> Avaliação de alternativas de investimento em economia estável e em ambiente</w:t>
      </w:r>
      <w:r w:rsidR="002E061C">
        <w:t xml:space="preserve"> inflacionário.</w:t>
      </w:r>
    </w:p>
    <w:p w:rsidR="002E061C" w:rsidRDefault="005D27C2" w:rsidP="002E061C">
      <w:pPr>
        <w:pStyle w:val="PargrafodaLista"/>
        <w:numPr>
          <w:ilvl w:val="0"/>
          <w:numId w:val="7"/>
        </w:numPr>
        <w:jc w:val="both"/>
      </w:pPr>
      <w:proofErr w:type="gramStart"/>
      <w:r>
        <w:t>9</w:t>
      </w:r>
      <w:proofErr w:type="gramEnd"/>
      <w:r>
        <w:t xml:space="preserve"> Avaliação econômica de projetos.</w:t>
      </w:r>
    </w:p>
    <w:p w:rsidR="005D27C2" w:rsidRDefault="005D27C2" w:rsidP="002E061C">
      <w:pPr>
        <w:pStyle w:val="PargrafodaLista"/>
        <w:numPr>
          <w:ilvl w:val="0"/>
          <w:numId w:val="7"/>
        </w:numPr>
        <w:jc w:val="both"/>
      </w:pPr>
      <w:r>
        <w:t>10 Taxas de retorno e taxas internas de retorno.</w:t>
      </w:r>
    </w:p>
    <w:p w:rsidR="002E061C" w:rsidRDefault="002E061C" w:rsidP="005D27C2">
      <w:pPr>
        <w:jc w:val="both"/>
      </w:pPr>
    </w:p>
    <w:p w:rsidR="00DF252F" w:rsidRPr="001E28FB" w:rsidRDefault="00DF252F" w:rsidP="005D27C2">
      <w:pPr>
        <w:jc w:val="both"/>
        <w:rPr>
          <w:b/>
        </w:rPr>
      </w:pPr>
      <w:r w:rsidRPr="001E28FB">
        <w:rPr>
          <w:b/>
        </w:rPr>
        <w:t>[EST] NOÇÕES DE ESTATÍSTICA</w:t>
      </w:r>
    </w:p>
    <w:p w:rsidR="001E28FB" w:rsidRDefault="005D27C2" w:rsidP="001E28FB">
      <w:pPr>
        <w:pStyle w:val="PargrafodaLista"/>
        <w:numPr>
          <w:ilvl w:val="0"/>
          <w:numId w:val="8"/>
        </w:numPr>
        <w:jc w:val="both"/>
      </w:pPr>
      <w:proofErr w:type="gramStart"/>
      <w:r>
        <w:t>1</w:t>
      </w:r>
      <w:proofErr w:type="gramEnd"/>
      <w:r>
        <w:t xml:space="preserve"> Metodolog</w:t>
      </w:r>
      <w:r w:rsidR="001E28FB">
        <w:t>ia e utilização da estatística.</w:t>
      </w:r>
    </w:p>
    <w:p w:rsidR="001E28FB" w:rsidRDefault="005D27C2" w:rsidP="001E28FB">
      <w:pPr>
        <w:pStyle w:val="PargrafodaLista"/>
        <w:numPr>
          <w:ilvl w:val="1"/>
          <w:numId w:val="8"/>
        </w:numPr>
        <w:jc w:val="both"/>
      </w:pPr>
      <w:r>
        <w:t>Variáveis quantitativas e qualitativas.</w:t>
      </w:r>
    </w:p>
    <w:p w:rsidR="001E28FB" w:rsidRDefault="001E28FB" w:rsidP="001E28FB">
      <w:pPr>
        <w:pStyle w:val="PargrafodaLista"/>
        <w:numPr>
          <w:ilvl w:val="1"/>
          <w:numId w:val="8"/>
        </w:numPr>
        <w:jc w:val="both"/>
      </w:pPr>
      <w:r>
        <w:t>Séries estatísticas.</w:t>
      </w:r>
    </w:p>
    <w:p w:rsidR="001E28FB" w:rsidRDefault="005D27C2" w:rsidP="001E28FB">
      <w:pPr>
        <w:pStyle w:val="PargrafodaLista"/>
        <w:numPr>
          <w:ilvl w:val="0"/>
          <w:numId w:val="8"/>
        </w:numPr>
        <w:jc w:val="both"/>
      </w:pPr>
      <w:proofErr w:type="gramStart"/>
      <w:r>
        <w:t>2</w:t>
      </w:r>
      <w:proofErr w:type="gramEnd"/>
      <w:r>
        <w:t xml:space="preserve"> Organizaç</w:t>
      </w:r>
      <w:r w:rsidR="001E28FB">
        <w:t>ão e apresentação de variáveis.</w:t>
      </w:r>
    </w:p>
    <w:p w:rsidR="001E28FB" w:rsidRDefault="005D27C2" w:rsidP="001E28FB">
      <w:pPr>
        <w:pStyle w:val="PargrafodaLista"/>
        <w:numPr>
          <w:ilvl w:val="0"/>
          <w:numId w:val="8"/>
        </w:numPr>
        <w:jc w:val="both"/>
      </w:pPr>
      <w:proofErr w:type="gramStart"/>
      <w:r>
        <w:t>3</w:t>
      </w:r>
      <w:proofErr w:type="gramEnd"/>
      <w:r>
        <w:t xml:space="preserve"> Estatística descritiva e análise exploratória</w:t>
      </w:r>
      <w:r w:rsidR="001E28FB">
        <w:t xml:space="preserve"> de dados.</w:t>
      </w:r>
    </w:p>
    <w:p w:rsidR="001E28FB" w:rsidRDefault="005D27C2" w:rsidP="001E28FB">
      <w:pPr>
        <w:pStyle w:val="PargrafodaLista"/>
        <w:numPr>
          <w:ilvl w:val="1"/>
          <w:numId w:val="8"/>
        </w:numPr>
        <w:jc w:val="both"/>
      </w:pPr>
      <w:r>
        <w:t>Distribuição de frequências:</w:t>
      </w:r>
      <w:r w:rsidR="001E28FB">
        <w:t xml:space="preserve"> absoluta, relativa, acumulada.</w:t>
      </w:r>
    </w:p>
    <w:p w:rsidR="001E28FB" w:rsidRDefault="005D27C2" w:rsidP="001E28FB">
      <w:pPr>
        <w:pStyle w:val="PargrafodaLista"/>
        <w:numPr>
          <w:ilvl w:val="1"/>
          <w:numId w:val="8"/>
        </w:numPr>
        <w:jc w:val="both"/>
      </w:pPr>
      <w:r>
        <w:t>Medidas de posição: média, moda,</w:t>
      </w:r>
      <w:r w:rsidR="001E28FB">
        <w:t xml:space="preserve"> mediana e </w:t>
      </w:r>
      <w:proofErr w:type="spellStart"/>
      <w:r w:rsidR="001E28FB">
        <w:t>separatrizes</w:t>
      </w:r>
      <w:proofErr w:type="spellEnd"/>
      <w:r w:rsidR="001E28FB">
        <w:t>.</w:t>
      </w:r>
    </w:p>
    <w:p w:rsidR="001E28FB" w:rsidRDefault="005D27C2" w:rsidP="001E28FB">
      <w:pPr>
        <w:pStyle w:val="PargrafodaLista"/>
        <w:numPr>
          <w:ilvl w:val="1"/>
          <w:numId w:val="8"/>
        </w:numPr>
        <w:jc w:val="both"/>
      </w:pPr>
      <w:r>
        <w:t>Medidas de dispersão: desvio-padrão, vari</w:t>
      </w:r>
      <w:r w:rsidR="001E28FB">
        <w:t>ância, coeficiente de variação.</w:t>
      </w:r>
    </w:p>
    <w:p w:rsidR="005D27C2" w:rsidRDefault="005D27C2" w:rsidP="001E28FB">
      <w:pPr>
        <w:pStyle w:val="PargrafodaLista"/>
        <w:numPr>
          <w:ilvl w:val="1"/>
          <w:numId w:val="8"/>
        </w:numPr>
        <w:jc w:val="both"/>
      </w:pPr>
      <w:r>
        <w:t>Correlação.</w:t>
      </w:r>
    </w:p>
    <w:p w:rsidR="001E28FB" w:rsidRDefault="005D27C2" w:rsidP="001E28FB">
      <w:pPr>
        <w:pStyle w:val="PargrafodaLista"/>
        <w:numPr>
          <w:ilvl w:val="1"/>
          <w:numId w:val="8"/>
        </w:numPr>
        <w:jc w:val="both"/>
      </w:pPr>
      <w:r>
        <w:t>Hist</w:t>
      </w:r>
      <w:r w:rsidR="001E28FB">
        <w:t>ogramas e curvas de frequência.</w:t>
      </w:r>
    </w:p>
    <w:p w:rsidR="001E28FB" w:rsidRDefault="001E28FB" w:rsidP="001E28FB">
      <w:pPr>
        <w:pStyle w:val="PargrafodaLista"/>
        <w:numPr>
          <w:ilvl w:val="1"/>
          <w:numId w:val="8"/>
        </w:numPr>
        <w:jc w:val="both"/>
      </w:pPr>
      <w:r>
        <w:t xml:space="preserve">Diagrama </w:t>
      </w:r>
      <w:proofErr w:type="spellStart"/>
      <w:proofErr w:type="gramStart"/>
      <w:r>
        <w:t>box</w:t>
      </w:r>
      <w:proofErr w:type="gramEnd"/>
      <w:r>
        <w:t>-plot</w:t>
      </w:r>
      <w:proofErr w:type="spellEnd"/>
      <w:r>
        <w:t>.</w:t>
      </w:r>
    </w:p>
    <w:p w:rsidR="001E28FB" w:rsidRDefault="001E28FB" w:rsidP="001E28FB">
      <w:pPr>
        <w:pStyle w:val="PargrafodaLista"/>
        <w:numPr>
          <w:ilvl w:val="1"/>
          <w:numId w:val="8"/>
        </w:numPr>
        <w:jc w:val="both"/>
      </w:pPr>
      <w:r>
        <w:t xml:space="preserve">Avaliação de </w:t>
      </w:r>
      <w:proofErr w:type="spellStart"/>
      <w:r>
        <w:t>outliers</w:t>
      </w:r>
      <w:proofErr w:type="spellEnd"/>
      <w:r>
        <w:t>.</w:t>
      </w:r>
    </w:p>
    <w:p w:rsidR="001E28FB" w:rsidRDefault="005D27C2" w:rsidP="001E28FB">
      <w:pPr>
        <w:pStyle w:val="PargrafodaLista"/>
        <w:numPr>
          <w:ilvl w:val="0"/>
          <w:numId w:val="8"/>
        </w:numPr>
        <w:jc w:val="both"/>
      </w:pPr>
      <w:proofErr w:type="gramStart"/>
      <w:r>
        <w:t>4</w:t>
      </w:r>
      <w:proofErr w:type="gramEnd"/>
      <w:r>
        <w:t xml:space="preserve"> Análise de dados</w:t>
      </w:r>
      <w:r w:rsidR="001E28FB">
        <w:t xml:space="preserve"> categorizados.</w:t>
      </w:r>
    </w:p>
    <w:p w:rsidR="001E28FB" w:rsidRDefault="005D27C2" w:rsidP="001E28FB">
      <w:pPr>
        <w:pStyle w:val="PargrafodaLista"/>
        <w:numPr>
          <w:ilvl w:val="0"/>
          <w:numId w:val="8"/>
        </w:numPr>
        <w:jc w:val="both"/>
      </w:pPr>
      <w:proofErr w:type="gramStart"/>
      <w:r>
        <w:t>5</w:t>
      </w:r>
      <w:proofErr w:type="gramEnd"/>
      <w:r>
        <w:t xml:space="preserve"> </w:t>
      </w:r>
      <w:r w:rsidR="001E28FB">
        <w:t>Distribuições de probabilidade.</w:t>
      </w:r>
    </w:p>
    <w:p w:rsidR="001E28FB" w:rsidRDefault="001E28FB" w:rsidP="001E28FB">
      <w:pPr>
        <w:pStyle w:val="PargrafodaLista"/>
        <w:numPr>
          <w:ilvl w:val="1"/>
          <w:numId w:val="8"/>
        </w:numPr>
        <w:jc w:val="both"/>
      </w:pPr>
      <w:r>
        <w:t>Distribuição binomial.</w:t>
      </w:r>
    </w:p>
    <w:p w:rsidR="001E28FB" w:rsidRDefault="005D27C2" w:rsidP="001E28FB">
      <w:pPr>
        <w:pStyle w:val="PargrafodaLista"/>
        <w:numPr>
          <w:ilvl w:val="1"/>
          <w:numId w:val="8"/>
        </w:numPr>
        <w:jc w:val="both"/>
      </w:pPr>
      <w:r>
        <w:t>Distribuiçã</w:t>
      </w:r>
      <w:r w:rsidR="001E28FB">
        <w:t>o normal.</w:t>
      </w:r>
    </w:p>
    <w:p w:rsidR="001E28FB" w:rsidRDefault="005D27C2" w:rsidP="001E28FB">
      <w:pPr>
        <w:pStyle w:val="PargrafodaLista"/>
        <w:numPr>
          <w:ilvl w:val="0"/>
          <w:numId w:val="8"/>
        </w:numPr>
        <w:jc w:val="both"/>
      </w:pPr>
      <w:proofErr w:type="gramStart"/>
      <w:r>
        <w:t>6</w:t>
      </w:r>
      <w:proofErr w:type="gramEnd"/>
      <w:r>
        <w:t xml:space="preserve"> Noções de</w:t>
      </w:r>
      <w:r w:rsidR="001E28FB">
        <w:t xml:space="preserve"> inferência estatística.</w:t>
      </w:r>
    </w:p>
    <w:p w:rsidR="001E28FB" w:rsidRDefault="005D27C2" w:rsidP="001E28FB">
      <w:pPr>
        <w:pStyle w:val="PargrafodaLista"/>
        <w:numPr>
          <w:ilvl w:val="1"/>
          <w:numId w:val="8"/>
        </w:numPr>
        <w:jc w:val="both"/>
      </w:pPr>
      <w:r>
        <w:t>Estimação de parâme</w:t>
      </w:r>
      <w:r w:rsidR="001E28FB">
        <w:t>tros por ponto e por intervalo.</w:t>
      </w:r>
    </w:p>
    <w:p w:rsidR="001E28FB" w:rsidRDefault="001E28FB" w:rsidP="001E28FB">
      <w:pPr>
        <w:pStyle w:val="PargrafodaLista"/>
        <w:numPr>
          <w:ilvl w:val="1"/>
          <w:numId w:val="8"/>
        </w:numPr>
        <w:jc w:val="both"/>
      </w:pPr>
      <w:r>
        <w:t>Intervalo de confiança.</w:t>
      </w:r>
    </w:p>
    <w:p w:rsidR="001E28FB" w:rsidRDefault="005D27C2" w:rsidP="001E28FB">
      <w:pPr>
        <w:pStyle w:val="PargrafodaLista"/>
        <w:numPr>
          <w:ilvl w:val="1"/>
          <w:numId w:val="8"/>
        </w:numPr>
        <w:jc w:val="both"/>
      </w:pPr>
      <w:r>
        <w:t>Testes de</w:t>
      </w:r>
      <w:r w:rsidR="001E28FB">
        <w:t xml:space="preserve"> hipóteses.</w:t>
      </w:r>
    </w:p>
    <w:p w:rsidR="001E28FB" w:rsidRDefault="005D27C2" w:rsidP="001E28FB">
      <w:pPr>
        <w:pStyle w:val="PargrafodaLista"/>
        <w:numPr>
          <w:ilvl w:val="1"/>
          <w:numId w:val="8"/>
        </w:numPr>
        <w:jc w:val="both"/>
      </w:pPr>
      <w:r>
        <w:t>Testes par</w:t>
      </w:r>
      <w:r w:rsidR="001E28FB">
        <w:t>amétricos: médias e proporções.</w:t>
      </w:r>
    </w:p>
    <w:p w:rsidR="001E28FB" w:rsidRDefault="001E28FB" w:rsidP="001E28FB">
      <w:pPr>
        <w:pStyle w:val="PargrafodaLista"/>
        <w:numPr>
          <w:ilvl w:val="0"/>
          <w:numId w:val="8"/>
        </w:numPr>
        <w:jc w:val="both"/>
      </w:pPr>
      <w:proofErr w:type="gramStart"/>
      <w:r>
        <w:t>7</w:t>
      </w:r>
      <w:proofErr w:type="gramEnd"/>
      <w:r>
        <w:t xml:space="preserve"> Análise de regressão linear.</w:t>
      </w:r>
    </w:p>
    <w:p w:rsidR="001E28FB" w:rsidRDefault="005D27C2" w:rsidP="001E28FB">
      <w:pPr>
        <w:pStyle w:val="PargrafodaLista"/>
        <w:numPr>
          <w:ilvl w:val="0"/>
          <w:numId w:val="8"/>
        </w:numPr>
        <w:jc w:val="both"/>
      </w:pPr>
      <w:proofErr w:type="gramStart"/>
      <w:r>
        <w:t>8</w:t>
      </w:r>
      <w:proofErr w:type="gramEnd"/>
      <w:r>
        <w:t xml:space="preserve"> Técnicas de</w:t>
      </w:r>
      <w:r w:rsidR="001E28FB">
        <w:t xml:space="preserve"> Amostragem.</w:t>
      </w:r>
    </w:p>
    <w:p w:rsidR="001E28FB" w:rsidRDefault="001E28FB" w:rsidP="001E28FB">
      <w:pPr>
        <w:pStyle w:val="PargrafodaLista"/>
        <w:numPr>
          <w:ilvl w:val="0"/>
          <w:numId w:val="8"/>
        </w:numPr>
        <w:jc w:val="both"/>
      </w:pPr>
      <w:proofErr w:type="gramStart"/>
      <w:r>
        <w:t>9</w:t>
      </w:r>
      <w:proofErr w:type="gramEnd"/>
      <w:r>
        <w:t xml:space="preserve"> Análise multivariada.</w:t>
      </w:r>
    </w:p>
    <w:p w:rsidR="005D27C2" w:rsidRDefault="005D27C2" w:rsidP="001E28FB">
      <w:pPr>
        <w:pStyle w:val="PargrafodaLista"/>
        <w:numPr>
          <w:ilvl w:val="0"/>
          <w:numId w:val="8"/>
        </w:numPr>
        <w:jc w:val="both"/>
      </w:pPr>
      <w:proofErr w:type="gramStart"/>
      <w:r>
        <w:t>10 Análise</w:t>
      </w:r>
      <w:proofErr w:type="gramEnd"/>
      <w:r>
        <w:t xml:space="preserve"> de séries temporais.</w:t>
      </w:r>
    </w:p>
    <w:p w:rsidR="001E28FB" w:rsidRDefault="001E28FB" w:rsidP="005D27C2">
      <w:pPr>
        <w:jc w:val="both"/>
      </w:pPr>
    </w:p>
    <w:p w:rsidR="001E28FB" w:rsidRPr="001E28FB" w:rsidRDefault="001E28FB" w:rsidP="005D27C2">
      <w:pPr>
        <w:jc w:val="both"/>
        <w:rPr>
          <w:b/>
        </w:rPr>
      </w:pPr>
      <w:r w:rsidRPr="001E28FB">
        <w:rPr>
          <w:b/>
        </w:rPr>
        <w:t xml:space="preserve">[CEX] </w:t>
      </w:r>
      <w:r w:rsidR="005D27C2" w:rsidRPr="001E28FB">
        <w:rPr>
          <w:b/>
        </w:rPr>
        <w:t>CONTROLE EXTERNO</w:t>
      </w:r>
    </w:p>
    <w:p w:rsidR="001E28FB" w:rsidRDefault="005D27C2" w:rsidP="001E28FB">
      <w:pPr>
        <w:pStyle w:val="PargrafodaLista"/>
        <w:numPr>
          <w:ilvl w:val="0"/>
          <w:numId w:val="9"/>
        </w:numPr>
        <w:jc w:val="both"/>
      </w:pPr>
      <w:proofErr w:type="gramStart"/>
      <w:r>
        <w:t>1</w:t>
      </w:r>
      <w:proofErr w:type="gramEnd"/>
      <w:r>
        <w:t xml:space="preserve"> Entidades Fiscalizadoras Superio</w:t>
      </w:r>
      <w:r w:rsidR="001E28FB">
        <w:t>res (EFS) e Declaração de Lima.</w:t>
      </w:r>
    </w:p>
    <w:p w:rsidR="001E28FB" w:rsidRDefault="005D27C2" w:rsidP="001E28FB">
      <w:pPr>
        <w:pStyle w:val="PargrafodaLista"/>
        <w:numPr>
          <w:ilvl w:val="0"/>
          <w:numId w:val="9"/>
        </w:numPr>
        <w:jc w:val="both"/>
      </w:pPr>
      <w:proofErr w:type="gramStart"/>
      <w:r>
        <w:t>2</w:t>
      </w:r>
      <w:proofErr w:type="gramEnd"/>
      <w:r>
        <w:t xml:space="preserve"> Sistemas de</w:t>
      </w:r>
      <w:r w:rsidR="001E28FB">
        <w:t xml:space="preserve"> </w:t>
      </w:r>
      <w:r>
        <w:t>Controle na Administração Pública Brasileira (</w:t>
      </w:r>
      <w:proofErr w:type="spellStart"/>
      <w:r>
        <w:t>arts</w:t>
      </w:r>
      <w:proofErr w:type="spellEnd"/>
      <w:r>
        <w:t xml:space="preserve">. 70 a 74 da Constituição Federal). </w:t>
      </w:r>
    </w:p>
    <w:p w:rsidR="001E28FB" w:rsidRDefault="005D27C2" w:rsidP="001E28FB">
      <w:pPr>
        <w:pStyle w:val="PargrafodaLista"/>
        <w:numPr>
          <w:ilvl w:val="1"/>
          <w:numId w:val="9"/>
        </w:numPr>
        <w:jc w:val="both"/>
      </w:pPr>
      <w:r>
        <w:t>2.1 Tribunais de Contas:</w:t>
      </w:r>
    </w:p>
    <w:p w:rsidR="001E28FB" w:rsidRDefault="001E28FB" w:rsidP="001E28FB">
      <w:pPr>
        <w:pStyle w:val="PargrafodaLista"/>
        <w:numPr>
          <w:ilvl w:val="2"/>
          <w:numId w:val="9"/>
        </w:numPr>
        <w:jc w:val="both"/>
      </w:pPr>
      <w:r>
        <w:t>Funções;</w:t>
      </w:r>
    </w:p>
    <w:p w:rsidR="001E28FB" w:rsidRDefault="001E28FB" w:rsidP="001E28FB">
      <w:pPr>
        <w:pStyle w:val="PargrafodaLista"/>
        <w:numPr>
          <w:ilvl w:val="2"/>
          <w:numId w:val="9"/>
        </w:numPr>
        <w:jc w:val="both"/>
      </w:pPr>
      <w:r>
        <w:t>N</w:t>
      </w:r>
      <w:r w:rsidR="005D27C2">
        <w:t>atureza ju</w:t>
      </w:r>
      <w:r>
        <w:t xml:space="preserve">rídica; </w:t>
      </w:r>
      <w:proofErr w:type="gramStart"/>
      <w:r>
        <w:t>e</w:t>
      </w:r>
      <w:proofErr w:type="gramEnd"/>
    </w:p>
    <w:p w:rsidR="001E28FB" w:rsidRDefault="001E28FB" w:rsidP="001E28FB">
      <w:pPr>
        <w:pStyle w:val="PargrafodaLista"/>
        <w:numPr>
          <w:ilvl w:val="2"/>
          <w:numId w:val="9"/>
        </w:numPr>
        <w:jc w:val="both"/>
      </w:pPr>
      <w:r>
        <w:t>Eficácia das decisões.</w:t>
      </w:r>
    </w:p>
    <w:p w:rsidR="001E28FB" w:rsidRDefault="005D27C2" w:rsidP="001E28FB">
      <w:pPr>
        <w:pStyle w:val="PargrafodaLista"/>
        <w:numPr>
          <w:ilvl w:val="0"/>
          <w:numId w:val="9"/>
        </w:numPr>
        <w:jc w:val="both"/>
      </w:pPr>
      <w:proofErr w:type="gramStart"/>
      <w:r>
        <w:t>3</w:t>
      </w:r>
      <w:proofErr w:type="gramEnd"/>
      <w:r>
        <w:t xml:space="preserve"> Tribunal de Contas da União: natureza, competência e</w:t>
      </w:r>
      <w:r w:rsidR="001E28FB">
        <w:t xml:space="preserve"> jurisdição.</w:t>
      </w:r>
    </w:p>
    <w:p w:rsidR="001E28FB" w:rsidRDefault="005D27C2" w:rsidP="001E28FB">
      <w:pPr>
        <w:pStyle w:val="PargrafodaLista"/>
        <w:numPr>
          <w:ilvl w:val="1"/>
          <w:numId w:val="9"/>
        </w:numPr>
        <w:jc w:val="both"/>
      </w:pPr>
      <w:r>
        <w:lastRenderedPageBreak/>
        <w:t>3.1 Organiza</w:t>
      </w:r>
      <w:r w:rsidR="001E28FB">
        <w:t>ção. Julgamento e fiscalização.</w:t>
      </w:r>
    </w:p>
    <w:p w:rsidR="001E28FB" w:rsidRDefault="005D27C2" w:rsidP="001E28FB">
      <w:pPr>
        <w:pStyle w:val="PargrafodaLista"/>
        <w:numPr>
          <w:ilvl w:val="1"/>
          <w:numId w:val="9"/>
        </w:numPr>
        <w:jc w:val="both"/>
      </w:pPr>
      <w:proofErr w:type="gramStart"/>
      <w:r>
        <w:t>3.2 Lei</w:t>
      </w:r>
      <w:proofErr w:type="gramEnd"/>
      <w:r>
        <w:t xml:space="preserve"> Orgân</w:t>
      </w:r>
      <w:r w:rsidR="001E28FB">
        <w:t>ica do TCU (Lei nº 8.443/1992).</w:t>
      </w:r>
    </w:p>
    <w:p w:rsidR="005D27C2" w:rsidRDefault="005D27C2" w:rsidP="001E28FB">
      <w:pPr>
        <w:pStyle w:val="PargrafodaLista"/>
        <w:numPr>
          <w:ilvl w:val="1"/>
          <w:numId w:val="9"/>
        </w:numPr>
        <w:jc w:val="both"/>
      </w:pPr>
      <w:proofErr w:type="gramStart"/>
      <w:r>
        <w:t>3.3</w:t>
      </w:r>
      <w:r w:rsidR="001E28FB">
        <w:t xml:space="preserve"> </w:t>
      </w:r>
      <w:r>
        <w:t>Regimento</w:t>
      </w:r>
      <w:proofErr w:type="gramEnd"/>
      <w:r>
        <w:t xml:space="preserve"> Interno do TCU (Resolução-TCU nº 155/2002).</w:t>
      </w:r>
    </w:p>
    <w:p w:rsidR="001E28FB" w:rsidRDefault="001E28FB" w:rsidP="005D27C2">
      <w:pPr>
        <w:jc w:val="both"/>
      </w:pPr>
    </w:p>
    <w:p w:rsidR="001E28FB" w:rsidRPr="001E28FB" w:rsidRDefault="001E28FB" w:rsidP="005D27C2">
      <w:pPr>
        <w:jc w:val="both"/>
        <w:rPr>
          <w:b/>
        </w:rPr>
      </w:pPr>
      <w:r w:rsidRPr="001E28FB">
        <w:rPr>
          <w:b/>
        </w:rPr>
        <w:t>[DCO] DIREITO CONSTITUCIONAL</w:t>
      </w:r>
    </w:p>
    <w:p w:rsidR="007C034E" w:rsidRDefault="005D27C2" w:rsidP="007C034E">
      <w:pPr>
        <w:pStyle w:val="PargrafodaLista"/>
        <w:numPr>
          <w:ilvl w:val="0"/>
          <w:numId w:val="10"/>
        </w:numPr>
        <w:jc w:val="both"/>
      </w:pPr>
      <w:proofErr w:type="gramStart"/>
      <w:r>
        <w:t>1</w:t>
      </w:r>
      <w:proofErr w:type="gramEnd"/>
      <w:r>
        <w:t xml:space="preserve"> Constituição da República Federativa do Brasil de 1988. 1.1 Princípios</w:t>
      </w:r>
      <w:r w:rsidR="007C034E">
        <w:t xml:space="preserve"> fundamentais.</w:t>
      </w:r>
    </w:p>
    <w:p w:rsidR="007C034E" w:rsidRDefault="005D27C2" w:rsidP="007C034E">
      <w:pPr>
        <w:pStyle w:val="PargrafodaLista"/>
        <w:numPr>
          <w:ilvl w:val="0"/>
          <w:numId w:val="10"/>
        </w:numPr>
        <w:jc w:val="both"/>
      </w:pPr>
      <w:proofErr w:type="gramStart"/>
      <w:r>
        <w:t>2</w:t>
      </w:r>
      <w:proofErr w:type="gramEnd"/>
      <w:r>
        <w:t xml:space="preserve"> Aplicabilid</w:t>
      </w:r>
      <w:r w:rsidR="007C034E">
        <w:t>ade das normas constitucionais.</w:t>
      </w:r>
    </w:p>
    <w:p w:rsidR="005D27C2" w:rsidRDefault="005D27C2" w:rsidP="007C034E">
      <w:pPr>
        <w:pStyle w:val="PargrafodaLista"/>
        <w:numPr>
          <w:ilvl w:val="1"/>
          <w:numId w:val="10"/>
        </w:numPr>
        <w:jc w:val="both"/>
      </w:pPr>
      <w:r>
        <w:t>2.1 Normas de eficácia plena, contida e limitada.</w:t>
      </w:r>
    </w:p>
    <w:p w:rsidR="007C034E" w:rsidRDefault="005D27C2" w:rsidP="007C034E">
      <w:pPr>
        <w:pStyle w:val="PargrafodaLista"/>
        <w:numPr>
          <w:ilvl w:val="1"/>
          <w:numId w:val="10"/>
        </w:numPr>
        <w:jc w:val="both"/>
      </w:pPr>
      <w:r>
        <w:t>2.2 Normas programá</w:t>
      </w:r>
      <w:r w:rsidR="007C034E">
        <w:t>ticas.</w:t>
      </w:r>
    </w:p>
    <w:p w:rsidR="007C034E" w:rsidRDefault="005D27C2" w:rsidP="007C034E">
      <w:pPr>
        <w:pStyle w:val="PargrafodaLista"/>
        <w:numPr>
          <w:ilvl w:val="0"/>
          <w:numId w:val="10"/>
        </w:numPr>
        <w:jc w:val="both"/>
      </w:pPr>
      <w:proofErr w:type="gramStart"/>
      <w:r>
        <w:t>3</w:t>
      </w:r>
      <w:proofErr w:type="gramEnd"/>
      <w:r>
        <w:t xml:space="preserve"> Dir</w:t>
      </w:r>
      <w:r w:rsidR="007C034E">
        <w:t>eitos e garantias fundamentais.</w:t>
      </w:r>
    </w:p>
    <w:p w:rsidR="007C034E" w:rsidRDefault="005D27C2" w:rsidP="007C034E">
      <w:pPr>
        <w:pStyle w:val="PargrafodaLista"/>
        <w:numPr>
          <w:ilvl w:val="1"/>
          <w:numId w:val="10"/>
        </w:numPr>
        <w:jc w:val="both"/>
      </w:pPr>
      <w:r>
        <w:t>3.1 Direitos e deveres individuais e</w:t>
      </w:r>
      <w:r w:rsidR="007C034E">
        <w:t xml:space="preserve"> </w:t>
      </w:r>
      <w:r>
        <w:t>coletivos, direitos sociais, direitos de nacionalidade, direitos</w:t>
      </w:r>
      <w:r w:rsidR="007C034E">
        <w:t xml:space="preserve"> políticos, partidos políticos.</w:t>
      </w:r>
    </w:p>
    <w:p w:rsidR="007C034E" w:rsidRDefault="005D27C2" w:rsidP="007C034E">
      <w:pPr>
        <w:pStyle w:val="PargrafodaLista"/>
        <w:numPr>
          <w:ilvl w:val="0"/>
          <w:numId w:val="10"/>
        </w:numPr>
        <w:jc w:val="both"/>
      </w:pPr>
      <w:proofErr w:type="gramStart"/>
      <w:r>
        <w:t>4</w:t>
      </w:r>
      <w:proofErr w:type="gramEnd"/>
      <w:r>
        <w:t xml:space="preserve"> Organização</w:t>
      </w:r>
      <w:r w:rsidR="007C034E">
        <w:t xml:space="preserve"> </w:t>
      </w:r>
      <w:r>
        <w:t>pol</w:t>
      </w:r>
      <w:r w:rsidR="007C034E">
        <w:t>ítico-administrativa do Estado.</w:t>
      </w:r>
    </w:p>
    <w:p w:rsidR="007C034E" w:rsidRDefault="005D27C2" w:rsidP="007C034E">
      <w:pPr>
        <w:pStyle w:val="PargrafodaLista"/>
        <w:numPr>
          <w:ilvl w:val="1"/>
          <w:numId w:val="10"/>
        </w:numPr>
        <w:jc w:val="both"/>
      </w:pPr>
      <w:proofErr w:type="gramStart"/>
      <w:r>
        <w:t>4.1 Estado federal</w:t>
      </w:r>
      <w:proofErr w:type="gramEnd"/>
      <w:r>
        <w:t xml:space="preserve"> brasileiro, União, estados, Distrito Federal, municípios e</w:t>
      </w:r>
      <w:r w:rsidR="007C034E">
        <w:t xml:space="preserve"> territórios.</w:t>
      </w:r>
    </w:p>
    <w:p w:rsidR="007C034E" w:rsidRDefault="007C034E" w:rsidP="007C034E">
      <w:pPr>
        <w:pStyle w:val="PargrafodaLista"/>
        <w:numPr>
          <w:ilvl w:val="0"/>
          <w:numId w:val="10"/>
        </w:numPr>
        <w:jc w:val="both"/>
      </w:pPr>
      <w:proofErr w:type="gramStart"/>
      <w:r>
        <w:t>5</w:t>
      </w:r>
      <w:proofErr w:type="gramEnd"/>
      <w:r>
        <w:t xml:space="preserve"> Administração Pública.</w:t>
      </w:r>
    </w:p>
    <w:p w:rsidR="007C034E" w:rsidRDefault="005D27C2" w:rsidP="007C034E">
      <w:pPr>
        <w:pStyle w:val="PargrafodaLista"/>
        <w:numPr>
          <w:ilvl w:val="1"/>
          <w:numId w:val="10"/>
        </w:numPr>
        <w:jc w:val="both"/>
      </w:pPr>
      <w:r>
        <w:t>5.1 Disposiçõ</w:t>
      </w:r>
      <w:r w:rsidR="007C034E">
        <w:t>es gerais, servidores públicos.</w:t>
      </w:r>
    </w:p>
    <w:p w:rsidR="007C034E" w:rsidRDefault="007C034E" w:rsidP="007C034E">
      <w:pPr>
        <w:pStyle w:val="PargrafodaLista"/>
        <w:numPr>
          <w:ilvl w:val="0"/>
          <w:numId w:val="10"/>
        </w:numPr>
        <w:jc w:val="both"/>
      </w:pPr>
      <w:proofErr w:type="gramStart"/>
      <w:r>
        <w:t>6</w:t>
      </w:r>
      <w:proofErr w:type="gramEnd"/>
      <w:r>
        <w:t xml:space="preserve"> Poder executivo.</w:t>
      </w:r>
    </w:p>
    <w:p w:rsidR="007C034E" w:rsidRDefault="005D27C2" w:rsidP="007C034E">
      <w:pPr>
        <w:pStyle w:val="PargrafodaLista"/>
        <w:numPr>
          <w:ilvl w:val="1"/>
          <w:numId w:val="10"/>
        </w:numPr>
        <w:jc w:val="both"/>
      </w:pPr>
      <w:r>
        <w:t>6.1</w:t>
      </w:r>
      <w:r w:rsidR="007C034E">
        <w:t xml:space="preserve"> </w:t>
      </w:r>
      <w:r>
        <w:t>Atribuições e responsabilida</w:t>
      </w:r>
      <w:r w:rsidR="007C034E">
        <w:t>des do Presidente da República.</w:t>
      </w:r>
    </w:p>
    <w:p w:rsidR="007C034E" w:rsidRDefault="007C034E" w:rsidP="007C034E">
      <w:pPr>
        <w:pStyle w:val="PargrafodaLista"/>
        <w:numPr>
          <w:ilvl w:val="0"/>
          <w:numId w:val="10"/>
        </w:numPr>
        <w:jc w:val="both"/>
      </w:pPr>
      <w:proofErr w:type="gramStart"/>
      <w:r>
        <w:t>7</w:t>
      </w:r>
      <w:proofErr w:type="gramEnd"/>
      <w:r>
        <w:t xml:space="preserve"> Poder legislativo.</w:t>
      </w:r>
    </w:p>
    <w:p w:rsidR="007C034E" w:rsidRDefault="007C034E" w:rsidP="007C034E">
      <w:pPr>
        <w:pStyle w:val="PargrafodaLista"/>
        <w:numPr>
          <w:ilvl w:val="1"/>
          <w:numId w:val="10"/>
        </w:numPr>
        <w:jc w:val="both"/>
      </w:pPr>
      <w:r>
        <w:t>7.1 Estrutura.</w:t>
      </w:r>
    </w:p>
    <w:p w:rsidR="007C034E" w:rsidRDefault="005D27C2" w:rsidP="007C034E">
      <w:pPr>
        <w:pStyle w:val="PargrafodaLista"/>
        <w:numPr>
          <w:ilvl w:val="1"/>
          <w:numId w:val="10"/>
        </w:numPr>
        <w:jc w:val="both"/>
      </w:pPr>
      <w:r>
        <w:t>7.2</w:t>
      </w:r>
      <w:r w:rsidR="007C034E">
        <w:t xml:space="preserve"> Funcionamento e atribuições.</w:t>
      </w:r>
    </w:p>
    <w:p w:rsidR="007C034E" w:rsidRDefault="007C034E" w:rsidP="007C034E">
      <w:pPr>
        <w:pStyle w:val="PargrafodaLista"/>
        <w:numPr>
          <w:ilvl w:val="1"/>
          <w:numId w:val="10"/>
        </w:numPr>
        <w:jc w:val="both"/>
      </w:pPr>
      <w:proofErr w:type="gramStart"/>
      <w:r>
        <w:t>7.3 Processo</w:t>
      </w:r>
      <w:proofErr w:type="gramEnd"/>
      <w:r>
        <w:t xml:space="preserve"> legislativo.</w:t>
      </w:r>
    </w:p>
    <w:p w:rsidR="005D27C2" w:rsidRDefault="005D27C2" w:rsidP="007C034E">
      <w:pPr>
        <w:pStyle w:val="PargrafodaLista"/>
        <w:numPr>
          <w:ilvl w:val="1"/>
          <w:numId w:val="10"/>
        </w:numPr>
        <w:jc w:val="both"/>
      </w:pPr>
      <w:proofErr w:type="gramStart"/>
      <w:r>
        <w:t>7.4 Fiscalização</w:t>
      </w:r>
      <w:proofErr w:type="gramEnd"/>
      <w:r>
        <w:t xml:space="preserve"> contábil, financeira e orçamentária.</w:t>
      </w:r>
    </w:p>
    <w:p w:rsidR="007C034E" w:rsidRDefault="005D27C2" w:rsidP="007C034E">
      <w:pPr>
        <w:pStyle w:val="PargrafodaLista"/>
        <w:numPr>
          <w:ilvl w:val="1"/>
          <w:numId w:val="10"/>
        </w:numPr>
        <w:jc w:val="both"/>
      </w:pPr>
      <w:r>
        <w:t>7.5 Comiss</w:t>
      </w:r>
      <w:r w:rsidR="007C034E">
        <w:t>ões parlamentares de inquérito.</w:t>
      </w:r>
    </w:p>
    <w:p w:rsidR="007C034E" w:rsidRDefault="007C034E" w:rsidP="007C034E">
      <w:pPr>
        <w:pStyle w:val="PargrafodaLista"/>
        <w:numPr>
          <w:ilvl w:val="0"/>
          <w:numId w:val="10"/>
        </w:numPr>
        <w:jc w:val="both"/>
      </w:pPr>
      <w:proofErr w:type="gramStart"/>
      <w:r>
        <w:t>8</w:t>
      </w:r>
      <w:proofErr w:type="gramEnd"/>
      <w:r>
        <w:t xml:space="preserve"> Poder judiciário.</w:t>
      </w:r>
    </w:p>
    <w:p w:rsidR="007C034E" w:rsidRDefault="007C034E" w:rsidP="007C034E">
      <w:pPr>
        <w:pStyle w:val="PargrafodaLista"/>
        <w:numPr>
          <w:ilvl w:val="1"/>
          <w:numId w:val="10"/>
        </w:numPr>
        <w:jc w:val="both"/>
      </w:pPr>
      <w:r>
        <w:t>8.1 Disposições gerais.</w:t>
      </w:r>
    </w:p>
    <w:p w:rsidR="007C034E" w:rsidRDefault="005D27C2" w:rsidP="007C034E">
      <w:pPr>
        <w:pStyle w:val="PargrafodaLista"/>
        <w:numPr>
          <w:ilvl w:val="1"/>
          <w:numId w:val="10"/>
        </w:numPr>
        <w:jc w:val="both"/>
      </w:pPr>
      <w:r>
        <w:t>8.2 Órgãos do poder</w:t>
      </w:r>
      <w:r w:rsidR="007C034E">
        <w:t xml:space="preserve"> judiciário.</w:t>
      </w:r>
    </w:p>
    <w:p w:rsidR="007C034E" w:rsidRDefault="005D27C2" w:rsidP="007C034E">
      <w:pPr>
        <w:pStyle w:val="PargrafodaLista"/>
        <w:numPr>
          <w:ilvl w:val="2"/>
          <w:numId w:val="10"/>
        </w:numPr>
        <w:jc w:val="both"/>
      </w:pPr>
      <w:r>
        <w:t>8.2.1 Organização e competências</w:t>
      </w:r>
      <w:r w:rsidR="007C034E">
        <w:t>, Conselho Nacional de Justiça.</w:t>
      </w:r>
    </w:p>
    <w:p w:rsidR="007C034E" w:rsidRDefault="005D27C2" w:rsidP="007C034E">
      <w:pPr>
        <w:pStyle w:val="PargrafodaLista"/>
        <w:numPr>
          <w:ilvl w:val="3"/>
          <w:numId w:val="10"/>
        </w:numPr>
        <w:jc w:val="both"/>
      </w:pPr>
      <w:r>
        <w:t>8.2.1.1 Composição e</w:t>
      </w:r>
      <w:r w:rsidR="007C034E">
        <w:t xml:space="preserve"> competências.</w:t>
      </w:r>
    </w:p>
    <w:p w:rsidR="007C034E" w:rsidRDefault="007C034E" w:rsidP="007C034E">
      <w:pPr>
        <w:pStyle w:val="PargrafodaLista"/>
        <w:numPr>
          <w:ilvl w:val="0"/>
          <w:numId w:val="10"/>
        </w:numPr>
        <w:jc w:val="both"/>
      </w:pPr>
      <w:proofErr w:type="gramStart"/>
      <w:r>
        <w:t>9</w:t>
      </w:r>
      <w:proofErr w:type="gramEnd"/>
      <w:r>
        <w:t xml:space="preserve"> Funções essenciais à justiça.</w:t>
      </w:r>
    </w:p>
    <w:p w:rsidR="005D27C2" w:rsidRDefault="005D27C2" w:rsidP="007C034E">
      <w:pPr>
        <w:pStyle w:val="PargrafodaLista"/>
        <w:numPr>
          <w:ilvl w:val="1"/>
          <w:numId w:val="10"/>
        </w:numPr>
        <w:jc w:val="both"/>
      </w:pPr>
      <w:proofErr w:type="gramStart"/>
      <w:r>
        <w:t>9.1 Ministério</w:t>
      </w:r>
      <w:proofErr w:type="gramEnd"/>
      <w:r>
        <w:t xml:space="preserve"> Público e Advocacia Pública.</w:t>
      </w:r>
    </w:p>
    <w:p w:rsidR="007C034E" w:rsidRDefault="007C034E" w:rsidP="005D27C2">
      <w:pPr>
        <w:jc w:val="both"/>
      </w:pPr>
    </w:p>
    <w:p w:rsidR="00E17EDC" w:rsidRPr="00E17EDC" w:rsidRDefault="00E17EDC" w:rsidP="005D27C2">
      <w:pPr>
        <w:jc w:val="both"/>
        <w:rPr>
          <w:b/>
        </w:rPr>
      </w:pPr>
      <w:r w:rsidRPr="00E17EDC">
        <w:rPr>
          <w:b/>
        </w:rPr>
        <w:t xml:space="preserve">[DAD] </w:t>
      </w:r>
      <w:r w:rsidR="005D27C2" w:rsidRPr="00E17EDC">
        <w:rPr>
          <w:b/>
        </w:rPr>
        <w:t>DIREITO ADMINISTRATIVO</w:t>
      </w:r>
    </w:p>
    <w:p w:rsidR="00E17EDC" w:rsidRDefault="005D27C2" w:rsidP="00E17EDC">
      <w:pPr>
        <w:pStyle w:val="PargrafodaLista"/>
        <w:numPr>
          <w:ilvl w:val="0"/>
          <w:numId w:val="11"/>
        </w:numPr>
        <w:jc w:val="both"/>
      </w:pPr>
      <w:proofErr w:type="gramStart"/>
      <w:r>
        <w:t>1</w:t>
      </w:r>
      <w:proofErr w:type="gramEnd"/>
      <w:r>
        <w:t xml:space="preserve"> Estado, g</w:t>
      </w:r>
      <w:r w:rsidR="00E17EDC">
        <w:t>overno e Administração Pública.</w:t>
      </w:r>
    </w:p>
    <w:p w:rsidR="00E17EDC" w:rsidRDefault="00E17EDC" w:rsidP="00E17EDC">
      <w:pPr>
        <w:pStyle w:val="PargrafodaLista"/>
        <w:numPr>
          <w:ilvl w:val="1"/>
          <w:numId w:val="11"/>
        </w:numPr>
        <w:jc w:val="both"/>
      </w:pPr>
      <w:r>
        <w:t>1.1 Conceitos.</w:t>
      </w:r>
    </w:p>
    <w:p w:rsidR="00E17EDC" w:rsidRDefault="00E17EDC" w:rsidP="00E17EDC">
      <w:pPr>
        <w:pStyle w:val="PargrafodaLista"/>
        <w:numPr>
          <w:ilvl w:val="1"/>
          <w:numId w:val="11"/>
        </w:numPr>
        <w:jc w:val="both"/>
      </w:pPr>
      <w:r>
        <w:t>1.2 Elementos.</w:t>
      </w:r>
    </w:p>
    <w:p w:rsidR="00E17EDC" w:rsidRDefault="005D27C2" w:rsidP="009140BA">
      <w:pPr>
        <w:pStyle w:val="PargrafodaLista"/>
        <w:numPr>
          <w:ilvl w:val="0"/>
          <w:numId w:val="11"/>
        </w:numPr>
        <w:jc w:val="both"/>
      </w:pPr>
      <w:proofErr w:type="gramStart"/>
      <w:r>
        <w:t>2</w:t>
      </w:r>
      <w:proofErr w:type="gramEnd"/>
      <w:r w:rsidR="00E17EDC">
        <w:t xml:space="preserve"> Direito administrativo.</w:t>
      </w:r>
    </w:p>
    <w:p w:rsidR="00E17EDC" w:rsidRDefault="00E17EDC" w:rsidP="00E17EDC">
      <w:pPr>
        <w:pStyle w:val="PargrafodaLista"/>
        <w:numPr>
          <w:ilvl w:val="1"/>
          <w:numId w:val="11"/>
        </w:numPr>
        <w:jc w:val="both"/>
      </w:pPr>
      <w:r>
        <w:t>2.1 Conceito.</w:t>
      </w:r>
    </w:p>
    <w:p w:rsidR="00E17EDC" w:rsidRDefault="00E17EDC" w:rsidP="00E17EDC">
      <w:pPr>
        <w:pStyle w:val="PargrafodaLista"/>
        <w:numPr>
          <w:ilvl w:val="1"/>
          <w:numId w:val="11"/>
        </w:numPr>
        <w:jc w:val="both"/>
      </w:pPr>
      <w:r>
        <w:t>2.2 Objeto.</w:t>
      </w:r>
    </w:p>
    <w:p w:rsidR="00E17EDC" w:rsidRDefault="00E17EDC" w:rsidP="00E17EDC">
      <w:pPr>
        <w:pStyle w:val="PargrafodaLista"/>
        <w:numPr>
          <w:ilvl w:val="1"/>
          <w:numId w:val="11"/>
        </w:numPr>
        <w:jc w:val="both"/>
      </w:pPr>
      <w:r>
        <w:t>2.3 Fontes.</w:t>
      </w:r>
    </w:p>
    <w:p w:rsidR="00E17EDC" w:rsidRDefault="00E17EDC" w:rsidP="00E17EDC">
      <w:pPr>
        <w:pStyle w:val="PargrafodaLista"/>
        <w:numPr>
          <w:ilvl w:val="0"/>
          <w:numId w:val="11"/>
        </w:numPr>
        <w:jc w:val="both"/>
      </w:pPr>
      <w:proofErr w:type="gramStart"/>
      <w:r>
        <w:t>3</w:t>
      </w:r>
      <w:proofErr w:type="gramEnd"/>
      <w:r>
        <w:t xml:space="preserve"> Ato administrativo.</w:t>
      </w:r>
    </w:p>
    <w:p w:rsidR="00E17EDC" w:rsidRDefault="005D27C2" w:rsidP="00E17EDC">
      <w:pPr>
        <w:pStyle w:val="PargrafodaLista"/>
        <w:numPr>
          <w:ilvl w:val="1"/>
          <w:numId w:val="11"/>
        </w:numPr>
        <w:jc w:val="both"/>
      </w:pPr>
      <w:proofErr w:type="gramStart"/>
      <w:r>
        <w:lastRenderedPageBreak/>
        <w:t>3.1 Conceito</w:t>
      </w:r>
      <w:proofErr w:type="gramEnd"/>
      <w:r>
        <w:t>, requisitos,</w:t>
      </w:r>
      <w:r w:rsidR="00E17EDC">
        <w:t xml:space="preserve"> </w:t>
      </w:r>
      <w:r>
        <w:t>atrib</w:t>
      </w:r>
      <w:r w:rsidR="00E17EDC">
        <w:t>utos, classificação e espécies.</w:t>
      </w:r>
    </w:p>
    <w:p w:rsidR="00E17EDC" w:rsidRDefault="005D27C2" w:rsidP="00E17EDC">
      <w:pPr>
        <w:pStyle w:val="PargrafodaLista"/>
        <w:numPr>
          <w:ilvl w:val="1"/>
          <w:numId w:val="11"/>
        </w:numPr>
        <w:jc w:val="both"/>
      </w:pPr>
      <w:proofErr w:type="gramStart"/>
      <w:r>
        <w:t>3.2 Extinção</w:t>
      </w:r>
      <w:proofErr w:type="gramEnd"/>
      <w:r>
        <w:t xml:space="preserve"> do ato administrativo: cassação, anulação, revogação e</w:t>
      </w:r>
      <w:r w:rsidR="00E17EDC">
        <w:t xml:space="preserve"> </w:t>
      </w:r>
      <w:r>
        <w:t>convalidação.</w:t>
      </w:r>
    </w:p>
    <w:p w:rsidR="00E17EDC" w:rsidRDefault="00E17EDC" w:rsidP="00E17EDC">
      <w:pPr>
        <w:pStyle w:val="PargrafodaLista"/>
        <w:numPr>
          <w:ilvl w:val="1"/>
          <w:numId w:val="11"/>
        </w:numPr>
        <w:jc w:val="both"/>
      </w:pPr>
      <w:proofErr w:type="gramStart"/>
      <w:r>
        <w:t>3.3 Decadência</w:t>
      </w:r>
      <w:proofErr w:type="gramEnd"/>
      <w:r>
        <w:t xml:space="preserve"> administrativa.</w:t>
      </w:r>
    </w:p>
    <w:p w:rsidR="00E17EDC" w:rsidRDefault="00E17EDC" w:rsidP="009140BA">
      <w:pPr>
        <w:pStyle w:val="PargrafodaLista"/>
        <w:numPr>
          <w:ilvl w:val="0"/>
          <w:numId w:val="11"/>
        </w:numPr>
        <w:jc w:val="both"/>
      </w:pPr>
      <w:proofErr w:type="gramStart"/>
      <w:r>
        <w:t>4</w:t>
      </w:r>
      <w:proofErr w:type="gramEnd"/>
      <w:r>
        <w:t xml:space="preserve"> Agentes públicos.</w:t>
      </w:r>
    </w:p>
    <w:p w:rsidR="00E17EDC" w:rsidRDefault="00E17EDC" w:rsidP="00E17EDC">
      <w:pPr>
        <w:pStyle w:val="PargrafodaLista"/>
        <w:numPr>
          <w:ilvl w:val="1"/>
          <w:numId w:val="11"/>
        </w:numPr>
        <w:jc w:val="both"/>
      </w:pPr>
      <w:proofErr w:type="gramStart"/>
      <w:r>
        <w:t>4.1 Legislação</w:t>
      </w:r>
      <w:proofErr w:type="gramEnd"/>
      <w:r>
        <w:t xml:space="preserve"> pertinente.</w:t>
      </w:r>
    </w:p>
    <w:p w:rsidR="00E17EDC" w:rsidRDefault="005D27C2" w:rsidP="00E17EDC">
      <w:pPr>
        <w:pStyle w:val="PargrafodaLista"/>
        <w:numPr>
          <w:ilvl w:val="2"/>
          <w:numId w:val="11"/>
        </w:numPr>
        <w:jc w:val="both"/>
      </w:pPr>
      <w:r>
        <w:t>4.1.1 Lei nº</w:t>
      </w:r>
      <w:r w:rsidR="00E17EDC">
        <w:t xml:space="preserve"> 8.112/1990.</w:t>
      </w:r>
    </w:p>
    <w:p w:rsidR="00E17EDC" w:rsidRDefault="005D27C2" w:rsidP="00E17EDC">
      <w:pPr>
        <w:pStyle w:val="PargrafodaLista"/>
        <w:numPr>
          <w:ilvl w:val="2"/>
          <w:numId w:val="11"/>
        </w:numPr>
        <w:jc w:val="both"/>
      </w:pPr>
      <w:r>
        <w:t>4.1.2 Disposiç</w:t>
      </w:r>
      <w:r w:rsidR="00E17EDC">
        <w:t>ões constitucionais aplicáveis.</w:t>
      </w:r>
    </w:p>
    <w:p w:rsidR="00E17EDC" w:rsidRDefault="00E17EDC" w:rsidP="00E17EDC">
      <w:pPr>
        <w:pStyle w:val="PargrafodaLista"/>
        <w:numPr>
          <w:ilvl w:val="1"/>
          <w:numId w:val="11"/>
        </w:numPr>
        <w:jc w:val="both"/>
      </w:pPr>
      <w:r>
        <w:t>4.2 Disposições doutrinárias.</w:t>
      </w:r>
    </w:p>
    <w:p w:rsidR="00E17EDC" w:rsidRDefault="00E17EDC" w:rsidP="00E17EDC">
      <w:pPr>
        <w:pStyle w:val="PargrafodaLista"/>
        <w:numPr>
          <w:ilvl w:val="2"/>
          <w:numId w:val="11"/>
        </w:numPr>
        <w:jc w:val="both"/>
      </w:pPr>
      <w:r>
        <w:t>4.2.1 Conceito.</w:t>
      </w:r>
    </w:p>
    <w:p w:rsidR="00E17EDC" w:rsidRDefault="005D27C2" w:rsidP="00E17EDC">
      <w:pPr>
        <w:pStyle w:val="PargrafodaLista"/>
        <w:numPr>
          <w:ilvl w:val="2"/>
          <w:numId w:val="11"/>
        </w:numPr>
        <w:jc w:val="both"/>
      </w:pPr>
      <w:r>
        <w:t>4.2.2</w:t>
      </w:r>
      <w:r w:rsidR="00E17EDC">
        <w:t xml:space="preserve"> Espécies.</w:t>
      </w:r>
    </w:p>
    <w:p w:rsidR="00E17EDC" w:rsidRDefault="005D27C2" w:rsidP="00E17EDC">
      <w:pPr>
        <w:pStyle w:val="PargrafodaLista"/>
        <w:numPr>
          <w:ilvl w:val="2"/>
          <w:numId w:val="11"/>
        </w:numPr>
        <w:jc w:val="both"/>
      </w:pPr>
      <w:r>
        <w:t>4.2.3 C</w:t>
      </w:r>
      <w:r w:rsidR="00E17EDC">
        <w:t>argo, emprego e função pública.</w:t>
      </w:r>
    </w:p>
    <w:p w:rsidR="00E17EDC" w:rsidRDefault="00E17EDC" w:rsidP="00E17EDC">
      <w:pPr>
        <w:pStyle w:val="PargrafodaLista"/>
        <w:numPr>
          <w:ilvl w:val="2"/>
          <w:numId w:val="11"/>
        </w:numPr>
        <w:jc w:val="both"/>
      </w:pPr>
      <w:r>
        <w:t>4.2.4 Provimento.</w:t>
      </w:r>
    </w:p>
    <w:p w:rsidR="00E17EDC" w:rsidRDefault="00E17EDC" w:rsidP="00E17EDC">
      <w:pPr>
        <w:pStyle w:val="PargrafodaLista"/>
        <w:numPr>
          <w:ilvl w:val="2"/>
          <w:numId w:val="11"/>
        </w:numPr>
        <w:jc w:val="both"/>
      </w:pPr>
      <w:r>
        <w:t>4.2.5 Vacância.</w:t>
      </w:r>
    </w:p>
    <w:p w:rsidR="00E17EDC" w:rsidRDefault="005D27C2" w:rsidP="00E17EDC">
      <w:pPr>
        <w:pStyle w:val="PargrafodaLista"/>
        <w:numPr>
          <w:ilvl w:val="2"/>
          <w:numId w:val="11"/>
        </w:numPr>
        <w:jc w:val="both"/>
      </w:pPr>
      <w:r>
        <w:t>4.2.6 Efetividade,</w:t>
      </w:r>
      <w:r w:rsidR="00E17EDC">
        <w:t xml:space="preserve"> estabilidade e vitaliciedade.</w:t>
      </w:r>
    </w:p>
    <w:p w:rsidR="00E17EDC" w:rsidRDefault="00E17EDC" w:rsidP="00E17EDC">
      <w:pPr>
        <w:pStyle w:val="PargrafodaLista"/>
        <w:numPr>
          <w:ilvl w:val="2"/>
          <w:numId w:val="11"/>
        </w:numPr>
        <w:jc w:val="both"/>
      </w:pPr>
      <w:r>
        <w:t>4.2.7 Remuneração.</w:t>
      </w:r>
    </w:p>
    <w:p w:rsidR="00E17EDC" w:rsidRDefault="00E17EDC" w:rsidP="00E17EDC">
      <w:pPr>
        <w:pStyle w:val="PargrafodaLista"/>
        <w:numPr>
          <w:ilvl w:val="2"/>
          <w:numId w:val="11"/>
        </w:numPr>
        <w:jc w:val="both"/>
      </w:pPr>
      <w:r>
        <w:t>4.2.8 Direitos e deveres.</w:t>
      </w:r>
    </w:p>
    <w:p w:rsidR="00E17EDC" w:rsidRDefault="00E17EDC" w:rsidP="00E17EDC">
      <w:pPr>
        <w:pStyle w:val="PargrafodaLista"/>
        <w:numPr>
          <w:ilvl w:val="2"/>
          <w:numId w:val="11"/>
        </w:numPr>
        <w:jc w:val="both"/>
      </w:pPr>
      <w:r>
        <w:t>4.2.9 Responsabilidade.</w:t>
      </w:r>
    </w:p>
    <w:p w:rsidR="00E17EDC" w:rsidRDefault="005D27C2" w:rsidP="00E17EDC">
      <w:pPr>
        <w:pStyle w:val="PargrafodaLista"/>
        <w:numPr>
          <w:ilvl w:val="2"/>
          <w:numId w:val="11"/>
        </w:numPr>
        <w:jc w:val="both"/>
      </w:pPr>
      <w:r>
        <w:t>4.2.10</w:t>
      </w:r>
      <w:r w:rsidR="00E17EDC">
        <w:t xml:space="preserve"> </w:t>
      </w:r>
      <w:r>
        <w:t>Proce</w:t>
      </w:r>
      <w:r w:rsidR="00E17EDC">
        <w:t>sso administrativo disciplinar.</w:t>
      </w:r>
    </w:p>
    <w:p w:rsidR="00E17EDC" w:rsidRDefault="005D27C2" w:rsidP="009140BA">
      <w:pPr>
        <w:pStyle w:val="PargrafodaLista"/>
        <w:numPr>
          <w:ilvl w:val="0"/>
          <w:numId w:val="11"/>
        </w:numPr>
        <w:jc w:val="both"/>
      </w:pPr>
      <w:proofErr w:type="gramStart"/>
      <w:r>
        <w:t>5</w:t>
      </w:r>
      <w:proofErr w:type="gramEnd"/>
      <w:r>
        <w:t xml:space="preserve"> Poderes d</w:t>
      </w:r>
      <w:r w:rsidR="00E17EDC">
        <w:t>a Administração Pública.</w:t>
      </w:r>
    </w:p>
    <w:p w:rsidR="00E17EDC" w:rsidRDefault="005D27C2" w:rsidP="00E17EDC">
      <w:pPr>
        <w:pStyle w:val="PargrafodaLista"/>
        <w:numPr>
          <w:ilvl w:val="1"/>
          <w:numId w:val="11"/>
        </w:numPr>
        <w:jc w:val="both"/>
      </w:pPr>
      <w:r>
        <w:t>5.1 Hierárquico, disciplinar,</w:t>
      </w:r>
      <w:r w:rsidR="00E17EDC">
        <w:t xml:space="preserve"> </w:t>
      </w:r>
      <w:r>
        <w:t>regulamentar e de pol</w:t>
      </w:r>
      <w:r w:rsidR="00E17EDC">
        <w:t>ícia.</w:t>
      </w:r>
    </w:p>
    <w:p w:rsidR="00E17EDC" w:rsidRDefault="00E17EDC" w:rsidP="00E17EDC">
      <w:pPr>
        <w:pStyle w:val="PargrafodaLista"/>
        <w:numPr>
          <w:ilvl w:val="1"/>
          <w:numId w:val="11"/>
        </w:numPr>
        <w:jc w:val="both"/>
      </w:pPr>
      <w:r>
        <w:t>5.2 Uso e abuso do poder.</w:t>
      </w:r>
    </w:p>
    <w:p w:rsidR="00E17EDC" w:rsidRDefault="005D27C2" w:rsidP="009140BA">
      <w:pPr>
        <w:pStyle w:val="PargrafodaLista"/>
        <w:numPr>
          <w:ilvl w:val="0"/>
          <w:numId w:val="11"/>
        </w:numPr>
        <w:jc w:val="both"/>
      </w:pPr>
      <w:proofErr w:type="gramStart"/>
      <w:r>
        <w:t>6</w:t>
      </w:r>
      <w:proofErr w:type="gramEnd"/>
      <w:r>
        <w:t xml:space="preserve"> </w:t>
      </w:r>
      <w:r w:rsidR="00E17EDC">
        <w:t>Regime jurídico-administrativo.</w:t>
      </w:r>
    </w:p>
    <w:p w:rsidR="00E17EDC" w:rsidRDefault="00E17EDC" w:rsidP="00E17EDC">
      <w:pPr>
        <w:pStyle w:val="PargrafodaLista"/>
        <w:numPr>
          <w:ilvl w:val="1"/>
          <w:numId w:val="11"/>
        </w:numPr>
        <w:jc w:val="both"/>
      </w:pPr>
      <w:r>
        <w:t>6.1 Conceito.</w:t>
      </w:r>
    </w:p>
    <w:p w:rsidR="00E17EDC" w:rsidRDefault="005D27C2" w:rsidP="00E17EDC">
      <w:pPr>
        <w:pStyle w:val="PargrafodaLista"/>
        <w:numPr>
          <w:ilvl w:val="1"/>
          <w:numId w:val="11"/>
        </w:numPr>
        <w:jc w:val="both"/>
      </w:pPr>
      <w:r>
        <w:t>6.2</w:t>
      </w:r>
      <w:r w:rsidR="00E17EDC">
        <w:t xml:space="preserve"> </w:t>
      </w:r>
      <w:r>
        <w:t>Princípios expressos e implí</w:t>
      </w:r>
      <w:r w:rsidR="00E17EDC">
        <w:t>citos da Administração Pública.</w:t>
      </w:r>
    </w:p>
    <w:p w:rsidR="00E17EDC" w:rsidRDefault="005D27C2" w:rsidP="009140BA">
      <w:pPr>
        <w:pStyle w:val="PargrafodaLista"/>
        <w:numPr>
          <w:ilvl w:val="0"/>
          <w:numId w:val="11"/>
        </w:numPr>
        <w:jc w:val="both"/>
      </w:pPr>
      <w:proofErr w:type="gramStart"/>
      <w:r>
        <w:t>7</w:t>
      </w:r>
      <w:proofErr w:type="gramEnd"/>
      <w:r>
        <w:t xml:space="preserve"> Re</w:t>
      </w:r>
      <w:r w:rsidR="00E17EDC">
        <w:t>sponsabilidade civil do Estado.</w:t>
      </w:r>
    </w:p>
    <w:p w:rsidR="00E17EDC" w:rsidRDefault="005D27C2" w:rsidP="00E17EDC">
      <w:pPr>
        <w:pStyle w:val="PargrafodaLista"/>
        <w:numPr>
          <w:ilvl w:val="1"/>
          <w:numId w:val="11"/>
        </w:numPr>
        <w:jc w:val="both"/>
      </w:pPr>
      <w:proofErr w:type="gramStart"/>
      <w:r>
        <w:t>7.1 Evolução</w:t>
      </w:r>
      <w:proofErr w:type="gramEnd"/>
      <w:r w:rsidR="00E17EDC">
        <w:t xml:space="preserve"> histórica.</w:t>
      </w:r>
    </w:p>
    <w:p w:rsidR="00E17EDC" w:rsidRDefault="005D27C2" w:rsidP="00E17EDC">
      <w:pPr>
        <w:pStyle w:val="PargrafodaLista"/>
        <w:numPr>
          <w:ilvl w:val="1"/>
          <w:numId w:val="11"/>
        </w:numPr>
        <w:jc w:val="both"/>
      </w:pPr>
      <w:proofErr w:type="gramStart"/>
      <w:r>
        <w:t>7.2 Responsabilidade</w:t>
      </w:r>
      <w:proofErr w:type="gramEnd"/>
      <w:r>
        <w:t xml:space="preserve"> civil d</w:t>
      </w:r>
      <w:r w:rsidR="00E17EDC">
        <w:t>o Estado no direito brasileiro.</w:t>
      </w:r>
    </w:p>
    <w:p w:rsidR="00E17EDC" w:rsidRDefault="005D27C2" w:rsidP="00E17EDC">
      <w:pPr>
        <w:pStyle w:val="PargrafodaLista"/>
        <w:numPr>
          <w:ilvl w:val="2"/>
          <w:numId w:val="11"/>
        </w:numPr>
        <w:jc w:val="both"/>
      </w:pPr>
      <w:r>
        <w:t>7.2.1 Responsabilidade por ato comissivo</w:t>
      </w:r>
      <w:r w:rsidR="00E17EDC">
        <w:t xml:space="preserve"> do Estado.</w:t>
      </w:r>
    </w:p>
    <w:p w:rsidR="00E17EDC" w:rsidRDefault="005D27C2" w:rsidP="00E17EDC">
      <w:pPr>
        <w:pStyle w:val="PargrafodaLista"/>
        <w:numPr>
          <w:ilvl w:val="2"/>
          <w:numId w:val="11"/>
        </w:numPr>
        <w:jc w:val="both"/>
      </w:pPr>
      <w:r>
        <w:t>7.2.2 Responsa</w:t>
      </w:r>
      <w:r w:rsidR="00E17EDC">
        <w:t>bilidade por omissão do Estado.</w:t>
      </w:r>
    </w:p>
    <w:p w:rsidR="00E17EDC" w:rsidRDefault="005D27C2" w:rsidP="00E17EDC">
      <w:pPr>
        <w:pStyle w:val="PargrafodaLista"/>
        <w:numPr>
          <w:ilvl w:val="1"/>
          <w:numId w:val="11"/>
        </w:numPr>
        <w:jc w:val="both"/>
      </w:pPr>
      <w:r>
        <w:t>7.3 Requisitos para a demonstração da</w:t>
      </w:r>
      <w:r w:rsidR="00E17EDC">
        <w:t xml:space="preserve"> responsabilidade do Estado.</w:t>
      </w:r>
    </w:p>
    <w:p w:rsidR="00E17EDC" w:rsidRDefault="005D27C2" w:rsidP="00E17EDC">
      <w:pPr>
        <w:pStyle w:val="PargrafodaLista"/>
        <w:numPr>
          <w:ilvl w:val="1"/>
          <w:numId w:val="11"/>
        </w:numPr>
        <w:jc w:val="both"/>
      </w:pPr>
      <w:r>
        <w:t>7.4 Causas excludentes e atenuantes</w:t>
      </w:r>
      <w:r w:rsidR="00E17EDC">
        <w:t xml:space="preserve"> da responsabilidade do Estado.</w:t>
      </w:r>
    </w:p>
    <w:p w:rsidR="00E17EDC" w:rsidRDefault="005D27C2" w:rsidP="00E17EDC">
      <w:pPr>
        <w:pStyle w:val="PargrafodaLista"/>
        <w:numPr>
          <w:ilvl w:val="1"/>
          <w:numId w:val="11"/>
        </w:numPr>
        <w:jc w:val="both"/>
      </w:pPr>
      <w:proofErr w:type="gramStart"/>
      <w:r>
        <w:t>7.5</w:t>
      </w:r>
      <w:r w:rsidR="00E17EDC">
        <w:t xml:space="preserve"> </w:t>
      </w:r>
      <w:r>
        <w:t>Reparação</w:t>
      </w:r>
      <w:proofErr w:type="gramEnd"/>
      <w:r>
        <w:t xml:space="preserve"> do</w:t>
      </w:r>
      <w:r w:rsidR="00E17EDC">
        <w:t xml:space="preserve"> dano.</w:t>
      </w:r>
    </w:p>
    <w:p w:rsidR="00E17EDC" w:rsidRDefault="00E17EDC" w:rsidP="00E17EDC">
      <w:pPr>
        <w:pStyle w:val="PargrafodaLista"/>
        <w:numPr>
          <w:ilvl w:val="1"/>
          <w:numId w:val="11"/>
        </w:numPr>
        <w:jc w:val="both"/>
      </w:pPr>
      <w:r>
        <w:t>7.6 Direito de regresso.</w:t>
      </w:r>
    </w:p>
    <w:p w:rsidR="00FE143F" w:rsidRDefault="005D27C2" w:rsidP="009140BA">
      <w:pPr>
        <w:pStyle w:val="PargrafodaLista"/>
        <w:numPr>
          <w:ilvl w:val="0"/>
          <w:numId w:val="11"/>
        </w:numPr>
        <w:jc w:val="both"/>
      </w:pPr>
      <w:proofErr w:type="gramStart"/>
      <w:r>
        <w:t>8</w:t>
      </w:r>
      <w:proofErr w:type="gramEnd"/>
      <w:r>
        <w:t xml:space="preserve"> Serviços públicos.</w:t>
      </w:r>
    </w:p>
    <w:p w:rsidR="00FE143F" w:rsidRDefault="00FE143F" w:rsidP="00FE143F">
      <w:pPr>
        <w:pStyle w:val="PargrafodaLista"/>
        <w:numPr>
          <w:ilvl w:val="1"/>
          <w:numId w:val="11"/>
        </w:numPr>
        <w:jc w:val="both"/>
      </w:pPr>
      <w:r>
        <w:t>8.1 Conceito.</w:t>
      </w:r>
    </w:p>
    <w:p w:rsidR="00FE143F" w:rsidRDefault="005D27C2" w:rsidP="00FE143F">
      <w:pPr>
        <w:pStyle w:val="PargrafodaLista"/>
        <w:numPr>
          <w:ilvl w:val="1"/>
          <w:numId w:val="11"/>
        </w:numPr>
        <w:jc w:val="both"/>
      </w:pPr>
      <w:r>
        <w:t>8.2 Elementos constitutivos.</w:t>
      </w:r>
    </w:p>
    <w:p w:rsidR="00FE143F" w:rsidRDefault="005D27C2" w:rsidP="00FE143F">
      <w:pPr>
        <w:pStyle w:val="PargrafodaLista"/>
        <w:numPr>
          <w:ilvl w:val="1"/>
          <w:numId w:val="11"/>
        </w:numPr>
        <w:jc w:val="both"/>
      </w:pPr>
      <w:r>
        <w:t>8.3 Formas de</w:t>
      </w:r>
      <w:r w:rsidR="00FE143F">
        <w:t xml:space="preserve"> prestação e meios de execução.</w:t>
      </w:r>
    </w:p>
    <w:p w:rsidR="00FE143F" w:rsidRDefault="005D27C2" w:rsidP="00FE143F">
      <w:pPr>
        <w:pStyle w:val="PargrafodaLista"/>
        <w:numPr>
          <w:ilvl w:val="1"/>
          <w:numId w:val="11"/>
        </w:numPr>
        <w:jc w:val="both"/>
      </w:pPr>
      <w:proofErr w:type="gramStart"/>
      <w:r>
        <w:t>8.4 Delegação</w:t>
      </w:r>
      <w:proofErr w:type="gramEnd"/>
      <w:r>
        <w:t>: concessão, permissão e au</w:t>
      </w:r>
      <w:r w:rsidR="00FE143F">
        <w:t>torização.</w:t>
      </w:r>
    </w:p>
    <w:p w:rsidR="00E17EDC" w:rsidRDefault="005D27C2" w:rsidP="00FE143F">
      <w:pPr>
        <w:pStyle w:val="PargrafodaLista"/>
        <w:numPr>
          <w:ilvl w:val="1"/>
          <w:numId w:val="11"/>
        </w:numPr>
        <w:jc w:val="both"/>
      </w:pPr>
      <w:r>
        <w:t>8.5</w:t>
      </w:r>
      <w:r w:rsidR="00E17EDC">
        <w:t xml:space="preserve"> Classificação. 8.6 Princípios.</w:t>
      </w:r>
    </w:p>
    <w:p w:rsidR="00FE143F" w:rsidRDefault="00FE143F" w:rsidP="009140BA">
      <w:pPr>
        <w:pStyle w:val="PargrafodaLista"/>
        <w:numPr>
          <w:ilvl w:val="0"/>
          <w:numId w:val="11"/>
        </w:numPr>
        <w:jc w:val="both"/>
      </w:pPr>
      <w:proofErr w:type="gramStart"/>
      <w:r>
        <w:t>9</w:t>
      </w:r>
      <w:proofErr w:type="gramEnd"/>
      <w:r>
        <w:t xml:space="preserve"> Organização administrativa.</w:t>
      </w:r>
    </w:p>
    <w:p w:rsidR="00FE143F" w:rsidRDefault="005D27C2" w:rsidP="00FE143F">
      <w:pPr>
        <w:pStyle w:val="PargrafodaLista"/>
        <w:numPr>
          <w:ilvl w:val="1"/>
          <w:numId w:val="11"/>
        </w:numPr>
        <w:jc w:val="both"/>
      </w:pPr>
      <w:proofErr w:type="gramStart"/>
      <w:r>
        <w:t>9.1 Centralização</w:t>
      </w:r>
      <w:proofErr w:type="gramEnd"/>
      <w:r>
        <w:t>, descentralização, concentração</w:t>
      </w:r>
      <w:r w:rsidR="00E17EDC">
        <w:t xml:space="preserve"> </w:t>
      </w:r>
      <w:r w:rsidR="00FE143F">
        <w:t>e desconcentração.</w:t>
      </w:r>
    </w:p>
    <w:p w:rsidR="00FE143F" w:rsidRDefault="005D27C2" w:rsidP="00FE143F">
      <w:pPr>
        <w:pStyle w:val="PargrafodaLista"/>
        <w:numPr>
          <w:ilvl w:val="1"/>
          <w:numId w:val="11"/>
        </w:numPr>
        <w:jc w:val="both"/>
      </w:pPr>
      <w:proofErr w:type="gramStart"/>
      <w:r>
        <w:t>9.2 A</w:t>
      </w:r>
      <w:r w:rsidR="00FE143F">
        <w:t>dministração</w:t>
      </w:r>
      <w:proofErr w:type="gramEnd"/>
      <w:r w:rsidR="00FE143F">
        <w:t xml:space="preserve"> direta e indireta.</w:t>
      </w:r>
    </w:p>
    <w:p w:rsidR="00FE143F" w:rsidRDefault="005D27C2" w:rsidP="00FE143F">
      <w:pPr>
        <w:pStyle w:val="PargrafodaLista"/>
        <w:numPr>
          <w:ilvl w:val="1"/>
          <w:numId w:val="11"/>
        </w:numPr>
        <w:jc w:val="both"/>
      </w:pPr>
      <w:r>
        <w:t>9.3 Autarquias, fundações, empresas públicas e</w:t>
      </w:r>
      <w:r w:rsidR="00E17EDC">
        <w:t xml:space="preserve"> </w:t>
      </w:r>
      <w:r>
        <w:t>sociedades de economia mist</w:t>
      </w:r>
      <w:r w:rsidR="00FE143F">
        <w:t>a.</w:t>
      </w:r>
    </w:p>
    <w:p w:rsidR="00E17EDC" w:rsidRDefault="005D27C2" w:rsidP="00FE143F">
      <w:pPr>
        <w:pStyle w:val="PargrafodaLista"/>
        <w:numPr>
          <w:ilvl w:val="1"/>
          <w:numId w:val="11"/>
        </w:numPr>
        <w:jc w:val="both"/>
      </w:pPr>
      <w:r>
        <w:t>9.4 Entidades paraestatais e terceiro setor: serviços sociais autônomos,</w:t>
      </w:r>
      <w:r w:rsidR="00E17EDC">
        <w:t xml:space="preserve"> </w:t>
      </w:r>
      <w:r>
        <w:t>entidades de apoio, organizações sociais, organizações da socied</w:t>
      </w:r>
      <w:r w:rsidR="00E17EDC">
        <w:t>ade civil de interesse público.</w:t>
      </w:r>
    </w:p>
    <w:p w:rsidR="00FE143F" w:rsidRDefault="005D27C2" w:rsidP="009140BA">
      <w:pPr>
        <w:pStyle w:val="PargrafodaLista"/>
        <w:numPr>
          <w:ilvl w:val="0"/>
          <w:numId w:val="11"/>
        </w:numPr>
        <w:jc w:val="both"/>
      </w:pPr>
      <w:proofErr w:type="gramStart"/>
      <w:r>
        <w:lastRenderedPageBreak/>
        <w:t>10 Controle</w:t>
      </w:r>
      <w:proofErr w:type="gramEnd"/>
      <w:r w:rsidR="00E17EDC">
        <w:t xml:space="preserve"> </w:t>
      </w:r>
      <w:r w:rsidR="00FE143F">
        <w:t>da Administração Pública.</w:t>
      </w:r>
    </w:p>
    <w:p w:rsidR="00FE143F" w:rsidRDefault="005D27C2" w:rsidP="00FE143F">
      <w:pPr>
        <w:pStyle w:val="PargrafodaLista"/>
        <w:numPr>
          <w:ilvl w:val="1"/>
          <w:numId w:val="11"/>
        </w:numPr>
        <w:jc w:val="both"/>
      </w:pPr>
      <w:proofErr w:type="gramStart"/>
      <w:r>
        <w:t>10.1 Controle</w:t>
      </w:r>
      <w:proofErr w:type="gramEnd"/>
      <w:r>
        <w:t xml:space="preserve"> exercido pela Administração Públ</w:t>
      </w:r>
      <w:r w:rsidR="00FE143F">
        <w:t>ica.</w:t>
      </w:r>
    </w:p>
    <w:p w:rsidR="00FE143F" w:rsidRDefault="00FE143F" w:rsidP="00FE143F">
      <w:pPr>
        <w:pStyle w:val="PargrafodaLista"/>
        <w:numPr>
          <w:ilvl w:val="1"/>
          <w:numId w:val="11"/>
        </w:numPr>
        <w:jc w:val="both"/>
      </w:pPr>
      <w:proofErr w:type="gramStart"/>
      <w:r>
        <w:t>10.2 Controle</w:t>
      </w:r>
      <w:proofErr w:type="gramEnd"/>
      <w:r>
        <w:t xml:space="preserve"> judicial.</w:t>
      </w:r>
    </w:p>
    <w:p w:rsidR="00FE143F" w:rsidRDefault="005D27C2" w:rsidP="00FE143F">
      <w:pPr>
        <w:pStyle w:val="PargrafodaLista"/>
        <w:numPr>
          <w:ilvl w:val="1"/>
          <w:numId w:val="11"/>
        </w:numPr>
        <w:jc w:val="both"/>
      </w:pPr>
      <w:proofErr w:type="gramStart"/>
      <w:r>
        <w:t>10.3</w:t>
      </w:r>
      <w:r w:rsidR="00E17EDC">
        <w:t xml:space="preserve"> </w:t>
      </w:r>
      <w:r w:rsidR="00FE143F">
        <w:t>Controle</w:t>
      </w:r>
      <w:proofErr w:type="gramEnd"/>
      <w:r w:rsidR="00FE143F">
        <w:t xml:space="preserve"> legislativo.</w:t>
      </w:r>
    </w:p>
    <w:p w:rsidR="00E17EDC" w:rsidRDefault="005D27C2" w:rsidP="00FE143F">
      <w:pPr>
        <w:pStyle w:val="PargrafodaLista"/>
        <w:numPr>
          <w:ilvl w:val="1"/>
          <w:numId w:val="11"/>
        </w:numPr>
        <w:jc w:val="both"/>
      </w:pPr>
      <w:proofErr w:type="gramStart"/>
      <w:r>
        <w:t>10.4 Improbidade</w:t>
      </w:r>
      <w:proofErr w:type="gramEnd"/>
      <w:r>
        <w:t xml:space="preserve"> adm</w:t>
      </w:r>
      <w:r w:rsidR="00E17EDC">
        <w:t>inistrativa: Lei nº 8.429/1992.</w:t>
      </w:r>
    </w:p>
    <w:p w:rsidR="00E17EDC" w:rsidRDefault="005D27C2" w:rsidP="009140BA">
      <w:pPr>
        <w:pStyle w:val="PargrafodaLista"/>
        <w:numPr>
          <w:ilvl w:val="0"/>
          <w:numId w:val="11"/>
        </w:numPr>
        <w:jc w:val="both"/>
      </w:pPr>
      <w:proofErr w:type="gramStart"/>
      <w:r>
        <w:t>11 Processo</w:t>
      </w:r>
      <w:proofErr w:type="gramEnd"/>
      <w:r>
        <w:t xml:space="preserve"> administrativo. </w:t>
      </w:r>
      <w:proofErr w:type="gramStart"/>
      <w:r>
        <w:t>11.1</w:t>
      </w:r>
      <w:r w:rsidR="00E17EDC">
        <w:t xml:space="preserve"> Lei</w:t>
      </w:r>
      <w:proofErr w:type="gramEnd"/>
      <w:r w:rsidR="00E17EDC">
        <w:t xml:space="preserve"> nº 9.784/1999.</w:t>
      </w:r>
    </w:p>
    <w:p w:rsidR="00572338" w:rsidRDefault="005D27C2" w:rsidP="009140BA">
      <w:pPr>
        <w:pStyle w:val="PargrafodaLista"/>
        <w:numPr>
          <w:ilvl w:val="0"/>
          <w:numId w:val="11"/>
        </w:numPr>
        <w:jc w:val="both"/>
      </w:pPr>
      <w:r>
        <w:t>12 Licitaçõ</w:t>
      </w:r>
      <w:r w:rsidR="00572338">
        <w:t>es e contratos administrativos.</w:t>
      </w:r>
    </w:p>
    <w:p w:rsidR="00572338" w:rsidRDefault="00572338" w:rsidP="00572338">
      <w:pPr>
        <w:pStyle w:val="PargrafodaLista"/>
        <w:numPr>
          <w:ilvl w:val="1"/>
          <w:numId w:val="11"/>
        </w:numPr>
        <w:jc w:val="both"/>
      </w:pPr>
      <w:proofErr w:type="gramStart"/>
      <w:r>
        <w:t>12.1 Legislação</w:t>
      </w:r>
      <w:proofErr w:type="gramEnd"/>
      <w:r>
        <w:t xml:space="preserve"> pertinente.</w:t>
      </w:r>
    </w:p>
    <w:p w:rsidR="00572338" w:rsidRDefault="005D27C2" w:rsidP="00572338">
      <w:pPr>
        <w:pStyle w:val="PargrafodaLista"/>
        <w:numPr>
          <w:ilvl w:val="2"/>
          <w:numId w:val="11"/>
        </w:numPr>
        <w:jc w:val="both"/>
      </w:pPr>
      <w:r>
        <w:t>12.1.1 Lei nº</w:t>
      </w:r>
      <w:r w:rsidR="00E17EDC">
        <w:t xml:space="preserve"> </w:t>
      </w:r>
      <w:r>
        <w:t>8.666/1993.</w:t>
      </w:r>
    </w:p>
    <w:p w:rsidR="00572338" w:rsidRDefault="005D27C2" w:rsidP="00572338">
      <w:pPr>
        <w:pStyle w:val="PargrafodaLista"/>
        <w:numPr>
          <w:ilvl w:val="2"/>
          <w:numId w:val="11"/>
        </w:numPr>
        <w:jc w:val="both"/>
      </w:pPr>
      <w:r>
        <w:t xml:space="preserve">12.1.2 Lei nº 10.520/2002 e demais disposições normativas relativas ao pregão. </w:t>
      </w:r>
    </w:p>
    <w:p w:rsidR="00572338" w:rsidRDefault="005D27C2" w:rsidP="00572338">
      <w:pPr>
        <w:pStyle w:val="PargrafodaLista"/>
        <w:numPr>
          <w:ilvl w:val="2"/>
          <w:numId w:val="11"/>
        </w:numPr>
        <w:jc w:val="both"/>
      </w:pPr>
      <w:r>
        <w:t>12.1.3 Decreto</w:t>
      </w:r>
      <w:r w:rsidR="00E17EDC">
        <w:t xml:space="preserve"> </w:t>
      </w:r>
      <w:r>
        <w:t>nº 7.892/2013 (</w:t>
      </w:r>
      <w:r w:rsidR="00572338">
        <w:t>sistema de registro de preços).</w:t>
      </w:r>
    </w:p>
    <w:p w:rsidR="00572338" w:rsidRDefault="005D27C2" w:rsidP="00572338">
      <w:pPr>
        <w:pStyle w:val="PargrafodaLista"/>
        <w:numPr>
          <w:ilvl w:val="2"/>
          <w:numId w:val="11"/>
        </w:numPr>
        <w:jc w:val="both"/>
      </w:pPr>
      <w:r>
        <w:t>12.1.4 Lei nº 12.462/2011 (Regime Diferenciado de</w:t>
      </w:r>
      <w:r w:rsidR="00E17EDC">
        <w:t xml:space="preserve"> </w:t>
      </w:r>
      <w:r w:rsidR="00572338">
        <w:t>Contratações Públicas).</w:t>
      </w:r>
    </w:p>
    <w:p w:rsidR="00572338" w:rsidRDefault="00572338" w:rsidP="00572338">
      <w:pPr>
        <w:pStyle w:val="PargrafodaLista"/>
        <w:numPr>
          <w:ilvl w:val="2"/>
          <w:numId w:val="11"/>
        </w:numPr>
        <w:jc w:val="both"/>
      </w:pPr>
      <w:r>
        <w:t>Decreto nº 6.170/2007;</w:t>
      </w:r>
    </w:p>
    <w:p w:rsidR="00572338" w:rsidRDefault="005D27C2" w:rsidP="00572338">
      <w:pPr>
        <w:pStyle w:val="PargrafodaLista"/>
        <w:numPr>
          <w:ilvl w:val="2"/>
          <w:numId w:val="11"/>
        </w:numPr>
        <w:jc w:val="both"/>
      </w:pPr>
      <w:r>
        <w:t>Portaria Interministerial MPOG/MF/CGU nº 507/2011</w:t>
      </w:r>
      <w:r w:rsidR="00572338">
        <w:t>;</w:t>
      </w:r>
      <w:r>
        <w:t xml:space="preserve"> </w:t>
      </w:r>
      <w:proofErr w:type="gramStart"/>
      <w:r>
        <w:t>e</w:t>
      </w:r>
      <w:proofErr w:type="gramEnd"/>
    </w:p>
    <w:p w:rsidR="00572338" w:rsidRDefault="005D27C2" w:rsidP="00572338">
      <w:pPr>
        <w:pStyle w:val="PargrafodaLista"/>
        <w:numPr>
          <w:ilvl w:val="2"/>
          <w:numId w:val="11"/>
        </w:numPr>
        <w:jc w:val="both"/>
      </w:pPr>
      <w:r>
        <w:t xml:space="preserve">Instrução Normativa do STN nº 1/1997 (convênios e instrumentos congêneres). </w:t>
      </w:r>
    </w:p>
    <w:p w:rsidR="005D27C2" w:rsidRDefault="005D27C2" w:rsidP="00572338">
      <w:pPr>
        <w:pStyle w:val="PargrafodaLista"/>
        <w:numPr>
          <w:ilvl w:val="1"/>
          <w:numId w:val="11"/>
        </w:numPr>
        <w:jc w:val="both"/>
      </w:pPr>
      <w:r>
        <w:t>12.2 Fundamentos</w:t>
      </w:r>
      <w:r w:rsidR="00E17EDC">
        <w:t xml:space="preserve"> </w:t>
      </w:r>
      <w:r>
        <w:t>constitucionais.</w:t>
      </w:r>
    </w:p>
    <w:p w:rsidR="00E17EDC" w:rsidRDefault="00E17EDC" w:rsidP="005D27C2">
      <w:pPr>
        <w:jc w:val="both"/>
      </w:pPr>
    </w:p>
    <w:p w:rsidR="00FE143F" w:rsidRPr="00FE143F" w:rsidRDefault="00FE143F" w:rsidP="005D27C2">
      <w:pPr>
        <w:jc w:val="both"/>
        <w:rPr>
          <w:b/>
        </w:rPr>
      </w:pPr>
      <w:r w:rsidRPr="00FE143F">
        <w:rPr>
          <w:b/>
        </w:rPr>
        <w:t>[DCI] DIREITO CIVIL</w:t>
      </w:r>
    </w:p>
    <w:p w:rsidR="00780CBE" w:rsidRDefault="005D27C2" w:rsidP="00780CBE">
      <w:pPr>
        <w:pStyle w:val="PargrafodaLista"/>
        <w:numPr>
          <w:ilvl w:val="0"/>
          <w:numId w:val="14"/>
        </w:numPr>
        <w:jc w:val="both"/>
      </w:pPr>
      <w:proofErr w:type="gramStart"/>
      <w:r>
        <w:t>1</w:t>
      </w:r>
      <w:proofErr w:type="gramEnd"/>
      <w:r>
        <w:t xml:space="preserve"> Lei de introdução à</w:t>
      </w:r>
      <w:r w:rsidR="00780CBE">
        <w:t>s normas do direito brasileiro.</w:t>
      </w:r>
    </w:p>
    <w:p w:rsidR="00780CBE" w:rsidRDefault="005D27C2" w:rsidP="00780CBE">
      <w:pPr>
        <w:pStyle w:val="PargrafodaLista"/>
        <w:numPr>
          <w:ilvl w:val="1"/>
          <w:numId w:val="14"/>
        </w:numPr>
        <w:jc w:val="both"/>
      </w:pPr>
      <w:proofErr w:type="gramStart"/>
      <w:r>
        <w:t>1.1 Vigência</w:t>
      </w:r>
      <w:proofErr w:type="gramEnd"/>
      <w:r>
        <w:t>, aplicação, obrigatoriedade,</w:t>
      </w:r>
      <w:r w:rsidR="00FE143F">
        <w:t xml:space="preserve"> </w:t>
      </w:r>
      <w:r>
        <w:t>inter</w:t>
      </w:r>
      <w:r w:rsidR="00780CBE">
        <w:t>pretação e integração das leis.</w:t>
      </w:r>
    </w:p>
    <w:p w:rsidR="00780CBE" w:rsidRDefault="00780CBE" w:rsidP="00780CBE">
      <w:pPr>
        <w:pStyle w:val="PargrafodaLista"/>
        <w:numPr>
          <w:ilvl w:val="1"/>
          <w:numId w:val="14"/>
        </w:numPr>
        <w:jc w:val="both"/>
      </w:pPr>
      <w:proofErr w:type="gramStart"/>
      <w:r>
        <w:t>1.2 Conflito</w:t>
      </w:r>
      <w:proofErr w:type="gramEnd"/>
      <w:r>
        <w:t xml:space="preserve"> das leis no tempo.</w:t>
      </w:r>
    </w:p>
    <w:p w:rsidR="00780CBE" w:rsidRDefault="005D27C2" w:rsidP="00780CBE">
      <w:pPr>
        <w:pStyle w:val="PargrafodaLista"/>
        <w:numPr>
          <w:ilvl w:val="1"/>
          <w:numId w:val="14"/>
        </w:numPr>
        <w:jc w:val="both"/>
      </w:pPr>
      <w:proofErr w:type="gramStart"/>
      <w:r>
        <w:t>1</w:t>
      </w:r>
      <w:r w:rsidR="00780CBE">
        <w:t>.3 Eficácia</w:t>
      </w:r>
      <w:proofErr w:type="gramEnd"/>
      <w:r w:rsidR="00780CBE">
        <w:t xml:space="preserve"> das leis no espaço.</w:t>
      </w:r>
    </w:p>
    <w:p w:rsidR="00780CBE" w:rsidRDefault="005D27C2" w:rsidP="00780CBE">
      <w:pPr>
        <w:pStyle w:val="PargrafodaLista"/>
        <w:numPr>
          <w:ilvl w:val="0"/>
          <w:numId w:val="14"/>
        </w:numPr>
        <w:jc w:val="both"/>
      </w:pPr>
      <w:proofErr w:type="gramStart"/>
      <w:r>
        <w:t>2</w:t>
      </w:r>
      <w:proofErr w:type="gramEnd"/>
      <w:r>
        <w:t xml:space="preserve"> Pessoas</w:t>
      </w:r>
      <w:r w:rsidR="00FE143F">
        <w:t xml:space="preserve"> </w:t>
      </w:r>
      <w:r w:rsidR="00780CBE">
        <w:t>naturais.</w:t>
      </w:r>
    </w:p>
    <w:p w:rsidR="00780CBE" w:rsidRDefault="00780CBE" w:rsidP="00780CBE">
      <w:pPr>
        <w:pStyle w:val="PargrafodaLista"/>
        <w:numPr>
          <w:ilvl w:val="1"/>
          <w:numId w:val="14"/>
        </w:numPr>
        <w:jc w:val="both"/>
      </w:pPr>
      <w:r>
        <w:t>2.1 Conceito.</w:t>
      </w:r>
    </w:p>
    <w:p w:rsidR="00780CBE" w:rsidRDefault="00780CBE" w:rsidP="00780CBE">
      <w:pPr>
        <w:pStyle w:val="PargrafodaLista"/>
        <w:numPr>
          <w:ilvl w:val="1"/>
          <w:numId w:val="14"/>
        </w:numPr>
        <w:jc w:val="both"/>
      </w:pPr>
      <w:proofErr w:type="gramStart"/>
      <w:r>
        <w:t>2.2 Início</w:t>
      </w:r>
      <w:proofErr w:type="gramEnd"/>
      <w:r>
        <w:t xml:space="preserve"> da pessoa natural.</w:t>
      </w:r>
    </w:p>
    <w:p w:rsidR="00780CBE" w:rsidRDefault="00780CBE" w:rsidP="00780CBE">
      <w:pPr>
        <w:pStyle w:val="PargrafodaLista"/>
        <w:numPr>
          <w:ilvl w:val="1"/>
          <w:numId w:val="14"/>
        </w:numPr>
        <w:jc w:val="both"/>
      </w:pPr>
      <w:r>
        <w:t>2.3 Personalidade.</w:t>
      </w:r>
    </w:p>
    <w:p w:rsidR="00780CBE" w:rsidRDefault="00780CBE" w:rsidP="00780CBE">
      <w:pPr>
        <w:pStyle w:val="PargrafodaLista"/>
        <w:numPr>
          <w:ilvl w:val="1"/>
          <w:numId w:val="14"/>
        </w:numPr>
        <w:jc w:val="both"/>
      </w:pPr>
      <w:r>
        <w:t>2.4 Capacidade.</w:t>
      </w:r>
    </w:p>
    <w:p w:rsidR="00780CBE" w:rsidRDefault="005D27C2" w:rsidP="00780CBE">
      <w:pPr>
        <w:pStyle w:val="PargrafodaLista"/>
        <w:numPr>
          <w:ilvl w:val="1"/>
          <w:numId w:val="14"/>
        </w:numPr>
        <w:jc w:val="both"/>
      </w:pPr>
      <w:r>
        <w:t>2.5 Direitos da</w:t>
      </w:r>
      <w:r w:rsidR="00FE143F">
        <w:t xml:space="preserve"> </w:t>
      </w:r>
      <w:r w:rsidR="00780CBE">
        <w:t>personalidade.</w:t>
      </w:r>
    </w:p>
    <w:p w:rsidR="00780CBE" w:rsidRDefault="00780CBE" w:rsidP="00780CBE">
      <w:pPr>
        <w:pStyle w:val="PargrafodaLista"/>
        <w:numPr>
          <w:ilvl w:val="1"/>
          <w:numId w:val="14"/>
        </w:numPr>
        <w:jc w:val="both"/>
      </w:pPr>
      <w:r>
        <w:t>2.6 Domicílio.</w:t>
      </w:r>
    </w:p>
    <w:p w:rsidR="00780CBE" w:rsidRDefault="005D27C2" w:rsidP="00780CBE">
      <w:pPr>
        <w:pStyle w:val="PargrafodaLista"/>
        <w:numPr>
          <w:ilvl w:val="0"/>
          <w:numId w:val="14"/>
        </w:numPr>
        <w:jc w:val="both"/>
      </w:pPr>
      <w:proofErr w:type="gramStart"/>
      <w:r>
        <w:t>3</w:t>
      </w:r>
      <w:proofErr w:type="gramEnd"/>
      <w:r>
        <w:t xml:space="preserve"> Pessoas </w:t>
      </w:r>
      <w:r w:rsidR="00780CBE">
        <w:t>jurídicas.</w:t>
      </w:r>
    </w:p>
    <w:p w:rsidR="00780CBE" w:rsidRDefault="00780CBE" w:rsidP="00780CBE">
      <w:pPr>
        <w:pStyle w:val="PargrafodaLista"/>
        <w:numPr>
          <w:ilvl w:val="1"/>
          <w:numId w:val="14"/>
        </w:numPr>
        <w:jc w:val="both"/>
      </w:pPr>
      <w:r>
        <w:t>3.1 Disposições Gerais.</w:t>
      </w:r>
    </w:p>
    <w:p w:rsidR="00780CBE" w:rsidRDefault="00780CBE" w:rsidP="00780CBE">
      <w:pPr>
        <w:pStyle w:val="PargrafodaLista"/>
        <w:numPr>
          <w:ilvl w:val="1"/>
          <w:numId w:val="14"/>
        </w:numPr>
        <w:jc w:val="both"/>
      </w:pPr>
      <w:r>
        <w:t>3.2 Constituição.</w:t>
      </w:r>
    </w:p>
    <w:p w:rsidR="00780CBE" w:rsidRDefault="00780CBE" w:rsidP="00780CBE">
      <w:pPr>
        <w:pStyle w:val="PargrafodaLista"/>
        <w:numPr>
          <w:ilvl w:val="1"/>
          <w:numId w:val="14"/>
        </w:numPr>
        <w:jc w:val="both"/>
      </w:pPr>
      <w:r>
        <w:t>3.3 Extinção.</w:t>
      </w:r>
    </w:p>
    <w:p w:rsidR="00780CBE" w:rsidRDefault="005D27C2" w:rsidP="00780CBE">
      <w:pPr>
        <w:pStyle w:val="PargrafodaLista"/>
        <w:numPr>
          <w:ilvl w:val="1"/>
          <w:numId w:val="14"/>
        </w:numPr>
        <w:jc w:val="both"/>
      </w:pPr>
      <w:r>
        <w:t>3.4</w:t>
      </w:r>
      <w:r w:rsidR="00FE143F">
        <w:t xml:space="preserve"> </w:t>
      </w:r>
      <w:r w:rsidR="00780CBE">
        <w:t>Sociedades de fato.</w:t>
      </w:r>
    </w:p>
    <w:p w:rsidR="00780CBE" w:rsidRDefault="00780CBE" w:rsidP="00780CBE">
      <w:pPr>
        <w:pStyle w:val="PargrafodaLista"/>
        <w:numPr>
          <w:ilvl w:val="1"/>
          <w:numId w:val="14"/>
        </w:numPr>
        <w:jc w:val="both"/>
      </w:pPr>
      <w:r>
        <w:t>3.5 Associações.</w:t>
      </w:r>
    </w:p>
    <w:p w:rsidR="00780CBE" w:rsidRDefault="00780CBE" w:rsidP="00780CBE">
      <w:pPr>
        <w:pStyle w:val="PargrafodaLista"/>
        <w:numPr>
          <w:ilvl w:val="1"/>
          <w:numId w:val="14"/>
        </w:numPr>
        <w:jc w:val="both"/>
      </w:pPr>
      <w:r>
        <w:t>3.6 Fundações.</w:t>
      </w:r>
    </w:p>
    <w:p w:rsidR="00780CBE" w:rsidRDefault="005D27C2" w:rsidP="00780CBE">
      <w:pPr>
        <w:pStyle w:val="PargrafodaLista"/>
        <w:numPr>
          <w:ilvl w:val="0"/>
          <w:numId w:val="14"/>
        </w:numPr>
        <w:jc w:val="both"/>
      </w:pPr>
      <w:proofErr w:type="gramStart"/>
      <w:r>
        <w:t>4</w:t>
      </w:r>
      <w:proofErr w:type="gramEnd"/>
      <w:r>
        <w:t xml:space="preserve"> B</w:t>
      </w:r>
      <w:r w:rsidR="00780CBE">
        <w:t>ens imóveis, móveis e públicos.</w:t>
      </w:r>
    </w:p>
    <w:p w:rsidR="00780CBE" w:rsidRDefault="00780CBE" w:rsidP="00780CBE">
      <w:pPr>
        <w:pStyle w:val="PargrafodaLista"/>
        <w:numPr>
          <w:ilvl w:val="0"/>
          <w:numId w:val="14"/>
        </w:numPr>
        <w:jc w:val="both"/>
      </w:pPr>
      <w:proofErr w:type="gramStart"/>
      <w:r>
        <w:t>5</w:t>
      </w:r>
      <w:proofErr w:type="gramEnd"/>
      <w:r>
        <w:t xml:space="preserve"> Fato jurídico.</w:t>
      </w:r>
    </w:p>
    <w:p w:rsidR="00780CBE" w:rsidRDefault="005D27C2" w:rsidP="00780CBE">
      <w:pPr>
        <w:pStyle w:val="PargrafodaLista"/>
        <w:numPr>
          <w:ilvl w:val="0"/>
          <w:numId w:val="14"/>
        </w:numPr>
        <w:jc w:val="both"/>
      </w:pPr>
      <w:proofErr w:type="gramStart"/>
      <w:r>
        <w:t>6</w:t>
      </w:r>
      <w:proofErr w:type="gramEnd"/>
      <w:r w:rsidR="00FE143F">
        <w:t xml:space="preserve"> </w:t>
      </w:r>
      <w:r w:rsidR="00780CBE">
        <w:t>Negócio jurídico.</w:t>
      </w:r>
    </w:p>
    <w:p w:rsidR="00780CBE" w:rsidRDefault="00780CBE" w:rsidP="00780CBE">
      <w:pPr>
        <w:pStyle w:val="PargrafodaLista"/>
        <w:numPr>
          <w:ilvl w:val="1"/>
          <w:numId w:val="14"/>
        </w:numPr>
        <w:jc w:val="both"/>
      </w:pPr>
      <w:r>
        <w:t>6.1 Disposições gerais.</w:t>
      </w:r>
    </w:p>
    <w:p w:rsidR="00780CBE" w:rsidRDefault="00780CBE" w:rsidP="00780CBE">
      <w:pPr>
        <w:pStyle w:val="PargrafodaLista"/>
        <w:numPr>
          <w:ilvl w:val="1"/>
          <w:numId w:val="14"/>
        </w:numPr>
        <w:jc w:val="both"/>
      </w:pPr>
      <w:r>
        <w:t>6.2 Invalidade.</w:t>
      </w:r>
    </w:p>
    <w:p w:rsidR="00780CBE" w:rsidRDefault="005D27C2" w:rsidP="00780CBE">
      <w:pPr>
        <w:pStyle w:val="PargrafodaLista"/>
        <w:numPr>
          <w:ilvl w:val="0"/>
          <w:numId w:val="14"/>
        </w:numPr>
        <w:jc w:val="both"/>
      </w:pPr>
      <w:proofErr w:type="gramStart"/>
      <w:r>
        <w:t>7</w:t>
      </w:r>
      <w:proofErr w:type="gramEnd"/>
      <w:r w:rsidR="00780CBE">
        <w:t xml:space="preserve"> Prescrição.</w:t>
      </w:r>
    </w:p>
    <w:p w:rsidR="00780CBE" w:rsidRDefault="00780CBE" w:rsidP="00780CBE">
      <w:pPr>
        <w:pStyle w:val="PargrafodaLista"/>
        <w:numPr>
          <w:ilvl w:val="1"/>
          <w:numId w:val="14"/>
        </w:numPr>
        <w:jc w:val="both"/>
      </w:pPr>
      <w:r>
        <w:t>7.1 Disposições gerais.</w:t>
      </w:r>
    </w:p>
    <w:p w:rsidR="00780CBE" w:rsidRDefault="00780CBE" w:rsidP="00780CBE">
      <w:pPr>
        <w:pStyle w:val="PargrafodaLista"/>
        <w:numPr>
          <w:ilvl w:val="0"/>
          <w:numId w:val="14"/>
        </w:numPr>
        <w:jc w:val="both"/>
      </w:pPr>
      <w:proofErr w:type="gramStart"/>
      <w:r>
        <w:lastRenderedPageBreak/>
        <w:t>8</w:t>
      </w:r>
      <w:proofErr w:type="gramEnd"/>
      <w:r>
        <w:t xml:space="preserve"> Decadência.</w:t>
      </w:r>
    </w:p>
    <w:p w:rsidR="00780CBE" w:rsidRDefault="005D27C2" w:rsidP="00780CBE">
      <w:pPr>
        <w:pStyle w:val="PargrafodaLista"/>
        <w:numPr>
          <w:ilvl w:val="0"/>
          <w:numId w:val="14"/>
        </w:numPr>
        <w:jc w:val="both"/>
      </w:pPr>
      <w:proofErr w:type="gramStart"/>
      <w:r>
        <w:t>9</w:t>
      </w:r>
      <w:proofErr w:type="gramEnd"/>
      <w:r w:rsidR="00FE143F">
        <w:t xml:space="preserve"> </w:t>
      </w:r>
      <w:r w:rsidR="00780CBE">
        <w:t>Obrigações.</w:t>
      </w:r>
    </w:p>
    <w:p w:rsidR="00780CBE" w:rsidRDefault="00780CBE" w:rsidP="00780CBE">
      <w:pPr>
        <w:pStyle w:val="PargrafodaLista"/>
        <w:numPr>
          <w:ilvl w:val="1"/>
          <w:numId w:val="14"/>
        </w:numPr>
        <w:jc w:val="both"/>
      </w:pPr>
      <w:r>
        <w:t>9.1 Características.</w:t>
      </w:r>
    </w:p>
    <w:p w:rsidR="00780CBE" w:rsidRDefault="005D27C2" w:rsidP="00780CBE">
      <w:pPr>
        <w:pStyle w:val="PargrafodaLista"/>
        <w:numPr>
          <w:ilvl w:val="1"/>
          <w:numId w:val="14"/>
        </w:numPr>
        <w:jc w:val="both"/>
      </w:pPr>
      <w:proofErr w:type="gramStart"/>
      <w:r>
        <w:t>9</w:t>
      </w:r>
      <w:r w:rsidR="00780CBE">
        <w:t>.2 Adimplemento</w:t>
      </w:r>
      <w:proofErr w:type="gramEnd"/>
      <w:r w:rsidR="00780CBE">
        <w:t xml:space="preserve"> pelo pagamento.</w:t>
      </w:r>
    </w:p>
    <w:p w:rsidR="00780CBE" w:rsidRDefault="005D27C2" w:rsidP="00780CBE">
      <w:pPr>
        <w:pStyle w:val="PargrafodaLista"/>
        <w:numPr>
          <w:ilvl w:val="1"/>
          <w:numId w:val="14"/>
        </w:numPr>
        <w:jc w:val="both"/>
      </w:pPr>
      <w:proofErr w:type="gramStart"/>
      <w:r>
        <w:t>9.3 Inadimplemento</w:t>
      </w:r>
      <w:proofErr w:type="gramEnd"/>
      <w:r>
        <w:t xml:space="preserve"> das obrigações –</w:t>
      </w:r>
      <w:r w:rsidR="00FE143F">
        <w:t xml:space="preserve"> </w:t>
      </w:r>
      <w:r w:rsidR="00780CBE">
        <w:t>disposições gerais e mora.</w:t>
      </w:r>
    </w:p>
    <w:p w:rsidR="00780CBE" w:rsidRDefault="00780CBE" w:rsidP="00780CBE">
      <w:pPr>
        <w:pStyle w:val="PargrafodaLista"/>
        <w:numPr>
          <w:ilvl w:val="0"/>
          <w:numId w:val="14"/>
        </w:numPr>
        <w:jc w:val="both"/>
      </w:pPr>
      <w:r>
        <w:t>10 Contratos.</w:t>
      </w:r>
    </w:p>
    <w:p w:rsidR="00780CBE" w:rsidRDefault="00780CBE" w:rsidP="00780CBE">
      <w:pPr>
        <w:pStyle w:val="PargrafodaLista"/>
        <w:numPr>
          <w:ilvl w:val="1"/>
          <w:numId w:val="14"/>
        </w:numPr>
        <w:jc w:val="both"/>
      </w:pPr>
      <w:r>
        <w:t>10.1 Princípios.</w:t>
      </w:r>
    </w:p>
    <w:p w:rsidR="00780CBE" w:rsidRDefault="00780CBE" w:rsidP="00780CBE">
      <w:pPr>
        <w:pStyle w:val="PargrafodaLista"/>
        <w:numPr>
          <w:ilvl w:val="1"/>
          <w:numId w:val="14"/>
        </w:numPr>
        <w:jc w:val="both"/>
      </w:pPr>
      <w:r>
        <w:t>10.2 Contratos em geral.</w:t>
      </w:r>
    </w:p>
    <w:p w:rsidR="00780CBE" w:rsidRDefault="005D27C2" w:rsidP="00780CBE">
      <w:pPr>
        <w:pStyle w:val="PargrafodaLista"/>
        <w:numPr>
          <w:ilvl w:val="1"/>
          <w:numId w:val="14"/>
        </w:numPr>
        <w:jc w:val="both"/>
      </w:pPr>
      <w:r>
        <w:t>10.3 Disposições gerais.</w:t>
      </w:r>
    </w:p>
    <w:p w:rsidR="00780CBE" w:rsidRDefault="005D27C2" w:rsidP="00780CBE">
      <w:pPr>
        <w:pStyle w:val="PargrafodaLista"/>
        <w:numPr>
          <w:ilvl w:val="0"/>
          <w:numId w:val="14"/>
        </w:numPr>
        <w:jc w:val="both"/>
      </w:pPr>
      <w:proofErr w:type="gramStart"/>
      <w:r>
        <w:t>11 Responsabilid</w:t>
      </w:r>
      <w:r w:rsidR="00780CBE">
        <w:t>ade</w:t>
      </w:r>
      <w:proofErr w:type="gramEnd"/>
      <w:r w:rsidR="00780CBE">
        <w:t xml:space="preserve"> civil objetiva e subjetiva.</w:t>
      </w:r>
    </w:p>
    <w:p w:rsidR="00780CBE" w:rsidRDefault="00780CBE" w:rsidP="00780CBE">
      <w:pPr>
        <w:pStyle w:val="PargrafodaLista"/>
        <w:numPr>
          <w:ilvl w:val="1"/>
          <w:numId w:val="14"/>
        </w:numPr>
        <w:jc w:val="both"/>
      </w:pPr>
      <w:proofErr w:type="gramStart"/>
      <w:r>
        <w:t>11.1 Obrigação</w:t>
      </w:r>
      <w:proofErr w:type="gramEnd"/>
      <w:r>
        <w:t xml:space="preserve"> de indenizar.</w:t>
      </w:r>
    </w:p>
    <w:p w:rsidR="005D27C2" w:rsidRDefault="005D27C2" w:rsidP="00780CBE">
      <w:pPr>
        <w:pStyle w:val="PargrafodaLista"/>
        <w:numPr>
          <w:ilvl w:val="1"/>
          <w:numId w:val="14"/>
        </w:numPr>
        <w:jc w:val="both"/>
      </w:pPr>
      <w:proofErr w:type="gramStart"/>
      <w:r>
        <w:t>11.2 Dano</w:t>
      </w:r>
      <w:proofErr w:type="gramEnd"/>
      <w:r>
        <w:t xml:space="preserve"> material.</w:t>
      </w:r>
    </w:p>
    <w:p w:rsidR="00E17EDC" w:rsidRDefault="00E17EDC" w:rsidP="005D27C2">
      <w:pPr>
        <w:jc w:val="both"/>
      </w:pPr>
    </w:p>
    <w:p w:rsidR="00FE143F" w:rsidRPr="00FE143F" w:rsidRDefault="00FE143F" w:rsidP="005D27C2">
      <w:pPr>
        <w:jc w:val="both"/>
        <w:rPr>
          <w:b/>
        </w:rPr>
      </w:pPr>
      <w:r w:rsidRPr="00FE143F">
        <w:rPr>
          <w:b/>
        </w:rPr>
        <w:t>[DPC] DIREITO PROCESSUAL CIVIL</w:t>
      </w:r>
    </w:p>
    <w:p w:rsidR="0001581D" w:rsidRDefault="0001581D" w:rsidP="005D6FCA">
      <w:pPr>
        <w:pStyle w:val="PargrafodaLista"/>
        <w:numPr>
          <w:ilvl w:val="0"/>
          <w:numId w:val="15"/>
        </w:numPr>
        <w:jc w:val="both"/>
      </w:pPr>
      <w:proofErr w:type="gramStart"/>
      <w:r>
        <w:t>1</w:t>
      </w:r>
      <w:proofErr w:type="gramEnd"/>
      <w:r>
        <w:t xml:space="preserve"> Princípios do processo.</w:t>
      </w:r>
    </w:p>
    <w:p w:rsidR="0001581D" w:rsidRDefault="005D27C2" w:rsidP="0001581D">
      <w:pPr>
        <w:pStyle w:val="PargrafodaLista"/>
        <w:numPr>
          <w:ilvl w:val="1"/>
          <w:numId w:val="15"/>
        </w:numPr>
        <w:jc w:val="both"/>
      </w:pPr>
      <w:proofErr w:type="gramStart"/>
      <w:r>
        <w:t>1.1 Prin</w:t>
      </w:r>
      <w:r w:rsidR="0001581D">
        <w:t>cípio</w:t>
      </w:r>
      <w:proofErr w:type="gramEnd"/>
      <w:r w:rsidR="0001581D">
        <w:t xml:space="preserve"> do devido processo legal.</w:t>
      </w:r>
    </w:p>
    <w:p w:rsidR="0001581D" w:rsidRDefault="005D27C2" w:rsidP="0001581D">
      <w:pPr>
        <w:pStyle w:val="PargrafodaLista"/>
        <w:numPr>
          <w:ilvl w:val="1"/>
          <w:numId w:val="15"/>
        </w:numPr>
        <w:jc w:val="both"/>
      </w:pPr>
      <w:r>
        <w:t>1.2 Princípios</w:t>
      </w:r>
      <w:r w:rsidR="00FE143F">
        <w:t xml:space="preserve"> </w:t>
      </w:r>
      <w:r>
        <w:t>do contraditório, da ampla defesa e do juiz n</w:t>
      </w:r>
      <w:r w:rsidR="0001581D">
        <w:t>atural.</w:t>
      </w:r>
    </w:p>
    <w:p w:rsidR="0001581D" w:rsidRDefault="0001581D" w:rsidP="0001581D">
      <w:pPr>
        <w:pStyle w:val="PargrafodaLista"/>
        <w:numPr>
          <w:ilvl w:val="0"/>
          <w:numId w:val="15"/>
        </w:numPr>
        <w:jc w:val="both"/>
      </w:pPr>
      <w:proofErr w:type="gramStart"/>
      <w:r>
        <w:t>2</w:t>
      </w:r>
      <w:proofErr w:type="gramEnd"/>
      <w:r>
        <w:t xml:space="preserve"> Jurisdição.</w:t>
      </w:r>
    </w:p>
    <w:p w:rsidR="0001581D" w:rsidRDefault="0001581D" w:rsidP="0001581D">
      <w:pPr>
        <w:pStyle w:val="PargrafodaLista"/>
        <w:numPr>
          <w:ilvl w:val="0"/>
          <w:numId w:val="15"/>
        </w:numPr>
        <w:jc w:val="both"/>
      </w:pPr>
      <w:proofErr w:type="gramStart"/>
      <w:r>
        <w:t>3</w:t>
      </w:r>
      <w:proofErr w:type="gramEnd"/>
      <w:r>
        <w:t xml:space="preserve"> Ação.</w:t>
      </w:r>
    </w:p>
    <w:p w:rsidR="0001581D" w:rsidRDefault="0001581D" w:rsidP="0001581D">
      <w:pPr>
        <w:pStyle w:val="PargrafodaLista"/>
        <w:numPr>
          <w:ilvl w:val="1"/>
          <w:numId w:val="15"/>
        </w:numPr>
        <w:jc w:val="both"/>
      </w:pPr>
      <w:r>
        <w:t>3.1 Condições da ação.</w:t>
      </w:r>
    </w:p>
    <w:p w:rsidR="0001581D" w:rsidRDefault="005D27C2" w:rsidP="0001581D">
      <w:pPr>
        <w:pStyle w:val="PargrafodaLista"/>
        <w:numPr>
          <w:ilvl w:val="1"/>
          <w:numId w:val="15"/>
        </w:numPr>
        <w:jc w:val="both"/>
      </w:pPr>
      <w:r>
        <w:t>3.2</w:t>
      </w:r>
      <w:r w:rsidR="00FE143F">
        <w:t xml:space="preserve"> </w:t>
      </w:r>
      <w:r w:rsidR="0001581D">
        <w:t>Classificação.</w:t>
      </w:r>
    </w:p>
    <w:p w:rsidR="0001581D" w:rsidRDefault="0001581D" w:rsidP="0001581D">
      <w:pPr>
        <w:pStyle w:val="PargrafodaLista"/>
        <w:numPr>
          <w:ilvl w:val="0"/>
          <w:numId w:val="15"/>
        </w:numPr>
        <w:jc w:val="both"/>
      </w:pPr>
      <w:proofErr w:type="gramStart"/>
      <w:r>
        <w:t>4</w:t>
      </w:r>
      <w:proofErr w:type="gramEnd"/>
      <w:r>
        <w:t xml:space="preserve"> Atos judiciais.</w:t>
      </w:r>
    </w:p>
    <w:p w:rsidR="0001581D" w:rsidRDefault="005D27C2" w:rsidP="0001581D">
      <w:pPr>
        <w:pStyle w:val="PargrafodaLista"/>
        <w:numPr>
          <w:ilvl w:val="1"/>
          <w:numId w:val="15"/>
        </w:numPr>
        <w:jc w:val="both"/>
      </w:pPr>
      <w:r>
        <w:t>4.1 Despachos, decisõ</w:t>
      </w:r>
      <w:r w:rsidR="0001581D">
        <w:t>es interlocutórias e sentenças.</w:t>
      </w:r>
    </w:p>
    <w:p w:rsidR="005D27C2" w:rsidRDefault="005D27C2" w:rsidP="0001581D">
      <w:pPr>
        <w:pStyle w:val="PargrafodaLista"/>
        <w:numPr>
          <w:ilvl w:val="0"/>
          <w:numId w:val="15"/>
        </w:numPr>
        <w:jc w:val="both"/>
      </w:pPr>
      <w:proofErr w:type="gramStart"/>
      <w:r>
        <w:t>5</w:t>
      </w:r>
      <w:proofErr w:type="gramEnd"/>
      <w:r>
        <w:t xml:space="preserve"> Coisa julgada material.</w:t>
      </w:r>
      <w:r w:rsidR="00FE143F">
        <w:t xml:space="preserve"> </w:t>
      </w:r>
      <w:proofErr w:type="gramStart"/>
      <w:r>
        <w:t>6</w:t>
      </w:r>
      <w:proofErr w:type="gramEnd"/>
      <w:r>
        <w:t xml:space="preserve"> Controle judicial dos atos administrativos.</w:t>
      </w:r>
    </w:p>
    <w:p w:rsidR="00E17EDC" w:rsidRDefault="00E17EDC" w:rsidP="005D27C2">
      <w:pPr>
        <w:jc w:val="both"/>
      </w:pPr>
    </w:p>
    <w:p w:rsidR="00FE143F" w:rsidRPr="00FE143F" w:rsidRDefault="00FE143F" w:rsidP="005D27C2">
      <w:pPr>
        <w:jc w:val="both"/>
        <w:rPr>
          <w:b/>
        </w:rPr>
      </w:pPr>
      <w:r w:rsidRPr="00FE143F">
        <w:rPr>
          <w:b/>
        </w:rPr>
        <w:t>[DPE] DIREITO PENAL</w:t>
      </w:r>
    </w:p>
    <w:p w:rsidR="0001581D" w:rsidRDefault="0001581D" w:rsidP="0001581D">
      <w:pPr>
        <w:pStyle w:val="PargrafodaLista"/>
        <w:numPr>
          <w:ilvl w:val="0"/>
          <w:numId w:val="16"/>
        </w:numPr>
        <w:jc w:val="both"/>
      </w:pPr>
      <w:proofErr w:type="gramStart"/>
      <w:r>
        <w:t>1</w:t>
      </w:r>
      <w:proofErr w:type="gramEnd"/>
      <w:r>
        <w:t xml:space="preserve"> Princípios básicos.</w:t>
      </w:r>
    </w:p>
    <w:p w:rsidR="0001581D" w:rsidRDefault="005D27C2" w:rsidP="0001581D">
      <w:pPr>
        <w:pStyle w:val="PargrafodaLista"/>
        <w:numPr>
          <w:ilvl w:val="0"/>
          <w:numId w:val="16"/>
        </w:numPr>
        <w:jc w:val="both"/>
      </w:pPr>
      <w:proofErr w:type="gramStart"/>
      <w:r>
        <w:t>2</w:t>
      </w:r>
      <w:proofErr w:type="gramEnd"/>
      <w:r w:rsidR="0001581D">
        <w:t xml:space="preserve"> Aplicação da lei penal.</w:t>
      </w:r>
    </w:p>
    <w:p w:rsidR="0001581D" w:rsidRDefault="005D27C2" w:rsidP="0001581D">
      <w:pPr>
        <w:pStyle w:val="PargrafodaLista"/>
        <w:numPr>
          <w:ilvl w:val="1"/>
          <w:numId w:val="16"/>
        </w:numPr>
        <w:jc w:val="both"/>
      </w:pPr>
      <w:r>
        <w:t xml:space="preserve">2.1 A </w:t>
      </w:r>
      <w:r w:rsidR="0001581D">
        <w:t>lei penal no tempo e no espaço.</w:t>
      </w:r>
    </w:p>
    <w:p w:rsidR="0001581D" w:rsidRDefault="005D27C2" w:rsidP="0001581D">
      <w:pPr>
        <w:pStyle w:val="PargrafodaLista"/>
        <w:numPr>
          <w:ilvl w:val="1"/>
          <w:numId w:val="16"/>
        </w:numPr>
        <w:jc w:val="both"/>
      </w:pPr>
      <w:proofErr w:type="gramStart"/>
      <w:r>
        <w:t>2.2</w:t>
      </w:r>
      <w:r w:rsidR="00FE143F">
        <w:t xml:space="preserve"> </w:t>
      </w:r>
      <w:r w:rsidR="0001581D">
        <w:t>Tempo</w:t>
      </w:r>
      <w:proofErr w:type="gramEnd"/>
      <w:r w:rsidR="0001581D">
        <w:t xml:space="preserve"> e lugar do crime.</w:t>
      </w:r>
    </w:p>
    <w:p w:rsidR="0001581D" w:rsidRDefault="005D27C2" w:rsidP="0001581D">
      <w:pPr>
        <w:pStyle w:val="PargrafodaLista"/>
        <w:numPr>
          <w:ilvl w:val="1"/>
          <w:numId w:val="16"/>
        </w:numPr>
        <w:jc w:val="both"/>
      </w:pPr>
      <w:proofErr w:type="gramStart"/>
      <w:r>
        <w:t>2.3 Lei</w:t>
      </w:r>
      <w:proofErr w:type="gramEnd"/>
      <w:r>
        <w:t xml:space="preserve"> penal exce</w:t>
      </w:r>
      <w:r w:rsidR="0001581D">
        <w:t>pcional, especial e temporária.</w:t>
      </w:r>
    </w:p>
    <w:p w:rsidR="0001581D" w:rsidRDefault="005D27C2" w:rsidP="0001581D">
      <w:pPr>
        <w:pStyle w:val="PargrafodaLista"/>
        <w:numPr>
          <w:ilvl w:val="1"/>
          <w:numId w:val="16"/>
        </w:numPr>
        <w:jc w:val="both"/>
      </w:pPr>
      <w:r>
        <w:t>2.4 Territorialidade e</w:t>
      </w:r>
      <w:r w:rsidR="00FE143F">
        <w:t xml:space="preserve"> </w:t>
      </w:r>
      <w:r>
        <w:t>extr</w:t>
      </w:r>
      <w:r w:rsidR="0001581D">
        <w:t>aterritorialidade da lei penal.</w:t>
      </w:r>
    </w:p>
    <w:p w:rsidR="0001581D" w:rsidRDefault="0001581D" w:rsidP="0001581D">
      <w:pPr>
        <w:pStyle w:val="PargrafodaLista"/>
        <w:numPr>
          <w:ilvl w:val="1"/>
          <w:numId w:val="16"/>
        </w:numPr>
        <w:jc w:val="both"/>
      </w:pPr>
      <w:proofErr w:type="gramStart"/>
      <w:r>
        <w:t>2.5 Contagem</w:t>
      </w:r>
      <w:proofErr w:type="gramEnd"/>
      <w:r>
        <w:t xml:space="preserve"> de prazo.</w:t>
      </w:r>
    </w:p>
    <w:p w:rsidR="0001581D" w:rsidRDefault="0001581D" w:rsidP="0001581D">
      <w:pPr>
        <w:pStyle w:val="PargrafodaLista"/>
        <w:numPr>
          <w:ilvl w:val="1"/>
          <w:numId w:val="16"/>
        </w:numPr>
        <w:jc w:val="both"/>
      </w:pPr>
      <w:proofErr w:type="gramStart"/>
      <w:r>
        <w:t>2.6 Interpretação</w:t>
      </w:r>
      <w:proofErr w:type="gramEnd"/>
      <w:r>
        <w:t xml:space="preserve"> da lei penal.</w:t>
      </w:r>
    </w:p>
    <w:p w:rsidR="0001581D" w:rsidRDefault="005D27C2" w:rsidP="0001581D">
      <w:pPr>
        <w:pStyle w:val="PargrafodaLista"/>
        <w:numPr>
          <w:ilvl w:val="1"/>
          <w:numId w:val="16"/>
        </w:numPr>
        <w:jc w:val="both"/>
      </w:pPr>
      <w:r>
        <w:t>2</w:t>
      </w:r>
      <w:r w:rsidR="0001581D">
        <w:t>.7 Analogia.</w:t>
      </w:r>
    </w:p>
    <w:p w:rsidR="0001581D" w:rsidRDefault="005D27C2" w:rsidP="0001581D">
      <w:pPr>
        <w:pStyle w:val="PargrafodaLista"/>
        <w:numPr>
          <w:ilvl w:val="1"/>
          <w:numId w:val="16"/>
        </w:numPr>
        <w:jc w:val="both"/>
      </w:pPr>
      <w:proofErr w:type="gramStart"/>
      <w:r>
        <w:t>2.8</w:t>
      </w:r>
      <w:r w:rsidR="00FE143F">
        <w:t xml:space="preserve"> </w:t>
      </w:r>
      <w:r w:rsidR="0001581D">
        <w:t>Irretroatividade</w:t>
      </w:r>
      <w:proofErr w:type="gramEnd"/>
      <w:r w:rsidR="0001581D">
        <w:t xml:space="preserve"> da lei penal.</w:t>
      </w:r>
    </w:p>
    <w:p w:rsidR="0001581D" w:rsidRDefault="005D27C2" w:rsidP="0001581D">
      <w:pPr>
        <w:pStyle w:val="PargrafodaLista"/>
        <w:numPr>
          <w:ilvl w:val="1"/>
          <w:numId w:val="16"/>
        </w:numPr>
        <w:jc w:val="both"/>
      </w:pPr>
      <w:proofErr w:type="gramStart"/>
      <w:r>
        <w:t>2.9 Conf</w:t>
      </w:r>
      <w:r w:rsidR="0001581D">
        <w:t>lito</w:t>
      </w:r>
      <w:proofErr w:type="gramEnd"/>
      <w:r w:rsidR="0001581D">
        <w:t xml:space="preserve"> aparente de normas penais.</w:t>
      </w:r>
    </w:p>
    <w:p w:rsidR="0001581D" w:rsidRDefault="005D27C2" w:rsidP="0001581D">
      <w:pPr>
        <w:pStyle w:val="PargrafodaLista"/>
        <w:numPr>
          <w:ilvl w:val="0"/>
          <w:numId w:val="16"/>
        </w:numPr>
        <w:jc w:val="both"/>
      </w:pPr>
      <w:proofErr w:type="gramStart"/>
      <w:r>
        <w:t>3</w:t>
      </w:r>
      <w:proofErr w:type="gramEnd"/>
      <w:r>
        <w:t xml:space="preserve"> </w:t>
      </w:r>
      <w:r w:rsidR="0001581D">
        <w:t>O fato típico e seus elementos.</w:t>
      </w:r>
    </w:p>
    <w:p w:rsidR="0001581D" w:rsidRDefault="005D27C2" w:rsidP="0001581D">
      <w:pPr>
        <w:pStyle w:val="PargrafodaLista"/>
        <w:numPr>
          <w:ilvl w:val="1"/>
          <w:numId w:val="16"/>
        </w:numPr>
        <w:jc w:val="both"/>
      </w:pPr>
      <w:proofErr w:type="gramStart"/>
      <w:r>
        <w:t>3.1</w:t>
      </w:r>
      <w:r w:rsidR="00FE143F">
        <w:t xml:space="preserve"> </w:t>
      </w:r>
      <w:r w:rsidR="0001581D">
        <w:t>Concurso</w:t>
      </w:r>
      <w:proofErr w:type="gramEnd"/>
      <w:r w:rsidR="0001581D">
        <w:t xml:space="preserve"> de crimes.</w:t>
      </w:r>
    </w:p>
    <w:p w:rsidR="0001581D" w:rsidRDefault="005D27C2" w:rsidP="0001581D">
      <w:pPr>
        <w:pStyle w:val="PargrafodaLista"/>
        <w:numPr>
          <w:ilvl w:val="1"/>
          <w:numId w:val="16"/>
        </w:numPr>
        <w:jc w:val="both"/>
      </w:pPr>
      <w:r>
        <w:t xml:space="preserve">3.2 </w:t>
      </w:r>
      <w:r w:rsidR="0001581D">
        <w:t>Ilicitude e causas de exclusão.</w:t>
      </w:r>
    </w:p>
    <w:p w:rsidR="0001581D" w:rsidRDefault="0001581D" w:rsidP="0001581D">
      <w:pPr>
        <w:pStyle w:val="PargrafodaLista"/>
        <w:numPr>
          <w:ilvl w:val="1"/>
          <w:numId w:val="16"/>
        </w:numPr>
        <w:jc w:val="both"/>
      </w:pPr>
      <w:proofErr w:type="gramStart"/>
      <w:r>
        <w:t>3.3 Excesso</w:t>
      </w:r>
      <w:proofErr w:type="gramEnd"/>
      <w:r>
        <w:t xml:space="preserve"> punível.</w:t>
      </w:r>
    </w:p>
    <w:p w:rsidR="0001581D" w:rsidRDefault="0001581D" w:rsidP="0001581D">
      <w:pPr>
        <w:pStyle w:val="PargrafodaLista"/>
        <w:numPr>
          <w:ilvl w:val="1"/>
          <w:numId w:val="16"/>
        </w:numPr>
        <w:jc w:val="both"/>
      </w:pPr>
      <w:r>
        <w:lastRenderedPageBreak/>
        <w:t>3.4 Culpabilidade.</w:t>
      </w:r>
    </w:p>
    <w:p w:rsidR="0001581D" w:rsidRDefault="005D27C2" w:rsidP="0001581D">
      <w:pPr>
        <w:pStyle w:val="PargrafodaLista"/>
        <w:numPr>
          <w:ilvl w:val="2"/>
          <w:numId w:val="16"/>
        </w:numPr>
        <w:jc w:val="both"/>
      </w:pPr>
      <w:r>
        <w:t>3.4.1</w:t>
      </w:r>
      <w:r w:rsidR="00FE143F">
        <w:t xml:space="preserve"> </w:t>
      </w:r>
      <w:r>
        <w:t>Elementos e causas de exclus</w:t>
      </w:r>
      <w:r w:rsidR="0001581D">
        <w:t>ão.</w:t>
      </w:r>
    </w:p>
    <w:p w:rsidR="0001581D" w:rsidRDefault="0001581D" w:rsidP="0001581D">
      <w:pPr>
        <w:pStyle w:val="PargrafodaLista"/>
        <w:numPr>
          <w:ilvl w:val="0"/>
          <w:numId w:val="16"/>
        </w:numPr>
        <w:jc w:val="both"/>
      </w:pPr>
      <w:proofErr w:type="gramStart"/>
      <w:r>
        <w:t>4</w:t>
      </w:r>
      <w:proofErr w:type="gramEnd"/>
      <w:r>
        <w:t xml:space="preserve"> Imputabilidade penal.</w:t>
      </w:r>
    </w:p>
    <w:p w:rsidR="0001581D" w:rsidRDefault="005D27C2" w:rsidP="0001581D">
      <w:pPr>
        <w:pStyle w:val="PargrafodaLista"/>
        <w:numPr>
          <w:ilvl w:val="0"/>
          <w:numId w:val="16"/>
        </w:numPr>
        <w:jc w:val="both"/>
      </w:pPr>
      <w:proofErr w:type="gramStart"/>
      <w:r>
        <w:t>5</w:t>
      </w:r>
      <w:proofErr w:type="gramEnd"/>
      <w:r>
        <w:t xml:space="preserve"> Concurso de pessoas.</w:t>
      </w:r>
    </w:p>
    <w:p w:rsidR="0001581D" w:rsidRDefault="005D27C2" w:rsidP="0001581D">
      <w:pPr>
        <w:pStyle w:val="PargrafodaLista"/>
        <w:numPr>
          <w:ilvl w:val="0"/>
          <w:numId w:val="16"/>
        </w:numPr>
        <w:jc w:val="both"/>
      </w:pPr>
      <w:proofErr w:type="gramStart"/>
      <w:r>
        <w:t>6</w:t>
      </w:r>
      <w:proofErr w:type="gramEnd"/>
      <w:r>
        <w:t xml:space="preserve"> Crimes contra o</w:t>
      </w:r>
      <w:r w:rsidR="00FE143F">
        <w:t xml:space="preserve"> </w:t>
      </w:r>
      <w:r w:rsidR="0001581D">
        <w:t>patrimônio.</w:t>
      </w:r>
    </w:p>
    <w:p w:rsidR="0001581D" w:rsidRDefault="0001581D" w:rsidP="0001581D">
      <w:pPr>
        <w:pStyle w:val="PargrafodaLista"/>
        <w:numPr>
          <w:ilvl w:val="0"/>
          <w:numId w:val="16"/>
        </w:numPr>
        <w:jc w:val="both"/>
      </w:pPr>
      <w:proofErr w:type="gramStart"/>
      <w:r>
        <w:t>7</w:t>
      </w:r>
      <w:proofErr w:type="gramEnd"/>
      <w:r>
        <w:t xml:space="preserve"> Crimes contra a fé pública.</w:t>
      </w:r>
    </w:p>
    <w:p w:rsidR="0001581D" w:rsidRDefault="005D27C2" w:rsidP="0001581D">
      <w:pPr>
        <w:pStyle w:val="PargrafodaLista"/>
        <w:numPr>
          <w:ilvl w:val="0"/>
          <w:numId w:val="16"/>
        </w:numPr>
        <w:jc w:val="both"/>
      </w:pPr>
      <w:proofErr w:type="gramStart"/>
      <w:r>
        <w:t>8</w:t>
      </w:r>
      <w:proofErr w:type="gramEnd"/>
      <w:r>
        <w:t xml:space="preserve"> Crimes </w:t>
      </w:r>
      <w:r w:rsidR="0001581D">
        <w:t>contra a Administração Pública.</w:t>
      </w:r>
    </w:p>
    <w:p w:rsidR="0001581D" w:rsidRDefault="005D27C2" w:rsidP="0001581D">
      <w:pPr>
        <w:pStyle w:val="PargrafodaLista"/>
        <w:numPr>
          <w:ilvl w:val="0"/>
          <w:numId w:val="16"/>
        </w:numPr>
        <w:jc w:val="both"/>
      </w:pPr>
      <w:proofErr w:type="gramStart"/>
      <w:r>
        <w:t>9</w:t>
      </w:r>
      <w:proofErr w:type="gramEnd"/>
      <w:r>
        <w:t xml:space="preserve"> Lei nº 12.850/2013</w:t>
      </w:r>
      <w:r w:rsidR="00FE143F">
        <w:t xml:space="preserve"> </w:t>
      </w:r>
      <w:r w:rsidR="0001581D">
        <w:t>(Crime organizado).</w:t>
      </w:r>
    </w:p>
    <w:p w:rsidR="005D27C2" w:rsidRDefault="005D27C2" w:rsidP="0001581D">
      <w:pPr>
        <w:pStyle w:val="PargrafodaLista"/>
        <w:numPr>
          <w:ilvl w:val="0"/>
          <w:numId w:val="16"/>
        </w:numPr>
        <w:jc w:val="both"/>
      </w:pPr>
      <w:r>
        <w:t>10 Disposições constitucionais aplicáveis ao direito penal.</w:t>
      </w:r>
    </w:p>
    <w:p w:rsidR="00E17EDC" w:rsidRDefault="00E17EDC" w:rsidP="005D27C2">
      <w:pPr>
        <w:jc w:val="both"/>
      </w:pPr>
    </w:p>
    <w:p w:rsidR="00FE143F" w:rsidRPr="00FE143F" w:rsidRDefault="00FE143F" w:rsidP="005D27C2">
      <w:pPr>
        <w:jc w:val="both"/>
        <w:rPr>
          <w:b/>
        </w:rPr>
      </w:pPr>
      <w:r w:rsidRPr="00FE143F">
        <w:rPr>
          <w:b/>
        </w:rPr>
        <w:t xml:space="preserve">[AUG] </w:t>
      </w:r>
      <w:r w:rsidR="005D27C2" w:rsidRPr="00FE143F">
        <w:rPr>
          <w:b/>
        </w:rPr>
        <w:t>AUD</w:t>
      </w:r>
      <w:r w:rsidRPr="00FE143F">
        <w:rPr>
          <w:b/>
        </w:rPr>
        <w:t>ITORIA GOVERNAMENTAL</w:t>
      </w:r>
    </w:p>
    <w:p w:rsidR="004C27B3" w:rsidRDefault="004C27B3" w:rsidP="004C27B3">
      <w:pPr>
        <w:pStyle w:val="PargrafodaLista"/>
        <w:numPr>
          <w:ilvl w:val="0"/>
          <w:numId w:val="13"/>
        </w:numPr>
        <w:jc w:val="both"/>
      </w:pPr>
      <w:proofErr w:type="gramStart"/>
      <w:r>
        <w:t>1</w:t>
      </w:r>
      <w:proofErr w:type="gramEnd"/>
      <w:r>
        <w:t xml:space="preserve"> Conceito, evolução.</w:t>
      </w:r>
    </w:p>
    <w:p w:rsidR="004C27B3" w:rsidRDefault="005D27C2" w:rsidP="004C27B3">
      <w:pPr>
        <w:pStyle w:val="PargrafodaLista"/>
        <w:numPr>
          <w:ilvl w:val="1"/>
          <w:numId w:val="13"/>
        </w:numPr>
        <w:jc w:val="both"/>
      </w:pPr>
      <w:proofErr w:type="gramStart"/>
      <w:r>
        <w:t>1.1 Audit</w:t>
      </w:r>
      <w:r w:rsidR="004C27B3">
        <w:t>oria</w:t>
      </w:r>
      <w:proofErr w:type="gramEnd"/>
      <w:r w:rsidR="004C27B3">
        <w:t xml:space="preserve"> interna e externa: papéis.</w:t>
      </w:r>
    </w:p>
    <w:p w:rsidR="004C27B3" w:rsidRDefault="005D27C2" w:rsidP="004C27B3">
      <w:pPr>
        <w:pStyle w:val="PargrafodaLista"/>
        <w:numPr>
          <w:ilvl w:val="1"/>
          <w:numId w:val="13"/>
        </w:numPr>
        <w:jc w:val="both"/>
      </w:pPr>
      <w:proofErr w:type="gramStart"/>
      <w:r>
        <w:t>1.2 Auditoria</w:t>
      </w:r>
      <w:proofErr w:type="gramEnd"/>
      <w:r w:rsidR="00FE143F">
        <w:t xml:space="preserve"> </w:t>
      </w:r>
      <w:r>
        <w:t>governamental segundo a INTOSAI (</w:t>
      </w:r>
      <w:proofErr w:type="spellStart"/>
      <w:r>
        <w:t>International</w:t>
      </w:r>
      <w:proofErr w:type="spellEnd"/>
      <w:r>
        <w:t xml:space="preserve"> </w:t>
      </w:r>
      <w:proofErr w:type="spellStart"/>
      <w:r>
        <w:t>Organization</w:t>
      </w:r>
      <w:proofErr w:type="spellEnd"/>
      <w:r>
        <w:t xml:space="preserve"> </w:t>
      </w:r>
      <w:proofErr w:type="spellStart"/>
      <w:r w:rsidR="004C27B3">
        <w:t>of</w:t>
      </w:r>
      <w:proofErr w:type="spellEnd"/>
      <w:r w:rsidR="004C27B3">
        <w:t xml:space="preserve"> </w:t>
      </w:r>
      <w:proofErr w:type="spellStart"/>
      <w:r w:rsidR="004C27B3">
        <w:t>Supreme</w:t>
      </w:r>
      <w:proofErr w:type="spellEnd"/>
      <w:r w:rsidR="004C27B3">
        <w:t xml:space="preserve"> </w:t>
      </w:r>
      <w:proofErr w:type="spellStart"/>
      <w:r w:rsidR="004C27B3">
        <w:t>Audit</w:t>
      </w:r>
      <w:proofErr w:type="spellEnd"/>
      <w:r w:rsidR="004C27B3">
        <w:t xml:space="preserve"> </w:t>
      </w:r>
      <w:proofErr w:type="spellStart"/>
      <w:r w:rsidR="004C27B3">
        <w:t>Institutions</w:t>
      </w:r>
      <w:proofErr w:type="spellEnd"/>
      <w:r w:rsidR="004C27B3">
        <w:t>).</w:t>
      </w:r>
    </w:p>
    <w:p w:rsidR="004C27B3" w:rsidRDefault="005D27C2" w:rsidP="004C27B3">
      <w:pPr>
        <w:pStyle w:val="PargrafodaLista"/>
        <w:numPr>
          <w:ilvl w:val="1"/>
          <w:numId w:val="13"/>
        </w:numPr>
        <w:jc w:val="both"/>
      </w:pPr>
      <w:proofErr w:type="gramStart"/>
      <w:r>
        <w:t>1.3 Auditoria</w:t>
      </w:r>
      <w:proofErr w:type="gramEnd"/>
      <w:r w:rsidR="00FE143F">
        <w:t xml:space="preserve"> </w:t>
      </w:r>
      <w:r>
        <w:t>interna segundo o IIA (</w:t>
      </w:r>
      <w:proofErr w:type="spellStart"/>
      <w:r>
        <w:t>Institute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Internal</w:t>
      </w:r>
      <w:proofErr w:type="spellEnd"/>
      <w:r>
        <w:t xml:space="preserve"> </w:t>
      </w:r>
      <w:proofErr w:type="spellStart"/>
      <w:r>
        <w:t>Audito</w:t>
      </w:r>
      <w:r w:rsidR="004C27B3">
        <w:t>rs</w:t>
      </w:r>
      <w:proofErr w:type="spellEnd"/>
      <w:r w:rsidR="004C27B3">
        <w:t>).</w:t>
      </w:r>
    </w:p>
    <w:p w:rsidR="004C27B3" w:rsidRDefault="004C27B3" w:rsidP="004C27B3">
      <w:pPr>
        <w:pStyle w:val="PargrafodaLista"/>
        <w:numPr>
          <w:ilvl w:val="0"/>
          <w:numId w:val="13"/>
        </w:numPr>
        <w:jc w:val="both"/>
      </w:pPr>
      <w:proofErr w:type="gramStart"/>
      <w:r>
        <w:t>2</w:t>
      </w:r>
      <w:proofErr w:type="gramEnd"/>
      <w:r>
        <w:t xml:space="preserve"> Governança no setor público.</w:t>
      </w:r>
    </w:p>
    <w:p w:rsidR="004C27B3" w:rsidRDefault="005D27C2" w:rsidP="004C27B3">
      <w:pPr>
        <w:pStyle w:val="PargrafodaLista"/>
        <w:numPr>
          <w:ilvl w:val="1"/>
          <w:numId w:val="13"/>
        </w:numPr>
        <w:jc w:val="both"/>
      </w:pPr>
      <w:r>
        <w:t>2.1 Papel e</w:t>
      </w:r>
      <w:r w:rsidR="00FE143F">
        <w:t xml:space="preserve"> </w:t>
      </w:r>
      <w:r w:rsidR="004C27B3">
        <w:t>importância.</w:t>
      </w:r>
    </w:p>
    <w:p w:rsidR="004C27B3" w:rsidRDefault="005D27C2" w:rsidP="004C27B3">
      <w:pPr>
        <w:pStyle w:val="PargrafodaLista"/>
        <w:numPr>
          <w:ilvl w:val="1"/>
          <w:numId w:val="13"/>
        </w:numPr>
        <w:jc w:val="both"/>
      </w:pPr>
      <w:r>
        <w:t>2.2 Controles internos segundo o COSO I e o COSO II – ER</w:t>
      </w:r>
      <w:r w:rsidR="004C27B3">
        <w:t xml:space="preserve">M (Enterprise </w:t>
      </w:r>
      <w:proofErr w:type="spellStart"/>
      <w:r w:rsidR="004C27B3">
        <w:t>Risk</w:t>
      </w:r>
      <w:proofErr w:type="spellEnd"/>
      <w:r w:rsidR="004C27B3">
        <w:t xml:space="preserve"> Management).</w:t>
      </w:r>
    </w:p>
    <w:p w:rsidR="004C27B3" w:rsidRDefault="005D27C2" w:rsidP="004C27B3">
      <w:pPr>
        <w:pStyle w:val="PargrafodaLista"/>
        <w:numPr>
          <w:ilvl w:val="0"/>
          <w:numId w:val="13"/>
        </w:numPr>
        <w:jc w:val="both"/>
      </w:pPr>
      <w:proofErr w:type="gramStart"/>
      <w:r>
        <w:t>3</w:t>
      </w:r>
      <w:proofErr w:type="gramEnd"/>
      <w:r w:rsidR="00FE143F">
        <w:t xml:space="preserve"> </w:t>
      </w:r>
      <w:r>
        <w:t>Normas internacionais para o exerc</w:t>
      </w:r>
      <w:r w:rsidR="004C27B3">
        <w:t>ício profissional da auditoria.</w:t>
      </w:r>
    </w:p>
    <w:p w:rsidR="004C27B3" w:rsidRDefault="005D27C2" w:rsidP="004C27B3">
      <w:pPr>
        <w:pStyle w:val="PargrafodaLista"/>
        <w:numPr>
          <w:ilvl w:val="1"/>
          <w:numId w:val="13"/>
        </w:numPr>
        <w:jc w:val="both"/>
      </w:pPr>
      <w:r>
        <w:t>3.1 Normas da INTOSAI: código de ética e</w:t>
      </w:r>
      <w:r w:rsidR="00FE143F">
        <w:t xml:space="preserve"> </w:t>
      </w:r>
      <w:r>
        <w:t>princípios fundamentais de auditoria do setor público (</w:t>
      </w:r>
      <w:proofErr w:type="spellStart"/>
      <w:r>
        <w:t>ISSAIs</w:t>
      </w:r>
      <w:proofErr w:type="spellEnd"/>
      <w:r>
        <w:t xml:space="preserve"> 100, 200, 300 e 400) - disponível em:</w:t>
      </w:r>
      <w:r w:rsidR="00FE143F">
        <w:t xml:space="preserve"> </w:t>
      </w:r>
      <w:hyperlink r:id="rId8" w:history="1">
        <w:r w:rsidR="004C27B3" w:rsidRPr="00984E49">
          <w:rPr>
            <w:rStyle w:val="Hyperlink"/>
          </w:rPr>
          <w:t>http://portal.tcu.gov.br/fiscalizacao-e-controle/auditoria/issai-em-portugues.htm</w:t>
        </w:r>
      </w:hyperlink>
      <w:r w:rsidR="004C27B3">
        <w:t>.</w:t>
      </w:r>
    </w:p>
    <w:p w:rsidR="004C27B3" w:rsidRDefault="005D27C2" w:rsidP="004C27B3">
      <w:pPr>
        <w:pStyle w:val="PargrafodaLista"/>
        <w:numPr>
          <w:ilvl w:val="1"/>
          <w:numId w:val="13"/>
        </w:numPr>
        <w:jc w:val="both"/>
      </w:pPr>
      <w:r>
        <w:t>3.2 Normas do IIA:</w:t>
      </w:r>
      <w:r w:rsidR="00FE143F">
        <w:t xml:space="preserve"> </w:t>
      </w:r>
      <w:r>
        <w:t>independência, proficiência e zelo profissional, desenvo</w:t>
      </w:r>
      <w:r w:rsidR="004C27B3">
        <w:t>lvimento profissional contínuo.</w:t>
      </w:r>
    </w:p>
    <w:p w:rsidR="004C27B3" w:rsidRDefault="005D27C2" w:rsidP="004C27B3">
      <w:pPr>
        <w:pStyle w:val="PargrafodaLista"/>
        <w:numPr>
          <w:ilvl w:val="0"/>
          <w:numId w:val="13"/>
        </w:numPr>
        <w:jc w:val="both"/>
      </w:pPr>
      <w:proofErr w:type="gramStart"/>
      <w:r>
        <w:t>4</w:t>
      </w:r>
      <w:proofErr w:type="gramEnd"/>
      <w:r>
        <w:t xml:space="preserve"> Normas de</w:t>
      </w:r>
      <w:r w:rsidR="00FE143F">
        <w:t xml:space="preserve"> </w:t>
      </w:r>
      <w:r>
        <w:t xml:space="preserve">auditoria do </w:t>
      </w:r>
      <w:r w:rsidR="004C27B3">
        <w:t>TCU (</w:t>
      </w:r>
      <w:proofErr w:type="spellStart"/>
      <w:r w:rsidR="004C27B3">
        <w:t>Portaria-TCU</w:t>
      </w:r>
      <w:proofErr w:type="spellEnd"/>
      <w:r w:rsidR="004C27B3">
        <w:t xml:space="preserve"> nº 280/2010).</w:t>
      </w:r>
    </w:p>
    <w:p w:rsidR="004C27B3" w:rsidRDefault="005D27C2" w:rsidP="004C27B3">
      <w:pPr>
        <w:pStyle w:val="PargrafodaLista"/>
        <w:numPr>
          <w:ilvl w:val="0"/>
          <w:numId w:val="13"/>
        </w:numPr>
        <w:jc w:val="both"/>
      </w:pPr>
      <w:proofErr w:type="gramStart"/>
      <w:r>
        <w:t>5</w:t>
      </w:r>
      <w:proofErr w:type="gramEnd"/>
      <w:r>
        <w:t xml:space="preserve"> Auditoria de regula</w:t>
      </w:r>
      <w:r w:rsidR="004C27B3">
        <w:t>ridade e auditoria operacional.</w:t>
      </w:r>
    </w:p>
    <w:p w:rsidR="004C27B3" w:rsidRDefault="005D27C2" w:rsidP="004C27B3">
      <w:pPr>
        <w:pStyle w:val="PargrafodaLista"/>
        <w:numPr>
          <w:ilvl w:val="0"/>
          <w:numId w:val="13"/>
        </w:numPr>
        <w:jc w:val="both"/>
      </w:pPr>
      <w:proofErr w:type="gramStart"/>
      <w:r>
        <w:t>6</w:t>
      </w:r>
      <w:proofErr w:type="gramEnd"/>
      <w:r w:rsidR="00FE143F">
        <w:t xml:space="preserve"> </w:t>
      </w:r>
      <w:r w:rsidR="004C27B3">
        <w:t>Instrumentos de fiscalização:</w:t>
      </w:r>
    </w:p>
    <w:p w:rsidR="004C27B3" w:rsidRDefault="004C27B3" w:rsidP="004C27B3">
      <w:pPr>
        <w:pStyle w:val="PargrafodaLista"/>
        <w:numPr>
          <w:ilvl w:val="1"/>
          <w:numId w:val="13"/>
        </w:numPr>
        <w:jc w:val="both"/>
      </w:pPr>
      <w:r>
        <w:t>A</w:t>
      </w:r>
      <w:r w:rsidR="005D27C2">
        <w:t>uditoria</w:t>
      </w:r>
      <w:r>
        <w:t>;</w:t>
      </w:r>
    </w:p>
    <w:p w:rsidR="004C27B3" w:rsidRDefault="004C27B3" w:rsidP="004C27B3">
      <w:pPr>
        <w:pStyle w:val="PargrafodaLista"/>
        <w:numPr>
          <w:ilvl w:val="1"/>
          <w:numId w:val="13"/>
        </w:numPr>
        <w:jc w:val="both"/>
      </w:pPr>
      <w:r>
        <w:t>L</w:t>
      </w:r>
      <w:r w:rsidR="005D27C2">
        <w:t>evantamento</w:t>
      </w:r>
      <w:r>
        <w:t>;</w:t>
      </w:r>
    </w:p>
    <w:p w:rsidR="004C27B3" w:rsidRDefault="004C27B3" w:rsidP="004C27B3">
      <w:pPr>
        <w:pStyle w:val="PargrafodaLista"/>
        <w:numPr>
          <w:ilvl w:val="1"/>
          <w:numId w:val="13"/>
        </w:numPr>
        <w:jc w:val="both"/>
      </w:pPr>
      <w:r>
        <w:t>M</w:t>
      </w:r>
      <w:r w:rsidR="005D27C2">
        <w:t>onitorame</w:t>
      </w:r>
      <w:r>
        <w:t>nto;</w:t>
      </w:r>
    </w:p>
    <w:p w:rsidR="004C27B3" w:rsidRDefault="004C27B3" w:rsidP="004C27B3">
      <w:pPr>
        <w:pStyle w:val="PargrafodaLista"/>
        <w:numPr>
          <w:ilvl w:val="1"/>
          <w:numId w:val="13"/>
        </w:numPr>
        <w:jc w:val="both"/>
      </w:pPr>
      <w:r>
        <w:t>Acompanhamento; e</w:t>
      </w:r>
    </w:p>
    <w:p w:rsidR="004C27B3" w:rsidRDefault="004C27B3" w:rsidP="004C27B3">
      <w:pPr>
        <w:pStyle w:val="PargrafodaLista"/>
        <w:numPr>
          <w:ilvl w:val="1"/>
          <w:numId w:val="13"/>
        </w:numPr>
        <w:jc w:val="both"/>
      </w:pPr>
      <w:r>
        <w:t>Inspeção.</w:t>
      </w:r>
    </w:p>
    <w:p w:rsidR="004C27B3" w:rsidRDefault="005D27C2" w:rsidP="004C27B3">
      <w:pPr>
        <w:pStyle w:val="PargrafodaLista"/>
        <w:numPr>
          <w:ilvl w:val="0"/>
          <w:numId w:val="13"/>
        </w:numPr>
        <w:jc w:val="both"/>
      </w:pPr>
      <w:proofErr w:type="gramStart"/>
      <w:r>
        <w:t>7</w:t>
      </w:r>
      <w:proofErr w:type="gramEnd"/>
      <w:r w:rsidR="00FE143F">
        <w:t xml:space="preserve"> </w:t>
      </w:r>
      <w:r w:rsidR="004C27B3">
        <w:t>Planejamento de auditoria.</w:t>
      </w:r>
    </w:p>
    <w:p w:rsidR="004C27B3" w:rsidRDefault="005D27C2" w:rsidP="004C27B3">
      <w:pPr>
        <w:pStyle w:val="PargrafodaLista"/>
        <w:numPr>
          <w:ilvl w:val="1"/>
          <w:numId w:val="13"/>
        </w:numPr>
        <w:jc w:val="both"/>
      </w:pPr>
      <w:proofErr w:type="gramStart"/>
      <w:r>
        <w:t>7.1 Plano</w:t>
      </w:r>
      <w:proofErr w:type="gramEnd"/>
      <w:r w:rsidR="004C27B3">
        <w:t xml:space="preserve"> de auditoria baseado no risco.</w:t>
      </w:r>
    </w:p>
    <w:p w:rsidR="004C27B3" w:rsidRDefault="004C27B3" w:rsidP="004C27B3">
      <w:pPr>
        <w:pStyle w:val="PargrafodaLista"/>
        <w:numPr>
          <w:ilvl w:val="1"/>
          <w:numId w:val="13"/>
        </w:numPr>
        <w:jc w:val="both"/>
      </w:pPr>
      <w:r>
        <w:t>7.2 Atividades preliminares.</w:t>
      </w:r>
    </w:p>
    <w:p w:rsidR="004C27B3" w:rsidRDefault="005D27C2" w:rsidP="004C27B3">
      <w:pPr>
        <w:pStyle w:val="PargrafodaLista"/>
        <w:numPr>
          <w:ilvl w:val="1"/>
          <w:numId w:val="13"/>
        </w:numPr>
        <w:jc w:val="both"/>
      </w:pPr>
      <w:proofErr w:type="gramStart"/>
      <w:r>
        <w:t>7.3</w:t>
      </w:r>
      <w:r w:rsidR="00FE143F">
        <w:t xml:space="preserve"> </w:t>
      </w:r>
      <w:r w:rsidR="004C27B3">
        <w:t>Determinação</w:t>
      </w:r>
      <w:proofErr w:type="gramEnd"/>
      <w:r w:rsidR="004C27B3">
        <w:t xml:space="preserve"> de escopo.</w:t>
      </w:r>
    </w:p>
    <w:p w:rsidR="004C27B3" w:rsidRDefault="005D27C2" w:rsidP="004C27B3">
      <w:pPr>
        <w:pStyle w:val="PargrafodaLista"/>
        <w:numPr>
          <w:ilvl w:val="1"/>
          <w:numId w:val="13"/>
        </w:numPr>
        <w:jc w:val="both"/>
      </w:pPr>
      <w:proofErr w:type="gramStart"/>
      <w:r>
        <w:t>7.4 Mat</w:t>
      </w:r>
      <w:r w:rsidR="004C27B3">
        <w:t>erialidade</w:t>
      </w:r>
      <w:proofErr w:type="gramEnd"/>
      <w:r w:rsidR="004C27B3">
        <w:t>, risco e relevância.</w:t>
      </w:r>
    </w:p>
    <w:p w:rsidR="004C27B3" w:rsidRDefault="005D27C2" w:rsidP="004C27B3">
      <w:pPr>
        <w:pStyle w:val="PargrafodaLista"/>
        <w:numPr>
          <w:ilvl w:val="1"/>
          <w:numId w:val="13"/>
        </w:numPr>
        <w:jc w:val="both"/>
      </w:pPr>
      <w:r>
        <w:t>7.5 Exame e avaliação do controle interno.</w:t>
      </w:r>
    </w:p>
    <w:p w:rsidR="004C27B3" w:rsidRDefault="005D27C2" w:rsidP="004C27B3">
      <w:pPr>
        <w:pStyle w:val="PargrafodaLista"/>
        <w:numPr>
          <w:ilvl w:val="1"/>
          <w:numId w:val="13"/>
        </w:numPr>
        <w:jc w:val="both"/>
      </w:pPr>
      <w:proofErr w:type="gramStart"/>
      <w:r>
        <w:t>7.6 Risco</w:t>
      </w:r>
      <w:proofErr w:type="gramEnd"/>
      <w:r>
        <w:t xml:space="preserve"> inere</w:t>
      </w:r>
      <w:r w:rsidR="004C27B3">
        <w:t>nte, de controle e de detecção.</w:t>
      </w:r>
    </w:p>
    <w:p w:rsidR="004C27B3" w:rsidRDefault="005D27C2" w:rsidP="004C27B3">
      <w:pPr>
        <w:pStyle w:val="PargrafodaLista"/>
        <w:numPr>
          <w:ilvl w:val="1"/>
          <w:numId w:val="13"/>
        </w:numPr>
        <w:jc w:val="both"/>
      </w:pPr>
      <w:proofErr w:type="gramStart"/>
      <w:r>
        <w:t>7.</w:t>
      </w:r>
      <w:r w:rsidR="004C27B3">
        <w:t>7 Risco</w:t>
      </w:r>
      <w:proofErr w:type="gramEnd"/>
      <w:r w:rsidR="004C27B3">
        <w:t xml:space="preserve"> de auditoria.</w:t>
      </w:r>
    </w:p>
    <w:p w:rsidR="004C27B3" w:rsidRDefault="004C27B3" w:rsidP="004C27B3">
      <w:pPr>
        <w:pStyle w:val="PargrafodaLista"/>
        <w:numPr>
          <w:ilvl w:val="1"/>
          <w:numId w:val="13"/>
        </w:numPr>
        <w:jc w:val="both"/>
      </w:pPr>
      <w:proofErr w:type="gramStart"/>
      <w:r>
        <w:t>7.8 Matriz</w:t>
      </w:r>
      <w:proofErr w:type="gramEnd"/>
      <w:r>
        <w:t xml:space="preserve"> de Planejamento.</w:t>
      </w:r>
    </w:p>
    <w:p w:rsidR="004C27B3" w:rsidRDefault="005D27C2" w:rsidP="004C27B3">
      <w:pPr>
        <w:pStyle w:val="PargrafodaLista"/>
        <w:numPr>
          <w:ilvl w:val="1"/>
          <w:numId w:val="13"/>
        </w:numPr>
        <w:jc w:val="both"/>
      </w:pPr>
      <w:proofErr w:type="gramStart"/>
      <w:r>
        <w:lastRenderedPageBreak/>
        <w:t>7.9</w:t>
      </w:r>
      <w:r w:rsidR="00FE143F">
        <w:t xml:space="preserve"> </w:t>
      </w:r>
      <w:r w:rsidR="004C27B3">
        <w:t>Programa</w:t>
      </w:r>
      <w:proofErr w:type="gramEnd"/>
      <w:r w:rsidR="004C27B3">
        <w:t xml:space="preserve"> de auditoria.</w:t>
      </w:r>
    </w:p>
    <w:p w:rsidR="004C27B3" w:rsidRDefault="004C27B3" w:rsidP="004C27B3">
      <w:pPr>
        <w:pStyle w:val="PargrafodaLista"/>
        <w:numPr>
          <w:ilvl w:val="1"/>
          <w:numId w:val="13"/>
        </w:numPr>
        <w:jc w:val="both"/>
      </w:pPr>
      <w:r>
        <w:t>7.10 Papéis de trabalho.</w:t>
      </w:r>
    </w:p>
    <w:p w:rsidR="004C27B3" w:rsidRDefault="004C27B3" w:rsidP="004C27B3">
      <w:pPr>
        <w:pStyle w:val="PargrafodaLista"/>
        <w:numPr>
          <w:ilvl w:val="1"/>
          <w:numId w:val="13"/>
        </w:numPr>
        <w:jc w:val="both"/>
      </w:pPr>
      <w:r>
        <w:t>7.11 Testes de auditoria.</w:t>
      </w:r>
    </w:p>
    <w:p w:rsidR="004C27B3" w:rsidRDefault="005D27C2" w:rsidP="004C27B3">
      <w:pPr>
        <w:pStyle w:val="PargrafodaLista"/>
        <w:numPr>
          <w:ilvl w:val="1"/>
          <w:numId w:val="13"/>
        </w:numPr>
        <w:jc w:val="both"/>
      </w:pPr>
      <w:proofErr w:type="gramStart"/>
      <w:r>
        <w:t>7.12 Importância</w:t>
      </w:r>
      <w:proofErr w:type="gramEnd"/>
      <w:r>
        <w:t xml:space="preserve"> da amostragem</w:t>
      </w:r>
      <w:r w:rsidR="00FE143F">
        <w:t xml:space="preserve"> </w:t>
      </w:r>
      <w:r w:rsidR="004C27B3">
        <w:t>estatística em auditoria.</w:t>
      </w:r>
    </w:p>
    <w:p w:rsidR="004C27B3" w:rsidRDefault="004C27B3" w:rsidP="004C27B3">
      <w:pPr>
        <w:pStyle w:val="PargrafodaLista"/>
        <w:numPr>
          <w:ilvl w:val="0"/>
          <w:numId w:val="13"/>
        </w:numPr>
        <w:jc w:val="both"/>
      </w:pPr>
      <w:proofErr w:type="gramStart"/>
      <w:r>
        <w:t>8</w:t>
      </w:r>
      <w:proofErr w:type="gramEnd"/>
      <w:r>
        <w:t xml:space="preserve"> Execução da auditoria.</w:t>
      </w:r>
    </w:p>
    <w:p w:rsidR="004C27B3" w:rsidRDefault="005D27C2" w:rsidP="004C27B3">
      <w:pPr>
        <w:pStyle w:val="PargrafodaLista"/>
        <w:numPr>
          <w:ilvl w:val="1"/>
          <w:numId w:val="13"/>
        </w:numPr>
        <w:jc w:val="both"/>
      </w:pPr>
      <w:r>
        <w:t>8.1 Técnicas e procedimentos: exame documental,</w:t>
      </w:r>
      <w:r w:rsidR="00FE143F">
        <w:t xml:space="preserve"> </w:t>
      </w:r>
      <w:r>
        <w:t>inspeção física, conferência de cálculos, observação, entrevista, circularização, conciliações, análise de</w:t>
      </w:r>
      <w:r w:rsidR="00FE143F">
        <w:t xml:space="preserve"> </w:t>
      </w:r>
      <w:r>
        <w:t>conta</w:t>
      </w:r>
      <w:r w:rsidR="004C27B3">
        <w:t>s contábeis, revisão analítica.</w:t>
      </w:r>
    </w:p>
    <w:p w:rsidR="004C27B3" w:rsidRDefault="004C27B3" w:rsidP="004C27B3">
      <w:pPr>
        <w:pStyle w:val="PargrafodaLista"/>
        <w:numPr>
          <w:ilvl w:val="0"/>
          <w:numId w:val="13"/>
        </w:numPr>
        <w:jc w:val="both"/>
      </w:pPr>
      <w:proofErr w:type="gramStart"/>
      <w:r>
        <w:t>9</w:t>
      </w:r>
      <w:proofErr w:type="gramEnd"/>
      <w:r>
        <w:t xml:space="preserve"> Evidências.</w:t>
      </w:r>
    </w:p>
    <w:p w:rsidR="004C27B3" w:rsidRDefault="005D27C2" w:rsidP="004C27B3">
      <w:pPr>
        <w:pStyle w:val="PargrafodaLista"/>
        <w:numPr>
          <w:ilvl w:val="1"/>
          <w:numId w:val="13"/>
        </w:numPr>
        <w:jc w:val="both"/>
      </w:pPr>
      <w:proofErr w:type="gramStart"/>
      <w:r>
        <w:t>9.1 Caracter</w:t>
      </w:r>
      <w:r w:rsidR="004C27B3">
        <w:t>ização</w:t>
      </w:r>
      <w:proofErr w:type="gramEnd"/>
      <w:r w:rsidR="004C27B3">
        <w:t xml:space="preserve"> de achados de auditoria.</w:t>
      </w:r>
    </w:p>
    <w:p w:rsidR="004C27B3" w:rsidRDefault="005D27C2" w:rsidP="004C27B3">
      <w:pPr>
        <w:pStyle w:val="PargrafodaLista"/>
        <w:numPr>
          <w:ilvl w:val="1"/>
          <w:numId w:val="13"/>
        </w:numPr>
        <w:jc w:val="both"/>
      </w:pPr>
      <w:proofErr w:type="gramStart"/>
      <w:r>
        <w:t>9.2 Matriz</w:t>
      </w:r>
      <w:proofErr w:type="gramEnd"/>
      <w:r>
        <w:t xml:space="preserve"> de</w:t>
      </w:r>
      <w:r w:rsidR="00FE143F">
        <w:t xml:space="preserve"> </w:t>
      </w:r>
      <w:r>
        <w:t>Achados</w:t>
      </w:r>
      <w:r w:rsidR="004C27B3">
        <w:t xml:space="preserve"> e Matriz de Responsabilização.</w:t>
      </w:r>
    </w:p>
    <w:p w:rsidR="004C27B3" w:rsidRDefault="005D27C2" w:rsidP="004C27B3">
      <w:pPr>
        <w:pStyle w:val="PargrafodaLista"/>
        <w:numPr>
          <w:ilvl w:val="0"/>
          <w:numId w:val="13"/>
        </w:numPr>
        <w:jc w:val="both"/>
      </w:pPr>
      <w:proofErr w:type="gramStart"/>
      <w:r>
        <w:t>10 Comunicação</w:t>
      </w:r>
      <w:proofErr w:type="gramEnd"/>
      <w:r>
        <w:t xml:space="preserve"> dos resul</w:t>
      </w:r>
      <w:r w:rsidR="004C27B3">
        <w:t>tados: relatórios de auditoria.</w:t>
      </w:r>
    </w:p>
    <w:p w:rsidR="004C27B3" w:rsidRDefault="005D27C2" w:rsidP="004C27B3">
      <w:pPr>
        <w:pStyle w:val="PargrafodaLista"/>
        <w:numPr>
          <w:ilvl w:val="0"/>
          <w:numId w:val="13"/>
        </w:numPr>
        <w:jc w:val="both"/>
      </w:pPr>
      <w:r>
        <w:t>11</w:t>
      </w:r>
      <w:r w:rsidR="00FE143F">
        <w:t xml:space="preserve"> </w:t>
      </w:r>
      <w:r w:rsidR="004C27B3">
        <w:t>Monitoramento.</w:t>
      </w:r>
    </w:p>
    <w:p w:rsidR="004C27B3" w:rsidRDefault="004C27B3" w:rsidP="004C27B3">
      <w:pPr>
        <w:pStyle w:val="PargrafodaLista"/>
        <w:numPr>
          <w:ilvl w:val="0"/>
          <w:numId w:val="13"/>
        </w:numPr>
        <w:jc w:val="both"/>
      </w:pPr>
      <w:proofErr w:type="gramStart"/>
      <w:r>
        <w:t>12 Documentação</w:t>
      </w:r>
      <w:proofErr w:type="gramEnd"/>
      <w:r>
        <w:t xml:space="preserve"> da auditoria.</w:t>
      </w:r>
    </w:p>
    <w:p w:rsidR="004C27B3" w:rsidRDefault="005D27C2" w:rsidP="004C27B3">
      <w:pPr>
        <w:pStyle w:val="PargrafodaLista"/>
        <w:numPr>
          <w:ilvl w:val="0"/>
          <w:numId w:val="13"/>
        </w:numPr>
        <w:jc w:val="both"/>
      </w:pPr>
      <w:r>
        <w:t>13 Supe</w:t>
      </w:r>
      <w:r w:rsidR="004C27B3">
        <w:t>rvisão e Controle de Qualidade.</w:t>
      </w:r>
    </w:p>
    <w:p w:rsidR="004C27B3" w:rsidRDefault="005D27C2" w:rsidP="004C27B3">
      <w:pPr>
        <w:pStyle w:val="PargrafodaLista"/>
        <w:numPr>
          <w:ilvl w:val="0"/>
          <w:numId w:val="13"/>
        </w:numPr>
        <w:jc w:val="both"/>
      </w:pPr>
      <w:r>
        <w:t>14 Procedimentos</w:t>
      </w:r>
      <w:r w:rsidR="00FE143F">
        <w:t xml:space="preserve"> </w:t>
      </w:r>
      <w:r>
        <w:t>em processos de prestação de contas da</w:t>
      </w:r>
      <w:r w:rsidR="004C27B3">
        <w:t xml:space="preserve"> Administração Pública Federal.</w:t>
      </w:r>
    </w:p>
    <w:p w:rsidR="005D27C2" w:rsidRDefault="005D27C2" w:rsidP="004C27B3">
      <w:pPr>
        <w:pStyle w:val="PargrafodaLista"/>
        <w:numPr>
          <w:ilvl w:val="1"/>
          <w:numId w:val="13"/>
        </w:numPr>
        <w:jc w:val="both"/>
      </w:pPr>
      <w:r>
        <w:t>14.1 Peças e conteúdos do processo</w:t>
      </w:r>
      <w:r w:rsidR="00FE143F">
        <w:t xml:space="preserve"> </w:t>
      </w:r>
      <w:r>
        <w:t>de contas e do relatório de gestão, conforme disposto na IN n.º 63/2010.</w:t>
      </w:r>
    </w:p>
    <w:p w:rsidR="00E17EDC" w:rsidRDefault="00E17EDC" w:rsidP="005D27C2">
      <w:pPr>
        <w:jc w:val="both"/>
      </w:pPr>
    </w:p>
    <w:p w:rsidR="00FE143F" w:rsidRPr="00FE143F" w:rsidRDefault="00FE143F" w:rsidP="005D27C2">
      <w:pPr>
        <w:jc w:val="both"/>
        <w:rPr>
          <w:b/>
        </w:rPr>
      </w:pPr>
      <w:r w:rsidRPr="00FE143F">
        <w:rPr>
          <w:b/>
        </w:rPr>
        <w:t>[ANI] ANÁLISE DE INFORMAÇÕES</w:t>
      </w:r>
    </w:p>
    <w:p w:rsidR="00FE143F" w:rsidRDefault="005D27C2" w:rsidP="00FE143F">
      <w:pPr>
        <w:pStyle w:val="PargrafodaLista"/>
        <w:numPr>
          <w:ilvl w:val="0"/>
          <w:numId w:val="12"/>
        </w:numPr>
        <w:jc w:val="both"/>
      </w:pPr>
      <w:proofErr w:type="gramStart"/>
      <w:r>
        <w:t>1</w:t>
      </w:r>
      <w:proofErr w:type="gramEnd"/>
      <w:r>
        <w:t xml:space="preserve"> Dado, informaçã</w:t>
      </w:r>
      <w:r w:rsidR="00FE143F">
        <w:t>o, conhecimento e inteligência.</w:t>
      </w:r>
    </w:p>
    <w:p w:rsidR="00FE143F" w:rsidRDefault="005D27C2" w:rsidP="00FE143F">
      <w:pPr>
        <w:pStyle w:val="PargrafodaLista"/>
        <w:numPr>
          <w:ilvl w:val="1"/>
          <w:numId w:val="12"/>
        </w:numPr>
        <w:jc w:val="both"/>
      </w:pPr>
      <w:r>
        <w:t>Dados estruturados e não</w:t>
      </w:r>
      <w:r w:rsidR="00FE143F">
        <w:t xml:space="preserve"> estruturados.</w:t>
      </w:r>
    </w:p>
    <w:p w:rsidR="00FE143F" w:rsidRDefault="00FE143F" w:rsidP="00FE143F">
      <w:pPr>
        <w:pStyle w:val="PargrafodaLista"/>
        <w:numPr>
          <w:ilvl w:val="1"/>
          <w:numId w:val="12"/>
        </w:numPr>
        <w:jc w:val="both"/>
      </w:pPr>
      <w:r>
        <w:t>Dados abertos.</w:t>
      </w:r>
    </w:p>
    <w:p w:rsidR="00FE143F" w:rsidRDefault="005D27C2" w:rsidP="00FE143F">
      <w:pPr>
        <w:pStyle w:val="PargrafodaLista"/>
        <w:numPr>
          <w:ilvl w:val="1"/>
          <w:numId w:val="12"/>
        </w:numPr>
        <w:jc w:val="both"/>
      </w:pPr>
      <w:r>
        <w:t>Coleta, tratamento, armazenamento, integração e</w:t>
      </w:r>
      <w:r w:rsidR="00FE143F">
        <w:t xml:space="preserve"> recuperação de dados.</w:t>
      </w:r>
    </w:p>
    <w:p w:rsidR="00FE143F" w:rsidRDefault="005D27C2" w:rsidP="00FE143F">
      <w:pPr>
        <w:pStyle w:val="PargrafodaLista"/>
        <w:numPr>
          <w:ilvl w:val="0"/>
          <w:numId w:val="12"/>
        </w:numPr>
        <w:jc w:val="both"/>
      </w:pPr>
      <w:proofErr w:type="gramStart"/>
      <w:r>
        <w:t>2</w:t>
      </w:r>
      <w:proofErr w:type="gramEnd"/>
      <w:r w:rsidR="00FE143F">
        <w:t xml:space="preserve"> </w:t>
      </w:r>
      <w:r>
        <w:t>Banco de dados relacionais:</w:t>
      </w:r>
    </w:p>
    <w:p w:rsidR="00FE143F" w:rsidRDefault="00FE143F" w:rsidP="00FE143F">
      <w:pPr>
        <w:pStyle w:val="PargrafodaLista"/>
        <w:numPr>
          <w:ilvl w:val="1"/>
          <w:numId w:val="12"/>
        </w:numPr>
        <w:jc w:val="both"/>
      </w:pPr>
      <w:r>
        <w:t>C</w:t>
      </w:r>
      <w:r w:rsidR="005D27C2">
        <w:t>once</w:t>
      </w:r>
      <w:r>
        <w:t>itos básicos e características.</w:t>
      </w:r>
    </w:p>
    <w:p w:rsidR="00FE143F" w:rsidRDefault="00FE143F" w:rsidP="00FE143F">
      <w:pPr>
        <w:pStyle w:val="PargrafodaLista"/>
        <w:numPr>
          <w:ilvl w:val="1"/>
          <w:numId w:val="12"/>
        </w:numPr>
        <w:jc w:val="both"/>
      </w:pPr>
      <w:r>
        <w:t>Metadados.</w:t>
      </w:r>
    </w:p>
    <w:p w:rsidR="00FE143F" w:rsidRDefault="005D27C2" w:rsidP="00FE143F">
      <w:pPr>
        <w:pStyle w:val="PargrafodaLista"/>
        <w:numPr>
          <w:ilvl w:val="1"/>
          <w:numId w:val="12"/>
        </w:numPr>
        <w:jc w:val="both"/>
      </w:pPr>
      <w:r>
        <w:t>Tabelas, visões (</w:t>
      </w:r>
      <w:proofErr w:type="spellStart"/>
      <w:r>
        <w:t>views</w:t>
      </w:r>
      <w:proofErr w:type="spellEnd"/>
      <w:r>
        <w:t>) e índices.</w:t>
      </w:r>
    </w:p>
    <w:p w:rsidR="00FE143F" w:rsidRDefault="00FE143F" w:rsidP="00FE143F">
      <w:pPr>
        <w:pStyle w:val="PargrafodaLista"/>
        <w:numPr>
          <w:ilvl w:val="1"/>
          <w:numId w:val="12"/>
        </w:numPr>
        <w:jc w:val="both"/>
      </w:pPr>
      <w:r>
        <w:t>Chaves e relacionamentos.</w:t>
      </w:r>
    </w:p>
    <w:p w:rsidR="00FE143F" w:rsidRDefault="005D27C2" w:rsidP="00FE143F">
      <w:pPr>
        <w:pStyle w:val="PargrafodaLista"/>
        <w:numPr>
          <w:ilvl w:val="0"/>
          <w:numId w:val="12"/>
        </w:numPr>
        <w:jc w:val="both"/>
      </w:pPr>
      <w:proofErr w:type="gramStart"/>
      <w:r>
        <w:t>3</w:t>
      </w:r>
      <w:proofErr w:type="gramEnd"/>
      <w:r>
        <w:t xml:space="preserve"> Noções de modelagem dime</w:t>
      </w:r>
      <w:r w:rsidR="00FE143F">
        <w:t>nsional: conceito e aplicações.</w:t>
      </w:r>
    </w:p>
    <w:p w:rsidR="00FE143F" w:rsidRDefault="005D27C2" w:rsidP="00FE143F">
      <w:pPr>
        <w:pStyle w:val="PargrafodaLista"/>
        <w:numPr>
          <w:ilvl w:val="0"/>
          <w:numId w:val="12"/>
        </w:numPr>
        <w:jc w:val="both"/>
      </w:pPr>
      <w:proofErr w:type="gramStart"/>
      <w:r>
        <w:t>4</w:t>
      </w:r>
      <w:proofErr w:type="gramEnd"/>
      <w:r>
        <w:t xml:space="preserve"> Noções de</w:t>
      </w:r>
      <w:r w:rsidR="00FE143F">
        <w:t xml:space="preserve"> </w:t>
      </w:r>
      <w:r>
        <w:t>mineração de dados:</w:t>
      </w:r>
    </w:p>
    <w:p w:rsidR="00FE143F" w:rsidRDefault="00FE143F" w:rsidP="00FE143F">
      <w:pPr>
        <w:pStyle w:val="PargrafodaLista"/>
        <w:numPr>
          <w:ilvl w:val="1"/>
          <w:numId w:val="12"/>
        </w:numPr>
        <w:jc w:val="both"/>
      </w:pPr>
      <w:r>
        <w:t>C</w:t>
      </w:r>
      <w:r w:rsidR="005D27C2">
        <w:t>onc</w:t>
      </w:r>
      <w:r>
        <w:t>eituação e características.</w:t>
      </w:r>
    </w:p>
    <w:p w:rsidR="00FE143F" w:rsidRDefault="00FE143F" w:rsidP="00FE143F">
      <w:pPr>
        <w:pStyle w:val="PargrafodaLista"/>
        <w:numPr>
          <w:ilvl w:val="1"/>
          <w:numId w:val="12"/>
        </w:numPr>
        <w:jc w:val="both"/>
      </w:pPr>
      <w:r>
        <w:t>Modelo de referência CRISP-DM.</w:t>
      </w:r>
    </w:p>
    <w:p w:rsidR="00FE143F" w:rsidRDefault="005D27C2" w:rsidP="00FE143F">
      <w:pPr>
        <w:pStyle w:val="PargrafodaLista"/>
        <w:numPr>
          <w:ilvl w:val="1"/>
          <w:numId w:val="12"/>
        </w:numPr>
        <w:jc w:val="both"/>
      </w:pPr>
      <w:r>
        <w:t xml:space="preserve">Técnicas para </w:t>
      </w:r>
      <w:r w:rsidR="00FE143F">
        <w:t>pré-processamento de dados.</w:t>
      </w:r>
    </w:p>
    <w:p w:rsidR="00FE143F" w:rsidRDefault="005D27C2" w:rsidP="00FE143F">
      <w:pPr>
        <w:pStyle w:val="PargrafodaLista"/>
        <w:numPr>
          <w:ilvl w:val="1"/>
          <w:numId w:val="12"/>
        </w:numPr>
        <w:jc w:val="both"/>
      </w:pPr>
      <w:r>
        <w:t>Técnicas e</w:t>
      </w:r>
      <w:r w:rsidR="00FE143F">
        <w:t xml:space="preserve"> tarefas de mineração de dados.</w:t>
      </w:r>
    </w:p>
    <w:p w:rsidR="00FE143F" w:rsidRDefault="005D27C2" w:rsidP="00FE143F">
      <w:pPr>
        <w:pStyle w:val="PargrafodaLista"/>
        <w:numPr>
          <w:ilvl w:val="1"/>
          <w:numId w:val="12"/>
        </w:numPr>
        <w:jc w:val="both"/>
      </w:pPr>
      <w:r>
        <w:t>Classificação. Regras de associação.</w:t>
      </w:r>
    </w:p>
    <w:p w:rsidR="00FE143F" w:rsidRDefault="005D27C2" w:rsidP="00FE143F">
      <w:pPr>
        <w:pStyle w:val="PargrafodaLista"/>
        <w:numPr>
          <w:ilvl w:val="1"/>
          <w:numId w:val="12"/>
        </w:numPr>
        <w:jc w:val="both"/>
      </w:pPr>
      <w:r>
        <w:t>Análise d</w:t>
      </w:r>
      <w:r w:rsidR="00FE143F">
        <w:t>e agrupamentos (</w:t>
      </w:r>
      <w:proofErr w:type="spellStart"/>
      <w:r w:rsidR="00FE143F">
        <w:t>clusterização</w:t>
      </w:r>
      <w:proofErr w:type="spellEnd"/>
      <w:r w:rsidR="00FE143F">
        <w:t>).</w:t>
      </w:r>
    </w:p>
    <w:p w:rsidR="00FE143F" w:rsidRDefault="00FE143F" w:rsidP="00FE143F">
      <w:pPr>
        <w:pStyle w:val="PargrafodaLista"/>
        <w:numPr>
          <w:ilvl w:val="1"/>
          <w:numId w:val="12"/>
        </w:numPr>
        <w:jc w:val="both"/>
      </w:pPr>
      <w:r>
        <w:t>Detecção de anomalias.</w:t>
      </w:r>
    </w:p>
    <w:p w:rsidR="00FE143F" w:rsidRDefault="005D27C2" w:rsidP="00FE143F">
      <w:pPr>
        <w:pStyle w:val="PargrafodaLista"/>
        <w:numPr>
          <w:ilvl w:val="1"/>
          <w:numId w:val="12"/>
        </w:numPr>
        <w:jc w:val="both"/>
      </w:pPr>
      <w:r>
        <w:t>Modelagem pre</w:t>
      </w:r>
      <w:r w:rsidR="00FE143F">
        <w:t>ditiva.</w:t>
      </w:r>
    </w:p>
    <w:p w:rsidR="00FE143F" w:rsidRDefault="005D27C2" w:rsidP="00FE143F">
      <w:pPr>
        <w:pStyle w:val="PargrafodaLista"/>
        <w:numPr>
          <w:ilvl w:val="1"/>
          <w:numId w:val="12"/>
        </w:numPr>
        <w:jc w:val="both"/>
      </w:pPr>
      <w:r>
        <w:t>Aprendizado de</w:t>
      </w:r>
      <w:r w:rsidR="00FE143F">
        <w:t xml:space="preserve"> máquina.</w:t>
      </w:r>
    </w:p>
    <w:p w:rsidR="00FE143F" w:rsidRDefault="00FE143F" w:rsidP="00FE143F">
      <w:pPr>
        <w:pStyle w:val="PargrafodaLista"/>
        <w:numPr>
          <w:ilvl w:val="1"/>
          <w:numId w:val="12"/>
        </w:numPr>
        <w:jc w:val="both"/>
      </w:pPr>
      <w:r>
        <w:t>Mineração de texto.</w:t>
      </w:r>
    </w:p>
    <w:p w:rsidR="00FE143F" w:rsidRDefault="00FE143F" w:rsidP="00FE143F">
      <w:pPr>
        <w:pStyle w:val="PargrafodaLista"/>
        <w:numPr>
          <w:ilvl w:val="0"/>
          <w:numId w:val="12"/>
        </w:numPr>
        <w:jc w:val="both"/>
      </w:pPr>
      <w:proofErr w:type="gramStart"/>
      <w:r>
        <w:t>5</w:t>
      </w:r>
      <w:proofErr w:type="gramEnd"/>
      <w:r>
        <w:t xml:space="preserve"> Noções de Big Data:</w:t>
      </w:r>
    </w:p>
    <w:p w:rsidR="00FE143F" w:rsidRDefault="00FE143F" w:rsidP="00FE143F">
      <w:pPr>
        <w:pStyle w:val="PargrafodaLista"/>
        <w:numPr>
          <w:ilvl w:val="1"/>
          <w:numId w:val="12"/>
        </w:numPr>
        <w:jc w:val="both"/>
      </w:pPr>
      <w:r>
        <w:t>Conceito, premissas e aplicação.</w:t>
      </w:r>
    </w:p>
    <w:p w:rsidR="00FE143F" w:rsidRDefault="005D27C2" w:rsidP="00FE143F">
      <w:pPr>
        <w:pStyle w:val="PargrafodaLista"/>
        <w:numPr>
          <w:ilvl w:val="0"/>
          <w:numId w:val="12"/>
        </w:numPr>
        <w:jc w:val="both"/>
      </w:pPr>
      <w:proofErr w:type="gramStart"/>
      <w:r>
        <w:lastRenderedPageBreak/>
        <w:t>6</w:t>
      </w:r>
      <w:proofErr w:type="gramEnd"/>
      <w:r>
        <w:t xml:space="preserve"> Visualização e</w:t>
      </w:r>
      <w:r w:rsidR="00FE143F">
        <w:t xml:space="preserve"> análise exploratória de dados.</w:t>
      </w:r>
    </w:p>
    <w:p w:rsidR="004C27B3" w:rsidRDefault="005D27C2" w:rsidP="00FE143F">
      <w:pPr>
        <w:pStyle w:val="PargrafodaLista"/>
        <w:numPr>
          <w:ilvl w:val="0"/>
          <w:numId w:val="12"/>
        </w:numPr>
        <w:jc w:val="both"/>
      </w:pPr>
      <w:proofErr w:type="gramStart"/>
      <w:r>
        <w:t>7</w:t>
      </w:r>
      <w:proofErr w:type="gramEnd"/>
      <w:r>
        <w:t xml:space="preserve"> Noções de sistemas de informação da Administração Pública Federal: SIAFI,</w:t>
      </w:r>
      <w:r w:rsidR="00FE143F">
        <w:t xml:space="preserve"> </w:t>
      </w:r>
      <w:r>
        <w:t xml:space="preserve">SIASG e SICONV. </w:t>
      </w:r>
    </w:p>
    <w:p w:rsidR="004C27B3" w:rsidRDefault="005D27C2" w:rsidP="004C27B3">
      <w:pPr>
        <w:pStyle w:val="PargrafodaLista"/>
        <w:numPr>
          <w:ilvl w:val="1"/>
          <w:numId w:val="12"/>
        </w:numPr>
        <w:jc w:val="both"/>
      </w:pPr>
      <w:r>
        <w:t>Finalidad</w:t>
      </w:r>
      <w:r w:rsidR="004C27B3">
        <w:t>e.</w:t>
      </w:r>
    </w:p>
    <w:p w:rsidR="00FE143F" w:rsidRDefault="00FE143F" w:rsidP="004C27B3">
      <w:pPr>
        <w:pStyle w:val="PargrafodaLista"/>
        <w:numPr>
          <w:ilvl w:val="1"/>
          <w:numId w:val="12"/>
        </w:numPr>
        <w:jc w:val="both"/>
      </w:pPr>
      <w:r>
        <w:t>Principais informações.</w:t>
      </w:r>
    </w:p>
    <w:p w:rsidR="004C27B3" w:rsidRDefault="005D27C2" w:rsidP="00FE143F">
      <w:pPr>
        <w:pStyle w:val="PargrafodaLista"/>
        <w:numPr>
          <w:ilvl w:val="0"/>
          <w:numId w:val="12"/>
        </w:numPr>
        <w:jc w:val="both"/>
      </w:pPr>
      <w:proofErr w:type="gramStart"/>
      <w:r>
        <w:t>8</w:t>
      </w:r>
      <w:proofErr w:type="gramEnd"/>
      <w:r>
        <w:t xml:space="preserve"> Lei de Acesso a Informação (Lei nº 12.527/2011):</w:t>
      </w:r>
    </w:p>
    <w:p w:rsidR="00FE143F" w:rsidRDefault="004C27B3" w:rsidP="004C27B3">
      <w:pPr>
        <w:pStyle w:val="PargrafodaLista"/>
        <w:numPr>
          <w:ilvl w:val="1"/>
          <w:numId w:val="12"/>
        </w:numPr>
        <w:jc w:val="both"/>
      </w:pPr>
      <w:r>
        <w:t>C</w:t>
      </w:r>
      <w:r w:rsidR="005D27C2">
        <w:t>onceitos e aplicação.</w:t>
      </w:r>
      <w:r w:rsidR="00FE143F">
        <w:t xml:space="preserve"> </w:t>
      </w:r>
    </w:p>
    <w:p w:rsidR="0001581D" w:rsidRDefault="0001581D" w:rsidP="0001581D">
      <w:pPr>
        <w:jc w:val="both"/>
      </w:pPr>
    </w:p>
    <w:p w:rsidR="0001581D" w:rsidRDefault="0001581D" w:rsidP="0001581D">
      <w:pPr>
        <w:pStyle w:val="Ttulo2"/>
      </w:pPr>
      <w:r>
        <w:t>Conhecimentos específicos</w:t>
      </w:r>
    </w:p>
    <w:p w:rsidR="0001581D" w:rsidRDefault="0001581D" w:rsidP="0001581D">
      <w:pPr>
        <w:jc w:val="both"/>
        <w:rPr>
          <w:b/>
        </w:rPr>
      </w:pPr>
    </w:p>
    <w:p w:rsidR="0001581D" w:rsidRPr="0001581D" w:rsidRDefault="0001581D" w:rsidP="0001581D">
      <w:pPr>
        <w:jc w:val="both"/>
        <w:rPr>
          <w:b/>
        </w:rPr>
      </w:pPr>
      <w:r w:rsidRPr="0001581D">
        <w:rPr>
          <w:b/>
        </w:rPr>
        <w:t xml:space="preserve">[GGE] GESTÃO, GOVERNANÇA DE TI E ENGENHARIA DE </w:t>
      </w:r>
      <w:proofErr w:type="gramStart"/>
      <w:r w:rsidRPr="0001581D">
        <w:rPr>
          <w:b/>
        </w:rPr>
        <w:t>SOFTWARE</w:t>
      </w:r>
      <w:proofErr w:type="gramEnd"/>
    </w:p>
    <w:p w:rsidR="00024BA7" w:rsidRDefault="0001581D" w:rsidP="00024BA7">
      <w:pPr>
        <w:pStyle w:val="PargrafodaLista"/>
        <w:numPr>
          <w:ilvl w:val="0"/>
          <w:numId w:val="19"/>
        </w:numPr>
        <w:jc w:val="both"/>
      </w:pPr>
      <w:proofErr w:type="gramStart"/>
      <w:r>
        <w:t>1</w:t>
      </w:r>
      <w:proofErr w:type="gramEnd"/>
      <w:r>
        <w:t xml:space="preserve"> Ges</w:t>
      </w:r>
      <w:r w:rsidR="00024BA7">
        <w:t>tão e planejamento estratégico.</w:t>
      </w:r>
    </w:p>
    <w:p w:rsidR="00024BA7" w:rsidRDefault="0001581D" w:rsidP="00024BA7">
      <w:pPr>
        <w:pStyle w:val="PargrafodaLista"/>
        <w:numPr>
          <w:ilvl w:val="1"/>
          <w:numId w:val="19"/>
        </w:numPr>
        <w:jc w:val="both"/>
      </w:pPr>
      <w:r>
        <w:t>O ciclo do plane</w:t>
      </w:r>
      <w:r w:rsidR="00024BA7">
        <w:t>jamento em organizações (PDCA).</w:t>
      </w:r>
    </w:p>
    <w:p w:rsidR="00024BA7" w:rsidRDefault="0001581D" w:rsidP="00024BA7">
      <w:pPr>
        <w:pStyle w:val="PargrafodaLista"/>
        <w:numPr>
          <w:ilvl w:val="1"/>
          <w:numId w:val="19"/>
        </w:numPr>
        <w:jc w:val="both"/>
      </w:pPr>
      <w:proofErr w:type="spellStart"/>
      <w:r>
        <w:t>Balanced</w:t>
      </w:r>
      <w:proofErr w:type="spellEnd"/>
      <w:r>
        <w:t xml:space="preserve"> </w:t>
      </w:r>
      <w:proofErr w:type="spellStart"/>
      <w:r>
        <w:t>Scorecard</w:t>
      </w:r>
      <w:proofErr w:type="spellEnd"/>
      <w:r>
        <w:t xml:space="preserve"> (BSC): principais conceitos, aplicações, mapa estratégico, Referencia</w:t>
      </w:r>
      <w:r w:rsidR="00024BA7">
        <w:t>l Estratégico das Organizações.</w:t>
      </w:r>
    </w:p>
    <w:p w:rsidR="00024BA7" w:rsidRDefault="0001581D" w:rsidP="00024BA7">
      <w:pPr>
        <w:pStyle w:val="PargrafodaLista"/>
        <w:numPr>
          <w:ilvl w:val="1"/>
          <w:numId w:val="19"/>
        </w:numPr>
        <w:jc w:val="both"/>
      </w:pPr>
      <w:proofErr w:type="gramStart"/>
      <w:r>
        <w:t>1.1 Análise</w:t>
      </w:r>
      <w:proofErr w:type="gramEnd"/>
      <w:r w:rsidR="00024BA7">
        <w:t xml:space="preserve"> de ambiente interno e externo.</w:t>
      </w:r>
    </w:p>
    <w:p w:rsidR="00024BA7" w:rsidRDefault="0001581D" w:rsidP="00024BA7">
      <w:pPr>
        <w:pStyle w:val="PargrafodaLista"/>
        <w:numPr>
          <w:ilvl w:val="1"/>
          <w:numId w:val="19"/>
        </w:numPr>
        <w:jc w:val="both"/>
      </w:pPr>
      <w:r>
        <w:t xml:space="preserve">1.2 Ferramentas de análise de ambiente: análise SWOT, análise de cenários, matriz GUT. </w:t>
      </w:r>
    </w:p>
    <w:p w:rsidR="00024BA7" w:rsidRDefault="0001581D" w:rsidP="00024BA7">
      <w:pPr>
        <w:pStyle w:val="PargrafodaLista"/>
        <w:numPr>
          <w:ilvl w:val="1"/>
          <w:numId w:val="19"/>
        </w:numPr>
        <w:jc w:val="both"/>
      </w:pPr>
      <w:proofErr w:type="gramStart"/>
      <w:r>
        <w:t>1.3 Negócio</w:t>
      </w:r>
      <w:proofErr w:type="gramEnd"/>
      <w:r>
        <w:t>, mi</w:t>
      </w:r>
      <w:r w:rsidR="00024BA7">
        <w:t>ssão, visão de futuro, valores.</w:t>
      </w:r>
    </w:p>
    <w:p w:rsidR="00024BA7" w:rsidRDefault="00024BA7" w:rsidP="00024BA7">
      <w:pPr>
        <w:pStyle w:val="PargrafodaLista"/>
        <w:numPr>
          <w:ilvl w:val="1"/>
          <w:numId w:val="19"/>
        </w:numPr>
        <w:jc w:val="both"/>
      </w:pPr>
      <w:r>
        <w:t>1.4 Indicadores de desempenho.</w:t>
      </w:r>
    </w:p>
    <w:p w:rsidR="00024BA7" w:rsidRDefault="0001581D" w:rsidP="00024BA7">
      <w:pPr>
        <w:pStyle w:val="PargrafodaLista"/>
        <w:numPr>
          <w:ilvl w:val="0"/>
          <w:numId w:val="19"/>
        </w:numPr>
        <w:jc w:val="both"/>
      </w:pPr>
      <w:proofErr w:type="gramStart"/>
      <w:r>
        <w:t>2</w:t>
      </w:r>
      <w:proofErr w:type="gramEnd"/>
      <w:r>
        <w:t xml:space="preserve"> Gerência de proje</w:t>
      </w:r>
      <w:r w:rsidR="00024BA7">
        <w:t>tos e PMBOK:</w:t>
      </w:r>
    </w:p>
    <w:p w:rsidR="00024BA7" w:rsidRDefault="00024BA7" w:rsidP="00024BA7">
      <w:pPr>
        <w:pStyle w:val="PargrafodaLista"/>
        <w:numPr>
          <w:ilvl w:val="1"/>
          <w:numId w:val="19"/>
        </w:numPr>
        <w:jc w:val="both"/>
      </w:pPr>
      <w:r>
        <w:t>Conceitos básicos.</w:t>
      </w:r>
    </w:p>
    <w:p w:rsidR="00024BA7" w:rsidRDefault="0001581D" w:rsidP="00024BA7">
      <w:pPr>
        <w:pStyle w:val="PargrafodaLista"/>
        <w:numPr>
          <w:ilvl w:val="0"/>
          <w:numId w:val="19"/>
        </w:numPr>
        <w:jc w:val="both"/>
      </w:pPr>
      <w:proofErr w:type="gramStart"/>
      <w:r>
        <w:t>3</w:t>
      </w:r>
      <w:proofErr w:type="gramEnd"/>
      <w:r>
        <w:t xml:space="preserve"> Geren</w:t>
      </w:r>
      <w:r w:rsidR="00024BA7">
        <w:t>ciamento de serviços (ITIL v3):</w:t>
      </w:r>
    </w:p>
    <w:p w:rsidR="00024BA7" w:rsidRDefault="00024BA7" w:rsidP="00024BA7">
      <w:pPr>
        <w:pStyle w:val="PargrafodaLista"/>
        <w:numPr>
          <w:ilvl w:val="1"/>
          <w:numId w:val="19"/>
        </w:numPr>
        <w:jc w:val="both"/>
      </w:pPr>
      <w:r>
        <w:t>C</w:t>
      </w:r>
      <w:r w:rsidR="0001581D">
        <w:t xml:space="preserve">onceitos </w:t>
      </w:r>
      <w:r>
        <w:t>básicos, estrutura e objetivos.</w:t>
      </w:r>
    </w:p>
    <w:p w:rsidR="00024BA7" w:rsidRDefault="00024BA7" w:rsidP="00024BA7">
      <w:pPr>
        <w:pStyle w:val="PargrafodaLista"/>
        <w:numPr>
          <w:ilvl w:val="0"/>
          <w:numId w:val="19"/>
        </w:numPr>
        <w:jc w:val="both"/>
      </w:pPr>
      <w:proofErr w:type="gramStart"/>
      <w:r>
        <w:t>4</w:t>
      </w:r>
      <w:proofErr w:type="gramEnd"/>
      <w:r>
        <w:t xml:space="preserve"> Governança de TI (COBIT 5):</w:t>
      </w:r>
    </w:p>
    <w:p w:rsidR="00024BA7" w:rsidRDefault="00024BA7" w:rsidP="00024BA7">
      <w:pPr>
        <w:pStyle w:val="PargrafodaLista"/>
        <w:numPr>
          <w:ilvl w:val="1"/>
          <w:numId w:val="19"/>
        </w:numPr>
        <w:jc w:val="both"/>
      </w:pPr>
      <w:r>
        <w:t>C</w:t>
      </w:r>
      <w:r w:rsidR="0001581D">
        <w:t xml:space="preserve">onceitos </w:t>
      </w:r>
      <w:r>
        <w:t>básicos, estrutura e objetivos.</w:t>
      </w:r>
    </w:p>
    <w:p w:rsidR="00024BA7" w:rsidRDefault="00024BA7" w:rsidP="00024BA7">
      <w:pPr>
        <w:pStyle w:val="PargrafodaLista"/>
        <w:numPr>
          <w:ilvl w:val="0"/>
          <w:numId w:val="19"/>
        </w:numPr>
        <w:jc w:val="both"/>
      </w:pPr>
      <w:proofErr w:type="gramStart"/>
      <w:r>
        <w:t>5</w:t>
      </w:r>
      <w:proofErr w:type="gramEnd"/>
      <w:r>
        <w:t xml:space="preserve"> Engenharia de software.</w:t>
      </w:r>
    </w:p>
    <w:p w:rsidR="00024BA7" w:rsidRDefault="00024BA7" w:rsidP="00024BA7">
      <w:pPr>
        <w:pStyle w:val="PargrafodaLista"/>
        <w:numPr>
          <w:ilvl w:val="1"/>
          <w:numId w:val="19"/>
        </w:numPr>
        <w:jc w:val="both"/>
      </w:pPr>
      <w:proofErr w:type="gramStart"/>
      <w:r>
        <w:t>5.1 Ciclo</w:t>
      </w:r>
      <w:proofErr w:type="gramEnd"/>
      <w:r>
        <w:t xml:space="preserve"> de vida do software.</w:t>
      </w:r>
    </w:p>
    <w:p w:rsidR="00024BA7" w:rsidRDefault="0001581D" w:rsidP="00024BA7">
      <w:pPr>
        <w:pStyle w:val="PargrafodaLista"/>
        <w:numPr>
          <w:ilvl w:val="1"/>
          <w:numId w:val="19"/>
        </w:numPr>
        <w:jc w:val="both"/>
      </w:pPr>
      <w:r>
        <w:t xml:space="preserve">5.2 Metodologias </w:t>
      </w:r>
      <w:r w:rsidR="00024BA7">
        <w:t>de desenvolvimento de software.</w:t>
      </w:r>
    </w:p>
    <w:p w:rsidR="00024BA7" w:rsidRDefault="0001581D" w:rsidP="00024BA7">
      <w:pPr>
        <w:pStyle w:val="PargrafodaLista"/>
        <w:numPr>
          <w:ilvl w:val="1"/>
          <w:numId w:val="19"/>
        </w:numPr>
        <w:jc w:val="both"/>
      </w:pPr>
      <w:r>
        <w:t>5.3 Métricas e estimativas de software</w:t>
      </w:r>
      <w:r w:rsidR="00024BA7">
        <w:t>: Análise por pontos de função.</w:t>
      </w:r>
    </w:p>
    <w:p w:rsidR="00024BA7" w:rsidRDefault="00024BA7" w:rsidP="00024BA7">
      <w:pPr>
        <w:pStyle w:val="PargrafodaLista"/>
        <w:numPr>
          <w:ilvl w:val="1"/>
          <w:numId w:val="19"/>
        </w:numPr>
        <w:jc w:val="both"/>
      </w:pPr>
      <w:proofErr w:type="gramStart"/>
      <w:r>
        <w:t>5.4 Qualidade</w:t>
      </w:r>
      <w:proofErr w:type="gramEnd"/>
      <w:r>
        <w:t xml:space="preserve"> de software.</w:t>
      </w:r>
    </w:p>
    <w:p w:rsidR="00024BA7" w:rsidRDefault="00024BA7" w:rsidP="00024BA7">
      <w:pPr>
        <w:pStyle w:val="PargrafodaLista"/>
        <w:numPr>
          <w:ilvl w:val="2"/>
          <w:numId w:val="19"/>
        </w:numPr>
        <w:jc w:val="both"/>
      </w:pPr>
      <w:r>
        <w:t>CMMI;</w:t>
      </w:r>
    </w:p>
    <w:p w:rsidR="00024BA7" w:rsidRDefault="00024BA7" w:rsidP="00024BA7">
      <w:pPr>
        <w:pStyle w:val="PargrafodaLista"/>
        <w:numPr>
          <w:ilvl w:val="2"/>
          <w:numId w:val="19"/>
        </w:numPr>
        <w:jc w:val="both"/>
      </w:pPr>
      <w:r>
        <w:t>MPS/BR.</w:t>
      </w:r>
    </w:p>
    <w:p w:rsidR="00024BA7" w:rsidRDefault="0001581D" w:rsidP="00024BA7">
      <w:pPr>
        <w:pStyle w:val="PargrafodaLista"/>
        <w:numPr>
          <w:ilvl w:val="0"/>
          <w:numId w:val="19"/>
        </w:numPr>
        <w:jc w:val="both"/>
      </w:pPr>
      <w:proofErr w:type="gramStart"/>
      <w:r>
        <w:t>6</w:t>
      </w:r>
      <w:proofErr w:type="gramEnd"/>
      <w:r>
        <w:t xml:space="preserve"> Engenharia de requisitos: conceitos básicos, técnicas</w:t>
      </w:r>
      <w:r w:rsidR="00024BA7">
        <w:t xml:space="preserve"> de </w:t>
      </w:r>
      <w:proofErr w:type="spellStart"/>
      <w:r w:rsidR="00024BA7">
        <w:t>elicitação</w:t>
      </w:r>
      <w:proofErr w:type="spellEnd"/>
      <w:r w:rsidR="00024BA7">
        <w:t xml:space="preserve"> e especificação.</w:t>
      </w:r>
    </w:p>
    <w:p w:rsidR="00024BA7" w:rsidRDefault="0001581D" w:rsidP="00024BA7">
      <w:pPr>
        <w:pStyle w:val="PargrafodaLista"/>
        <w:numPr>
          <w:ilvl w:val="0"/>
          <w:numId w:val="19"/>
        </w:numPr>
        <w:jc w:val="both"/>
      </w:pPr>
      <w:proofErr w:type="gramStart"/>
      <w:r>
        <w:t>7</w:t>
      </w:r>
      <w:proofErr w:type="gramEnd"/>
      <w:r>
        <w:t xml:space="preserve"> Metodologias ágeis: </w:t>
      </w:r>
      <w:proofErr w:type="spellStart"/>
      <w:r>
        <w:t>Scr</w:t>
      </w:r>
      <w:r w:rsidR="00024BA7">
        <w:t>um</w:t>
      </w:r>
      <w:proofErr w:type="spellEnd"/>
      <w:r w:rsidR="00024BA7">
        <w:t xml:space="preserve">, XP, </w:t>
      </w:r>
      <w:proofErr w:type="spellStart"/>
      <w:r w:rsidR="00024BA7">
        <w:t>Kanban</w:t>
      </w:r>
      <w:proofErr w:type="spellEnd"/>
      <w:r w:rsidR="00024BA7">
        <w:t>, TDD, BDD e DDD.</w:t>
      </w:r>
    </w:p>
    <w:p w:rsidR="00024BA7" w:rsidRDefault="0001581D" w:rsidP="00024BA7">
      <w:pPr>
        <w:pStyle w:val="PargrafodaLista"/>
        <w:numPr>
          <w:ilvl w:val="0"/>
          <w:numId w:val="19"/>
        </w:numPr>
        <w:jc w:val="both"/>
      </w:pPr>
      <w:proofErr w:type="gramStart"/>
      <w:r>
        <w:t>8</w:t>
      </w:r>
      <w:proofErr w:type="gramEnd"/>
      <w:r>
        <w:t xml:space="preserve"> Testes de software (Unidade, Integração, Sistema, Aceitação, </w:t>
      </w:r>
      <w:r w:rsidR="00024BA7">
        <w:t>Regressão, Desempenho e Carga).</w:t>
      </w:r>
    </w:p>
    <w:p w:rsidR="00024BA7" w:rsidRDefault="0001581D" w:rsidP="00024BA7">
      <w:pPr>
        <w:pStyle w:val="PargrafodaLista"/>
        <w:numPr>
          <w:ilvl w:val="0"/>
          <w:numId w:val="19"/>
        </w:numPr>
        <w:jc w:val="both"/>
      </w:pPr>
      <w:proofErr w:type="gramStart"/>
      <w:r>
        <w:t>9</w:t>
      </w:r>
      <w:proofErr w:type="gramEnd"/>
      <w:r>
        <w:t xml:space="preserve"> Noções b</w:t>
      </w:r>
      <w:r w:rsidR="00024BA7">
        <w:t>ásicas de interoperabilidade de:</w:t>
      </w:r>
    </w:p>
    <w:p w:rsidR="00024BA7" w:rsidRDefault="0001581D" w:rsidP="00024BA7">
      <w:pPr>
        <w:pStyle w:val="PargrafodaLista"/>
        <w:numPr>
          <w:ilvl w:val="1"/>
          <w:numId w:val="19"/>
        </w:numPr>
        <w:jc w:val="both"/>
      </w:pPr>
      <w:r>
        <w:t>Governo Eletrônico (</w:t>
      </w:r>
      <w:proofErr w:type="spellStart"/>
      <w:proofErr w:type="gramStart"/>
      <w:r>
        <w:t>ePing</w:t>
      </w:r>
      <w:proofErr w:type="spellEnd"/>
      <w:proofErr w:type="gramEnd"/>
      <w:r>
        <w:t>)</w:t>
      </w:r>
      <w:r w:rsidR="00024BA7">
        <w:t>;</w:t>
      </w:r>
      <w:r>
        <w:t xml:space="preserve"> e</w:t>
      </w:r>
    </w:p>
    <w:p w:rsidR="0001581D" w:rsidRDefault="0001581D" w:rsidP="00024BA7">
      <w:pPr>
        <w:pStyle w:val="PargrafodaLista"/>
        <w:numPr>
          <w:ilvl w:val="1"/>
          <w:numId w:val="19"/>
        </w:numPr>
        <w:jc w:val="both"/>
      </w:pPr>
      <w:r>
        <w:t>Governo digital.</w:t>
      </w:r>
    </w:p>
    <w:p w:rsidR="0001581D" w:rsidRDefault="0001581D" w:rsidP="0001581D">
      <w:pPr>
        <w:jc w:val="both"/>
      </w:pPr>
    </w:p>
    <w:p w:rsidR="003A4E4F" w:rsidRDefault="003A4E4F" w:rsidP="0001581D">
      <w:pPr>
        <w:jc w:val="both"/>
      </w:pPr>
    </w:p>
    <w:p w:rsidR="003A4E4F" w:rsidRDefault="003A4E4F" w:rsidP="0001581D">
      <w:pPr>
        <w:jc w:val="both"/>
      </w:pPr>
    </w:p>
    <w:p w:rsidR="0001581D" w:rsidRPr="0001581D" w:rsidRDefault="0001581D" w:rsidP="0001581D">
      <w:pPr>
        <w:jc w:val="both"/>
        <w:rPr>
          <w:b/>
        </w:rPr>
      </w:pPr>
      <w:r w:rsidRPr="0001581D">
        <w:rPr>
          <w:b/>
        </w:rPr>
        <w:lastRenderedPageBreak/>
        <w:t>[DES] DESENVOLVIMENTO DE SISTEMAS</w:t>
      </w:r>
    </w:p>
    <w:p w:rsidR="003A4E4F" w:rsidRDefault="003A4E4F" w:rsidP="003A4E4F">
      <w:pPr>
        <w:pStyle w:val="PargrafodaLista"/>
        <w:numPr>
          <w:ilvl w:val="0"/>
          <w:numId w:val="20"/>
        </w:numPr>
        <w:jc w:val="both"/>
      </w:pPr>
      <w:proofErr w:type="gramStart"/>
      <w:r>
        <w:t>1</w:t>
      </w:r>
      <w:proofErr w:type="gramEnd"/>
      <w:r>
        <w:t xml:space="preserve"> Bancos de dados relacionais.</w:t>
      </w:r>
    </w:p>
    <w:p w:rsidR="003A4E4F" w:rsidRDefault="003A4E4F" w:rsidP="003A4E4F">
      <w:pPr>
        <w:pStyle w:val="PargrafodaLista"/>
        <w:numPr>
          <w:ilvl w:val="1"/>
          <w:numId w:val="20"/>
        </w:numPr>
        <w:jc w:val="both"/>
      </w:pPr>
      <w:proofErr w:type="gramStart"/>
      <w:r>
        <w:t>1.1 Oracle</w:t>
      </w:r>
      <w:proofErr w:type="gramEnd"/>
      <w:r>
        <w:t xml:space="preserve"> SQL.</w:t>
      </w:r>
    </w:p>
    <w:p w:rsidR="003A4E4F" w:rsidRPr="003A4E4F" w:rsidRDefault="0001581D" w:rsidP="003A4E4F">
      <w:pPr>
        <w:pStyle w:val="PargrafodaLista"/>
        <w:numPr>
          <w:ilvl w:val="1"/>
          <w:numId w:val="20"/>
        </w:numPr>
        <w:jc w:val="both"/>
        <w:rPr>
          <w:lang w:val="en-US"/>
        </w:rPr>
      </w:pPr>
      <w:r w:rsidRPr="003A4E4F">
        <w:rPr>
          <w:lang w:val="en-US"/>
        </w:rPr>
        <w:t>1.2 Oracle PL/SQL (Procedural Lang</w:t>
      </w:r>
      <w:r w:rsidR="003A4E4F" w:rsidRPr="003A4E4F">
        <w:rPr>
          <w:lang w:val="en-US"/>
        </w:rPr>
        <w:t>uage/Structured Query Language).</w:t>
      </w:r>
    </w:p>
    <w:p w:rsidR="003A4E4F" w:rsidRDefault="0001581D" w:rsidP="003A4E4F">
      <w:pPr>
        <w:pStyle w:val="PargrafodaLista"/>
        <w:numPr>
          <w:ilvl w:val="1"/>
          <w:numId w:val="20"/>
        </w:numPr>
        <w:jc w:val="both"/>
      </w:pPr>
      <w:r>
        <w:t xml:space="preserve">1.3 Banco de Dados </w:t>
      </w:r>
      <w:proofErr w:type="spellStart"/>
      <w:proofErr w:type="gramStart"/>
      <w:r>
        <w:t>NoSQL</w:t>
      </w:r>
      <w:proofErr w:type="spellEnd"/>
      <w:proofErr w:type="gramEnd"/>
      <w:r>
        <w:t xml:space="preserve"> (</w:t>
      </w:r>
      <w:proofErr w:type="spellStart"/>
      <w:r>
        <w:t>Key</w:t>
      </w:r>
      <w:proofErr w:type="spellEnd"/>
      <w:r>
        <w:t>/</w:t>
      </w:r>
      <w:proofErr w:type="spellStart"/>
      <w:r>
        <w:t>Value</w:t>
      </w:r>
      <w:proofErr w:type="spellEnd"/>
      <w:r>
        <w:t>, Ori</w:t>
      </w:r>
      <w:r w:rsidR="003A4E4F">
        <w:t>entados a Documentos e Grafos).</w:t>
      </w:r>
    </w:p>
    <w:p w:rsidR="003A4E4F" w:rsidRDefault="0001581D" w:rsidP="003A4E4F">
      <w:pPr>
        <w:pStyle w:val="PargrafodaLista"/>
        <w:numPr>
          <w:ilvl w:val="1"/>
          <w:numId w:val="20"/>
        </w:numPr>
        <w:jc w:val="both"/>
      </w:pPr>
      <w:r>
        <w:t>1.4 Servidores de aplicaçã</w:t>
      </w:r>
      <w:r w:rsidR="003A4E4F">
        <w:t>o Java EE (</w:t>
      </w:r>
      <w:proofErr w:type="spellStart"/>
      <w:proofErr w:type="gramStart"/>
      <w:r w:rsidR="003A4E4F">
        <w:t>JBoss</w:t>
      </w:r>
      <w:proofErr w:type="spellEnd"/>
      <w:proofErr w:type="gramEnd"/>
      <w:r w:rsidR="003A4E4F">
        <w:t xml:space="preserve"> EAP e </w:t>
      </w:r>
      <w:proofErr w:type="spellStart"/>
      <w:r w:rsidR="003A4E4F">
        <w:t>Tomcat</w:t>
      </w:r>
      <w:proofErr w:type="spellEnd"/>
      <w:r w:rsidR="003A4E4F">
        <w:t>).</w:t>
      </w:r>
    </w:p>
    <w:p w:rsidR="003A4E4F" w:rsidRDefault="0001581D" w:rsidP="003A4E4F">
      <w:pPr>
        <w:pStyle w:val="PargrafodaLista"/>
        <w:numPr>
          <w:ilvl w:val="1"/>
          <w:numId w:val="20"/>
        </w:numPr>
        <w:jc w:val="both"/>
      </w:pPr>
      <w:r>
        <w:t>1.5 Linguag</w:t>
      </w:r>
      <w:r w:rsidR="003A4E4F">
        <w:t>ens de programação Java.</w:t>
      </w:r>
    </w:p>
    <w:p w:rsidR="009140BA" w:rsidRDefault="0001581D" w:rsidP="003A4E4F">
      <w:pPr>
        <w:pStyle w:val="PargrafodaLista"/>
        <w:numPr>
          <w:ilvl w:val="1"/>
          <w:numId w:val="20"/>
        </w:numPr>
        <w:jc w:val="both"/>
      </w:pPr>
      <w:r>
        <w:t xml:space="preserve">1.6 Ferramentas de desenvolvimento e </w:t>
      </w:r>
      <w:proofErr w:type="spellStart"/>
      <w:r>
        <w:t>versionamento</w:t>
      </w:r>
      <w:proofErr w:type="spellEnd"/>
      <w:r>
        <w:t xml:space="preserve"> de código-fonte</w:t>
      </w:r>
      <w:r w:rsidR="009140BA">
        <w:t>:</w:t>
      </w:r>
    </w:p>
    <w:p w:rsidR="009140BA" w:rsidRDefault="009140BA" w:rsidP="009140BA">
      <w:pPr>
        <w:pStyle w:val="PargrafodaLista"/>
        <w:numPr>
          <w:ilvl w:val="2"/>
          <w:numId w:val="20"/>
        </w:numPr>
        <w:jc w:val="both"/>
      </w:pPr>
      <w:proofErr w:type="gramStart"/>
      <w:r>
        <w:t>Eclipse IDE</w:t>
      </w:r>
      <w:proofErr w:type="gramEnd"/>
      <w:r>
        <w:t>,</w:t>
      </w:r>
    </w:p>
    <w:p w:rsidR="009140BA" w:rsidRDefault="0001581D" w:rsidP="009140BA">
      <w:pPr>
        <w:pStyle w:val="PargrafodaLista"/>
        <w:numPr>
          <w:ilvl w:val="2"/>
          <w:numId w:val="20"/>
        </w:numPr>
        <w:jc w:val="both"/>
      </w:pPr>
      <w:r>
        <w:t>Subvers</w:t>
      </w:r>
      <w:r w:rsidR="009140BA">
        <w:t>ion,</w:t>
      </w:r>
    </w:p>
    <w:p w:rsidR="009140BA" w:rsidRDefault="009140BA" w:rsidP="009140BA">
      <w:pPr>
        <w:pStyle w:val="PargrafodaLista"/>
        <w:numPr>
          <w:ilvl w:val="2"/>
          <w:numId w:val="20"/>
        </w:numPr>
        <w:jc w:val="both"/>
      </w:pPr>
      <w:proofErr w:type="spellStart"/>
      <w:r>
        <w:t>Git</w:t>
      </w:r>
      <w:proofErr w:type="spellEnd"/>
      <w:r>
        <w:t>,</w:t>
      </w:r>
    </w:p>
    <w:p w:rsidR="009140BA" w:rsidRDefault="009140BA" w:rsidP="009140BA">
      <w:pPr>
        <w:pStyle w:val="PargrafodaLista"/>
        <w:numPr>
          <w:ilvl w:val="2"/>
          <w:numId w:val="20"/>
        </w:numPr>
        <w:jc w:val="both"/>
      </w:pPr>
      <w:proofErr w:type="spellStart"/>
      <w:r>
        <w:t>Maven</w:t>
      </w:r>
      <w:proofErr w:type="spellEnd"/>
      <w:r>
        <w:t xml:space="preserve"> e</w:t>
      </w:r>
    </w:p>
    <w:p w:rsidR="003A4E4F" w:rsidRDefault="009140BA" w:rsidP="009140BA">
      <w:pPr>
        <w:pStyle w:val="PargrafodaLista"/>
        <w:numPr>
          <w:ilvl w:val="2"/>
          <w:numId w:val="20"/>
        </w:numPr>
        <w:jc w:val="both"/>
      </w:pPr>
      <w:proofErr w:type="spellStart"/>
      <w:r>
        <w:t>Artifactory</w:t>
      </w:r>
      <w:proofErr w:type="spellEnd"/>
      <w:r w:rsidR="003A4E4F">
        <w:t>.</w:t>
      </w:r>
    </w:p>
    <w:p w:rsidR="009140BA" w:rsidRDefault="009140BA" w:rsidP="003A4E4F">
      <w:pPr>
        <w:pStyle w:val="PargrafodaLista"/>
        <w:numPr>
          <w:ilvl w:val="1"/>
          <w:numId w:val="20"/>
        </w:numPr>
        <w:jc w:val="both"/>
        <w:rPr>
          <w:lang w:val="en-US"/>
        </w:rPr>
      </w:pPr>
      <w:r>
        <w:rPr>
          <w:lang w:val="en-US"/>
        </w:rPr>
        <w:t>1.7 Frontend Web:</w:t>
      </w:r>
    </w:p>
    <w:p w:rsidR="009140BA" w:rsidRDefault="009140BA" w:rsidP="009140BA">
      <w:pPr>
        <w:pStyle w:val="PargrafodaLista"/>
        <w:numPr>
          <w:ilvl w:val="2"/>
          <w:numId w:val="20"/>
        </w:numPr>
        <w:jc w:val="both"/>
        <w:rPr>
          <w:lang w:val="en-US"/>
        </w:rPr>
      </w:pPr>
      <w:r>
        <w:rPr>
          <w:lang w:val="en-US"/>
        </w:rPr>
        <w:t>JavaScript,</w:t>
      </w:r>
    </w:p>
    <w:p w:rsidR="009140BA" w:rsidRDefault="009140BA" w:rsidP="009140BA">
      <w:pPr>
        <w:pStyle w:val="PargrafodaLista"/>
        <w:numPr>
          <w:ilvl w:val="2"/>
          <w:numId w:val="20"/>
        </w:numPr>
        <w:jc w:val="both"/>
        <w:rPr>
          <w:lang w:val="en-US"/>
        </w:rPr>
      </w:pPr>
      <w:r>
        <w:rPr>
          <w:lang w:val="en-US"/>
        </w:rPr>
        <w:t>HTML5,</w:t>
      </w:r>
    </w:p>
    <w:p w:rsidR="009140BA" w:rsidRDefault="009140BA" w:rsidP="009140BA">
      <w:pPr>
        <w:pStyle w:val="PargrafodaLista"/>
        <w:numPr>
          <w:ilvl w:val="2"/>
          <w:numId w:val="20"/>
        </w:numPr>
        <w:jc w:val="both"/>
        <w:rPr>
          <w:lang w:val="en-US"/>
        </w:rPr>
      </w:pPr>
      <w:r>
        <w:rPr>
          <w:lang w:val="en-US"/>
        </w:rPr>
        <w:t>CSS3,</w:t>
      </w:r>
    </w:p>
    <w:p w:rsidR="009140BA" w:rsidRDefault="0001581D" w:rsidP="009140BA">
      <w:pPr>
        <w:pStyle w:val="PargrafodaLista"/>
        <w:numPr>
          <w:ilvl w:val="2"/>
          <w:numId w:val="20"/>
        </w:numPr>
        <w:jc w:val="both"/>
        <w:rPr>
          <w:lang w:val="en-US"/>
        </w:rPr>
      </w:pPr>
      <w:proofErr w:type="spellStart"/>
      <w:r w:rsidRPr="003A4E4F">
        <w:rPr>
          <w:lang w:val="en-US"/>
        </w:rPr>
        <w:t>WebSocket,</w:t>
      </w:r>
      <w:proofErr w:type="spellEnd"/>
    </w:p>
    <w:p w:rsidR="003A4E4F" w:rsidRPr="003A4E4F" w:rsidRDefault="003A4E4F" w:rsidP="009140BA">
      <w:pPr>
        <w:pStyle w:val="PargrafodaLista"/>
        <w:numPr>
          <w:ilvl w:val="2"/>
          <w:numId w:val="20"/>
        </w:numPr>
        <w:jc w:val="both"/>
        <w:rPr>
          <w:lang w:val="en-US"/>
        </w:rPr>
      </w:pPr>
      <w:r>
        <w:rPr>
          <w:lang w:val="en-US"/>
        </w:rPr>
        <w:t>Single Page Application (SPA).</w:t>
      </w:r>
    </w:p>
    <w:p w:rsidR="003A4E4F" w:rsidRPr="003A4E4F" w:rsidRDefault="003A4E4F" w:rsidP="003A4E4F">
      <w:pPr>
        <w:pStyle w:val="PargrafodaLista"/>
        <w:numPr>
          <w:ilvl w:val="1"/>
          <w:numId w:val="20"/>
        </w:numPr>
        <w:jc w:val="both"/>
      </w:pPr>
      <w:r>
        <w:rPr>
          <w:lang w:val="en-US"/>
        </w:rPr>
        <w:t>1.8 Java EE e frameworks:</w:t>
      </w:r>
    </w:p>
    <w:p w:rsidR="003A4E4F" w:rsidRDefault="0001581D" w:rsidP="003A4E4F">
      <w:pPr>
        <w:pStyle w:val="PargrafodaLista"/>
        <w:numPr>
          <w:ilvl w:val="2"/>
          <w:numId w:val="20"/>
        </w:numPr>
        <w:jc w:val="both"/>
      </w:pPr>
      <w:r w:rsidRPr="003A4E4F">
        <w:t>Jav</w:t>
      </w:r>
      <w:r w:rsidR="003A4E4F">
        <w:t xml:space="preserve">a Server Faces (JSF 1.x e </w:t>
      </w:r>
      <w:proofErr w:type="gramStart"/>
      <w:r w:rsidR="003A4E4F">
        <w:t>2</w:t>
      </w:r>
      <w:proofErr w:type="gramEnd"/>
      <w:r w:rsidR="003A4E4F">
        <w:t>.x),</w:t>
      </w:r>
    </w:p>
    <w:p w:rsidR="003A4E4F" w:rsidRPr="003A4E4F" w:rsidRDefault="0001581D" w:rsidP="003A4E4F">
      <w:pPr>
        <w:pStyle w:val="PargrafodaLista"/>
        <w:numPr>
          <w:ilvl w:val="2"/>
          <w:numId w:val="20"/>
        </w:numPr>
        <w:jc w:val="both"/>
      </w:pPr>
      <w:r w:rsidRPr="003A4E4F">
        <w:rPr>
          <w:lang w:val="en-US"/>
        </w:rPr>
        <w:t>E</w:t>
      </w:r>
      <w:r w:rsidR="003A4E4F">
        <w:rPr>
          <w:lang w:val="en-US"/>
        </w:rPr>
        <w:t>nterprise Java Beans (EJB 3.x),</w:t>
      </w:r>
    </w:p>
    <w:p w:rsidR="003A4E4F" w:rsidRPr="003A4E4F" w:rsidRDefault="003A4E4F" w:rsidP="003A4E4F">
      <w:pPr>
        <w:pStyle w:val="PargrafodaLista"/>
        <w:numPr>
          <w:ilvl w:val="2"/>
          <w:numId w:val="20"/>
        </w:numPr>
        <w:jc w:val="both"/>
      </w:pPr>
      <w:r w:rsidRPr="003A4E4F">
        <w:t xml:space="preserve">Java </w:t>
      </w:r>
      <w:proofErr w:type="spellStart"/>
      <w:r w:rsidRPr="003A4E4F">
        <w:t>Persistence</w:t>
      </w:r>
      <w:proofErr w:type="spellEnd"/>
      <w:r w:rsidRPr="003A4E4F">
        <w:t xml:space="preserve"> API (JPA </w:t>
      </w:r>
      <w:proofErr w:type="gramStart"/>
      <w:r w:rsidRPr="003A4E4F">
        <w:t>2</w:t>
      </w:r>
      <w:proofErr w:type="gramEnd"/>
      <w:r w:rsidRPr="003A4E4F">
        <w:t>.x),</w:t>
      </w:r>
    </w:p>
    <w:p w:rsidR="003A4E4F" w:rsidRPr="003A4E4F" w:rsidRDefault="003A4E4F" w:rsidP="003A4E4F">
      <w:pPr>
        <w:pStyle w:val="PargrafodaLista"/>
        <w:numPr>
          <w:ilvl w:val="2"/>
          <w:numId w:val="20"/>
        </w:numPr>
        <w:jc w:val="both"/>
      </w:pPr>
      <w:r>
        <w:rPr>
          <w:lang w:val="en-US"/>
        </w:rPr>
        <w:t>JAX-RS (2.x),</w:t>
      </w:r>
    </w:p>
    <w:p w:rsidR="003A4E4F" w:rsidRPr="003A4E4F" w:rsidRDefault="003A4E4F" w:rsidP="003A4E4F">
      <w:pPr>
        <w:pStyle w:val="PargrafodaLista"/>
        <w:numPr>
          <w:ilvl w:val="2"/>
          <w:numId w:val="20"/>
        </w:numPr>
        <w:jc w:val="both"/>
      </w:pPr>
      <w:r>
        <w:rPr>
          <w:lang w:val="en-US"/>
        </w:rPr>
        <w:t>Hibernate,</w:t>
      </w:r>
    </w:p>
    <w:p w:rsidR="003A4E4F" w:rsidRPr="003A4E4F" w:rsidRDefault="003A4E4F" w:rsidP="003A4E4F">
      <w:pPr>
        <w:pStyle w:val="PargrafodaLista"/>
        <w:numPr>
          <w:ilvl w:val="2"/>
          <w:numId w:val="20"/>
        </w:numPr>
        <w:jc w:val="both"/>
      </w:pPr>
      <w:r>
        <w:rPr>
          <w:lang w:val="en-US"/>
        </w:rPr>
        <w:t>Spring Framework (4.x) e</w:t>
      </w:r>
    </w:p>
    <w:p w:rsidR="003A4E4F" w:rsidRPr="003A4E4F" w:rsidRDefault="003A4E4F" w:rsidP="003A4E4F">
      <w:pPr>
        <w:pStyle w:val="PargrafodaLista"/>
        <w:numPr>
          <w:ilvl w:val="2"/>
          <w:numId w:val="20"/>
        </w:numPr>
        <w:jc w:val="both"/>
      </w:pPr>
      <w:r>
        <w:rPr>
          <w:lang w:val="en-US"/>
        </w:rPr>
        <w:t>Spring Security.</w:t>
      </w:r>
    </w:p>
    <w:p w:rsidR="003A4E4F" w:rsidRDefault="0001581D" w:rsidP="003A4E4F">
      <w:pPr>
        <w:pStyle w:val="PargrafodaLista"/>
        <w:numPr>
          <w:ilvl w:val="1"/>
          <w:numId w:val="20"/>
        </w:numPr>
        <w:jc w:val="both"/>
      </w:pPr>
      <w:r>
        <w:t>1.9 Noções e conceitos de desenvolvi</w:t>
      </w:r>
      <w:r w:rsidR="003A4E4F">
        <w:t>mento para dispositivos móveis.</w:t>
      </w:r>
    </w:p>
    <w:p w:rsidR="003A4E4F" w:rsidRDefault="0001581D" w:rsidP="003A4E4F">
      <w:pPr>
        <w:pStyle w:val="PargrafodaLista"/>
        <w:numPr>
          <w:ilvl w:val="1"/>
          <w:numId w:val="20"/>
        </w:numPr>
        <w:jc w:val="both"/>
      </w:pPr>
      <w:proofErr w:type="gramStart"/>
      <w:r>
        <w:t>1.10 Análise</w:t>
      </w:r>
      <w:proofErr w:type="gramEnd"/>
      <w:r>
        <w:t xml:space="preserve"> estática de código fonte (</w:t>
      </w:r>
      <w:proofErr w:type="spellStart"/>
      <w:r>
        <w:t>Clea</w:t>
      </w:r>
      <w:r w:rsidR="003A4E4F">
        <w:t>n</w:t>
      </w:r>
      <w:proofErr w:type="spellEnd"/>
      <w:r w:rsidR="003A4E4F">
        <w:t xml:space="preserve"> </w:t>
      </w:r>
      <w:proofErr w:type="spellStart"/>
      <w:r w:rsidR="003A4E4F">
        <w:t>Code</w:t>
      </w:r>
      <w:proofErr w:type="spellEnd"/>
      <w:r w:rsidR="003A4E4F">
        <w:t xml:space="preserve"> e ferramenta </w:t>
      </w:r>
      <w:proofErr w:type="spellStart"/>
      <w:r w:rsidR="003A4E4F">
        <w:t>SonarQube</w:t>
      </w:r>
      <w:proofErr w:type="spellEnd"/>
      <w:r w:rsidR="003A4E4F">
        <w:t>).</w:t>
      </w:r>
    </w:p>
    <w:p w:rsidR="003A4E4F" w:rsidRDefault="003A4E4F" w:rsidP="003A4E4F">
      <w:pPr>
        <w:pStyle w:val="PargrafodaLista"/>
        <w:numPr>
          <w:ilvl w:val="0"/>
          <w:numId w:val="20"/>
        </w:numPr>
        <w:jc w:val="both"/>
      </w:pPr>
      <w:proofErr w:type="gramStart"/>
      <w:r>
        <w:t>2</w:t>
      </w:r>
      <w:proofErr w:type="gramEnd"/>
      <w:r>
        <w:t xml:space="preserve"> Arquitetura de software.</w:t>
      </w:r>
    </w:p>
    <w:p w:rsidR="003A4E4F" w:rsidRDefault="003A4E4F" w:rsidP="003A4E4F">
      <w:pPr>
        <w:pStyle w:val="PargrafodaLista"/>
        <w:numPr>
          <w:ilvl w:val="1"/>
          <w:numId w:val="20"/>
        </w:numPr>
        <w:jc w:val="both"/>
      </w:pPr>
      <w:r>
        <w:t>Padrões de Projeto.</w:t>
      </w:r>
    </w:p>
    <w:p w:rsidR="003A4E4F" w:rsidRPr="003A4E4F" w:rsidRDefault="0001581D" w:rsidP="003A4E4F">
      <w:pPr>
        <w:pStyle w:val="PargrafodaLista"/>
        <w:numPr>
          <w:ilvl w:val="1"/>
          <w:numId w:val="20"/>
        </w:numPr>
        <w:jc w:val="both"/>
      </w:pPr>
      <w:r w:rsidRPr="003A4E4F">
        <w:rPr>
          <w:lang w:val="en-US"/>
        </w:rPr>
        <w:t>2.1 Enterpr</w:t>
      </w:r>
      <w:r w:rsidR="003A4E4F">
        <w:rPr>
          <w:lang w:val="en-US"/>
        </w:rPr>
        <w:t>ise Integration Patterns (EAI).</w:t>
      </w:r>
    </w:p>
    <w:p w:rsidR="003A4E4F" w:rsidRPr="003A4E4F" w:rsidRDefault="0001581D" w:rsidP="003A4E4F">
      <w:pPr>
        <w:pStyle w:val="PargrafodaLista"/>
        <w:numPr>
          <w:ilvl w:val="1"/>
          <w:numId w:val="20"/>
        </w:numPr>
        <w:jc w:val="both"/>
      </w:pPr>
      <w:r w:rsidRPr="003A4E4F">
        <w:rPr>
          <w:lang w:val="en-US"/>
        </w:rPr>
        <w:t>2.2 Servi</w:t>
      </w:r>
      <w:r w:rsidR="003A4E4F">
        <w:rPr>
          <w:lang w:val="en-US"/>
        </w:rPr>
        <w:t>ce Oriented Architecture (SOA).</w:t>
      </w:r>
    </w:p>
    <w:p w:rsidR="003A4E4F" w:rsidRDefault="0001581D" w:rsidP="003A4E4F">
      <w:pPr>
        <w:pStyle w:val="PargrafodaLista"/>
        <w:numPr>
          <w:ilvl w:val="2"/>
          <w:numId w:val="20"/>
        </w:numPr>
        <w:jc w:val="both"/>
      </w:pPr>
      <w:r>
        <w:t>Princípios (</w:t>
      </w:r>
      <w:proofErr w:type="spellStart"/>
      <w:r>
        <w:t>Service-</w:t>
      </w:r>
      <w:r w:rsidR="003A4E4F">
        <w:t>Orientation</w:t>
      </w:r>
      <w:proofErr w:type="spellEnd"/>
      <w:r w:rsidR="003A4E4F">
        <w:t xml:space="preserve"> Design </w:t>
      </w:r>
      <w:proofErr w:type="spellStart"/>
      <w:r w:rsidR="003A4E4F">
        <w:t>Principles</w:t>
      </w:r>
      <w:proofErr w:type="spellEnd"/>
      <w:r w:rsidR="003A4E4F">
        <w:t>).</w:t>
      </w:r>
    </w:p>
    <w:p w:rsidR="003A4E4F" w:rsidRDefault="0001581D" w:rsidP="003A4E4F">
      <w:pPr>
        <w:pStyle w:val="PargrafodaLista"/>
        <w:numPr>
          <w:ilvl w:val="2"/>
          <w:numId w:val="20"/>
        </w:numPr>
        <w:jc w:val="both"/>
      </w:pPr>
      <w:proofErr w:type="gramStart"/>
      <w:r>
        <w:t>Padrões SOA</w:t>
      </w:r>
      <w:proofErr w:type="gramEnd"/>
      <w:r>
        <w:t xml:space="preserve"> (SOA </w:t>
      </w:r>
      <w:proofErr w:type="spellStart"/>
      <w:r>
        <w:t>Pa</w:t>
      </w:r>
      <w:r w:rsidR="003A4E4F">
        <w:t>tterns</w:t>
      </w:r>
      <w:proofErr w:type="spellEnd"/>
      <w:r w:rsidR="003A4E4F">
        <w:t>).</w:t>
      </w:r>
    </w:p>
    <w:p w:rsidR="003A4E4F" w:rsidRDefault="003A4E4F" w:rsidP="003A4E4F">
      <w:pPr>
        <w:pStyle w:val="PargrafodaLista"/>
        <w:numPr>
          <w:ilvl w:val="2"/>
          <w:numId w:val="20"/>
        </w:numPr>
        <w:jc w:val="both"/>
      </w:pPr>
      <w:r>
        <w:t>Sistema de Governança SOA.</w:t>
      </w:r>
    </w:p>
    <w:p w:rsidR="003A4E4F" w:rsidRDefault="003A4E4F" w:rsidP="003A4E4F">
      <w:pPr>
        <w:pStyle w:val="PargrafodaLista"/>
        <w:numPr>
          <w:ilvl w:val="2"/>
          <w:numId w:val="20"/>
        </w:numPr>
        <w:jc w:val="both"/>
      </w:pPr>
      <w:r>
        <w:t>SOAP.</w:t>
      </w:r>
    </w:p>
    <w:p w:rsidR="003A4E4F" w:rsidRDefault="003A4E4F" w:rsidP="003A4E4F">
      <w:pPr>
        <w:pStyle w:val="PargrafodaLista"/>
        <w:numPr>
          <w:ilvl w:val="2"/>
          <w:numId w:val="20"/>
        </w:numPr>
        <w:jc w:val="both"/>
      </w:pPr>
      <w:r>
        <w:t>REST.</w:t>
      </w:r>
    </w:p>
    <w:p w:rsidR="003A4E4F" w:rsidRDefault="0001581D" w:rsidP="003A4E4F">
      <w:pPr>
        <w:pStyle w:val="PargrafodaLista"/>
        <w:numPr>
          <w:ilvl w:val="0"/>
          <w:numId w:val="20"/>
        </w:numPr>
        <w:jc w:val="both"/>
      </w:pPr>
      <w:proofErr w:type="gramStart"/>
      <w:r>
        <w:t>3</w:t>
      </w:r>
      <w:proofErr w:type="gramEnd"/>
      <w:r>
        <w:t xml:space="preserve"> Modelagem dimensional e análise de requisitos para sistemas analíticos, ferramentas ETL e OLAP. </w:t>
      </w:r>
    </w:p>
    <w:p w:rsidR="003A4E4F" w:rsidRDefault="0001581D" w:rsidP="003A4E4F">
      <w:pPr>
        <w:pStyle w:val="PargrafodaLista"/>
        <w:numPr>
          <w:ilvl w:val="0"/>
          <w:numId w:val="20"/>
        </w:numPr>
        <w:jc w:val="both"/>
      </w:pPr>
      <w:proofErr w:type="gramStart"/>
      <w:r>
        <w:t>4</w:t>
      </w:r>
      <w:proofErr w:type="gramEnd"/>
      <w:r>
        <w:t xml:space="preserve"> </w:t>
      </w:r>
      <w:proofErr w:type="spellStart"/>
      <w:r>
        <w:t>Continuous</w:t>
      </w:r>
      <w:proofErr w:type="spellEnd"/>
      <w:r>
        <w:t xml:space="preserve"> </w:t>
      </w:r>
      <w:proofErr w:type="spellStart"/>
      <w:r>
        <w:t>Int</w:t>
      </w:r>
      <w:r w:rsidR="003A4E4F">
        <w:t>egration</w:t>
      </w:r>
      <w:proofErr w:type="spellEnd"/>
      <w:r w:rsidR="003A4E4F">
        <w:t xml:space="preserve"> e </w:t>
      </w:r>
      <w:proofErr w:type="spellStart"/>
      <w:r w:rsidR="003A4E4F">
        <w:t>Continuous</w:t>
      </w:r>
      <w:proofErr w:type="spellEnd"/>
      <w:r w:rsidR="003A4E4F">
        <w:t xml:space="preserve"> </w:t>
      </w:r>
      <w:proofErr w:type="spellStart"/>
      <w:r w:rsidR="003A4E4F">
        <w:t>Delivery</w:t>
      </w:r>
      <w:proofErr w:type="spellEnd"/>
      <w:r w:rsidR="003A4E4F">
        <w:t>.</w:t>
      </w:r>
    </w:p>
    <w:p w:rsidR="003A4E4F" w:rsidRDefault="0001581D" w:rsidP="009140BA">
      <w:pPr>
        <w:pStyle w:val="PargrafodaLista"/>
        <w:numPr>
          <w:ilvl w:val="1"/>
          <w:numId w:val="20"/>
        </w:numPr>
        <w:jc w:val="both"/>
      </w:pPr>
      <w:r>
        <w:t>4.1 P</w:t>
      </w:r>
      <w:r w:rsidR="003A4E4F">
        <w:t>ráticas de Integração Contínua.</w:t>
      </w:r>
    </w:p>
    <w:p w:rsidR="003A4E4F" w:rsidRDefault="0001581D" w:rsidP="009140BA">
      <w:pPr>
        <w:pStyle w:val="PargrafodaLista"/>
        <w:numPr>
          <w:ilvl w:val="1"/>
          <w:numId w:val="20"/>
        </w:numPr>
        <w:jc w:val="both"/>
      </w:pPr>
      <w:r>
        <w:t xml:space="preserve">4.2 </w:t>
      </w:r>
      <w:proofErr w:type="spellStart"/>
      <w:r>
        <w:t>Deployment</w:t>
      </w:r>
      <w:proofErr w:type="spellEnd"/>
      <w:r>
        <w:t xml:space="preserve"> </w:t>
      </w:r>
      <w:proofErr w:type="spellStart"/>
      <w:r>
        <w:t>Pipelines</w:t>
      </w:r>
      <w:proofErr w:type="spellEnd"/>
      <w:r>
        <w:t>.</w:t>
      </w:r>
    </w:p>
    <w:p w:rsidR="0001581D" w:rsidRDefault="0001581D" w:rsidP="009140BA">
      <w:pPr>
        <w:pStyle w:val="PargrafodaLista"/>
        <w:numPr>
          <w:ilvl w:val="1"/>
          <w:numId w:val="20"/>
        </w:numPr>
        <w:jc w:val="both"/>
      </w:pPr>
      <w:r>
        <w:t xml:space="preserve">4.3 Noções de </w:t>
      </w:r>
      <w:proofErr w:type="spellStart"/>
      <w:proofErr w:type="gramStart"/>
      <w:r>
        <w:t>DevOps</w:t>
      </w:r>
      <w:proofErr w:type="spellEnd"/>
      <w:proofErr w:type="gramEnd"/>
      <w:r>
        <w:t>.</w:t>
      </w:r>
    </w:p>
    <w:p w:rsidR="0001581D" w:rsidRDefault="0001581D" w:rsidP="0001581D">
      <w:pPr>
        <w:jc w:val="both"/>
      </w:pPr>
    </w:p>
    <w:p w:rsidR="0001581D" w:rsidRPr="00EC40BB" w:rsidRDefault="0001581D" w:rsidP="0001581D">
      <w:pPr>
        <w:jc w:val="both"/>
        <w:rPr>
          <w:b/>
        </w:rPr>
      </w:pPr>
      <w:r w:rsidRPr="00EC40BB">
        <w:rPr>
          <w:b/>
        </w:rPr>
        <w:lastRenderedPageBreak/>
        <w:t>[ITI] INFRAESTRUTURA DE TI</w:t>
      </w:r>
    </w:p>
    <w:p w:rsidR="009140BA" w:rsidRDefault="009140BA" w:rsidP="009140BA">
      <w:pPr>
        <w:pStyle w:val="PargrafodaLista"/>
        <w:numPr>
          <w:ilvl w:val="0"/>
          <w:numId w:val="21"/>
        </w:numPr>
        <w:jc w:val="both"/>
      </w:pPr>
      <w:proofErr w:type="gramStart"/>
      <w:r>
        <w:t>1</w:t>
      </w:r>
      <w:proofErr w:type="gramEnd"/>
      <w:r>
        <w:t xml:space="preserve"> Redes de computadores.</w:t>
      </w:r>
    </w:p>
    <w:p w:rsidR="009140BA" w:rsidRDefault="0001581D" w:rsidP="009140BA">
      <w:pPr>
        <w:pStyle w:val="PargrafodaLista"/>
        <w:numPr>
          <w:ilvl w:val="1"/>
          <w:numId w:val="21"/>
        </w:numPr>
        <w:jc w:val="both"/>
      </w:pPr>
      <w:r>
        <w:t xml:space="preserve">1.1 Endereçamento </w:t>
      </w:r>
      <w:r w:rsidR="009140BA">
        <w:t>e protocolos da família TCP/IP.</w:t>
      </w:r>
    </w:p>
    <w:p w:rsidR="009140BA" w:rsidRDefault="0001581D" w:rsidP="009140BA">
      <w:pPr>
        <w:pStyle w:val="PargrafodaLista"/>
        <w:numPr>
          <w:ilvl w:val="1"/>
          <w:numId w:val="21"/>
        </w:numPr>
        <w:jc w:val="both"/>
      </w:pPr>
      <w:r>
        <w:t>1.2 Noções de proto</w:t>
      </w:r>
      <w:r w:rsidR="009140BA">
        <w:t xml:space="preserve">colos de </w:t>
      </w:r>
      <w:proofErr w:type="spellStart"/>
      <w:r w:rsidR="009140BA">
        <w:t>roteamento</w:t>
      </w:r>
      <w:proofErr w:type="spellEnd"/>
      <w:r w:rsidR="009140BA">
        <w:t xml:space="preserve"> OSPF e BGP.</w:t>
      </w:r>
    </w:p>
    <w:p w:rsidR="009140BA" w:rsidRDefault="0001581D" w:rsidP="009140BA">
      <w:pPr>
        <w:pStyle w:val="PargrafodaLista"/>
        <w:numPr>
          <w:ilvl w:val="1"/>
          <w:numId w:val="21"/>
        </w:numPr>
        <w:jc w:val="both"/>
      </w:pPr>
      <w:r>
        <w:t xml:space="preserve">1.3 Noções de </w:t>
      </w:r>
      <w:proofErr w:type="spellStart"/>
      <w:r>
        <w:t>r</w:t>
      </w:r>
      <w:r w:rsidR="009140BA">
        <w:t>oteamento</w:t>
      </w:r>
      <w:proofErr w:type="spellEnd"/>
      <w:r w:rsidR="009140BA">
        <w:t xml:space="preserve"> de tráfego </w:t>
      </w:r>
      <w:proofErr w:type="spellStart"/>
      <w:r w:rsidR="009140BA">
        <w:t>multicast</w:t>
      </w:r>
      <w:proofErr w:type="spellEnd"/>
      <w:r w:rsidR="009140BA">
        <w:t>.</w:t>
      </w:r>
    </w:p>
    <w:p w:rsidR="009140BA" w:rsidRDefault="0001581D" w:rsidP="009140BA">
      <w:pPr>
        <w:pStyle w:val="PargrafodaLista"/>
        <w:numPr>
          <w:ilvl w:val="1"/>
          <w:numId w:val="21"/>
        </w:numPr>
        <w:jc w:val="both"/>
      </w:pPr>
      <w:r>
        <w:t>1.4 Redes de longa distância: MP</w:t>
      </w:r>
      <w:r w:rsidR="009140BA">
        <w:t>LS.</w:t>
      </w:r>
    </w:p>
    <w:p w:rsidR="009140BA" w:rsidRDefault="009140BA" w:rsidP="009140BA">
      <w:pPr>
        <w:pStyle w:val="PargrafodaLista"/>
        <w:numPr>
          <w:ilvl w:val="1"/>
          <w:numId w:val="21"/>
        </w:numPr>
        <w:jc w:val="both"/>
      </w:pPr>
      <w:r>
        <w:t>Redes sem fio: padrões 802.11.</w:t>
      </w:r>
    </w:p>
    <w:p w:rsidR="009140BA" w:rsidRDefault="0001581D" w:rsidP="009140BA">
      <w:pPr>
        <w:pStyle w:val="PargrafodaLista"/>
        <w:numPr>
          <w:ilvl w:val="1"/>
          <w:numId w:val="21"/>
        </w:numPr>
        <w:jc w:val="both"/>
      </w:pPr>
      <w:proofErr w:type="gramStart"/>
      <w:r>
        <w:t>1.5 Voz</w:t>
      </w:r>
      <w:proofErr w:type="gramEnd"/>
      <w:r>
        <w:t xml:space="preserve"> sobre IP </w:t>
      </w:r>
      <w:r w:rsidR="009140BA">
        <w:t>(</w:t>
      </w:r>
      <w:proofErr w:type="spellStart"/>
      <w:r w:rsidR="009140BA">
        <w:t>Codecs</w:t>
      </w:r>
      <w:proofErr w:type="spellEnd"/>
      <w:r w:rsidR="009140BA">
        <w:t xml:space="preserve">, RTP, Projeto em </w:t>
      </w:r>
      <w:proofErr w:type="spellStart"/>
      <w:r w:rsidR="009140BA">
        <w:t>VoIP</w:t>
      </w:r>
      <w:proofErr w:type="spellEnd"/>
      <w:r w:rsidR="009140BA">
        <w:t>).</w:t>
      </w:r>
    </w:p>
    <w:p w:rsidR="009140BA" w:rsidRDefault="009140BA" w:rsidP="009140BA">
      <w:pPr>
        <w:pStyle w:val="PargrafodaLista"/>
        <w:numPr>
          <w:ilvl w:val="1"/>
          <w:numId w:val="21"/>
        </w:numPr>
        <w:jc w:val="both"/>
      </w:pPr>
      <w:proofErr w:type="gramStart"/>
      <w:r>
        <w:t>1.6 Telefonia</w:t>
      </w:r>
      <w:proofErr w:type="gramEnd"/>
      <w:r>
        <w:t xml:space="preserve"> IP.</w:t>
      </w:r>
    </w:p>
    <w:p w:rsidR="009140BA" w:rsidRDefault="0001581D" w:rsidP="009140BA">
      <w:pPr>
        <w:pStyle w:val="PargrafodaLista"/>
        <w:numPr>
          <w:ilvl w:val="1"/>
          <w:numId w:val="21"/>
        </w:numPr>
        <w:jc w:val="both"/>
      </w:pPr>
      <w:r>
        <w:t>1.7 Videoconferência (SIP, H323)</w:t>
      </w:r>
      <w:r w:rsidR="009140BA">
        <w:t xml:space="preserve"> e Qualidade de Serviços (</w:t>
      </w:r>
      <w:proofErr w:type="spellStart"/>
      <w:proofErr w:type="gramStart"/>
      <w:r w:rsidR="009140BA">
        <w:t>QoS</w:t>
      </w:r>
      <w:proofErr w:type="spellEnd"/>
      <w:proofErr w:type="gramEnd"/>
      <w:r w:rsidR="009140BA">
        <w:t>).</w:t>
      </w:r>
    </w:p>
    <w:p w:rsidR="009140BA" w:rsidRDefault="009140BA" w:rsidP="009140BA">
      <w:pPr>
        <w:pStyle w:val="PargrafodaLista"/>
        <w:numPr>
          <w:ilvl w:val="0"/>
          <w:numId w:val="21"/>
        </w:numPr>
        <w:jc w:val="both"/>
      </w:pPr>
      <w:proofErr w:type="gramStart"/>
      <w:r>
        <w:t>2</w:t>
      </w:r>
      <w:proofErr w:type="gramEnd"/>
      <w:r>
        <w:t xml:space="preserve"> Servidores Windows e Linux.</w:t>
      </w:r>
    </w:p>
    <w:p w:rsidR="009140BA" w:rsidRDefault="0001581D" w:rsidP="009140BA">
      <w:pPr>
        <w:pStyle w:val="PargrafodaLista"/>
        <w:numPr>
          <w:ilvl w:val="1"/>
          <w:numId w:val="21"/>
        </w:numPr>
        <w:jc w:val="both"/>
      </w:pPr>
      <w:r>
        <w:t>2.1 Conceitos bás</w:t>
      </w:r>
      <w:r w:rsidR="009140BA">
        <w:t>icos e noções de administração.</w:t>
      </w:r>
    </w:p>
    <w:p w:rsidR="009140BA" w:rsidRDefault="0001581D" w:rsidP="009140BA">
      <w:pPr>
        <w:pStyle w:val="PargrafodaLista"/>
        <w:numPr>
          <w:ilvl w:val="1"/>
          <w:numId w:val="21"/>
        </w:numPr>
        <w:jc w:val="both"/>
      </w:pPr>
      <w:r>
        <w:t>2.2 Serviços de dire</w:t>
      </w:r>
      <w:r w:rsidR="009140BA">
        <w:t xml:space="preserve">tório: </w:t>
      </w:r>
      <w:proofErr w:type="spellStart"/>
      <w:r w:rsidR="009140BA">
        <w:t>Active</w:t>
      </w:r>
      <w:proofErr w:type="spellEnd"/>
      <w:r w:rsidR="009140BA">
        <w:t xml:space="preserve"> </w:t>
      </w:r>
      <w:proofErr w:type="spellStart"/>
      <w:r w:rsidR="009140BA">
        <w:t>Directory</w:t>
      </w:r>
      <w:proofErr w:type="spellEnd"/>
      <w:r w:rsidR="009140BA">
        <w:t xml:space="preserve"> e LDAP.</w:t>
      </w:r>
    </w:p>
    <w:p w:rsidR="009140BA" w:rsidRDefault="009140BA" w:rsidP="009140BA">
      <w:pPr>
        <w:pStyle w:val="PargrafodaLista"/>
        <w:numPr>
          <w:ilvl w:val="1"/>
          <w:numId w:val="21"/>
        </w:numPr>
        <w:jc w:val="both"/>
      </w:pPr>
      <w:r>
        <w:t>2.3 Interoperabilidade.</w:t>
      </w:r>
    </w:p>
    <w:p w:rsidR="009140BA" w:rsidRDefault="009140BA" w:rsidP="009140BA">
      <w:pPr>
        <w:pStyle w:val="PargrafodaLista"/>
        <w:numPr>
          <w:ilvl w:val="1"/>
          <w:numId w:val="21"/>
        </w:numPr>
        <w:jc w:val="both"/>
      </w:pPr>
      <w:r>
        <w:t xml:space="preserve">2.4 </w:t>
      </w:r>
      <w:proofErr w:type="spellStart"/>
      <w:r>
        <w:t>Cloud</w:t>
      </w:r>
      <w:proofErr w:type="spellEnd"/>
      <w:r>
        <w:t xml:space="preserve"> Computing.</w:t>
      </w:r>
    </w:p>
    <w:p w:rsidR="009140BA" w:rsidRDefault="009140BA" w:rsidP="009140BA">
      <w:pPr>
        <w:pStyle w:val="PargrafodaLista"/>
        <w:numPr>
          <w:ilvl w:val="1"/>
          <w:numId w:val="21"/>
        </w:numPr>
        <w:jc w:val="both"/>
      </w:pPr>
      <w:r>
        <w:t xml:space="preserve">2.5 </w:t>
      </w:r>
      <w:proofErr w:type="spellStart"/>
      <w:r>
        <w:t>Virtualização</w:t>
      </w:r>
      <w:proofErr w:type="spellEnd"/>
      <w:r>
        <w:t>.</w:t>
      </w:r>
    </w:p>
    <w:p w:rsidR="009140BA" w:rsidRDefault="0001581D" w:rsidP="009140BA">
      <w:pPr>
        <w:pStyle w:val="PargrafodaLista"/>
        <w:numPr>
          <w:ilvl w:val="0"/>
          <w:numId w:val="21"/>
        </w:numPr>
        <w:jc w:val="both"/>
      </w:pPr>
      <w:proofErr w:type="gramStart"/>
      <w:r>
        <w:t>3</w:t>
      </w:r>
      <w:proofErr w:type="gramEnd"/>
      <w:r>
        <w:t xml:space="preserve"> S</w:t>
      </w:r>
      <w:r w:rsidR="009140BA">
        <w:t>ervidores de aplicação Java EE:</w:t>
      </w:r>
    </w:p>
    <w:p w:rsidR="009140BA" w:rsidRDefault="009140BA" w:rsidP="009140BA">
      <w:pPr>
        <w:pStyle w:val="PargrafodaLista"/>
        <w:numPr>
          <w:ilvl w:val="1"/>
          <w:numId w:val="21"/>
        </w:numPr>
        <w:jc w:val="both"/>
      </w:pPr>
      <w:r>
        <w:t>C</w:t>
      </w:r>
      <w:r w:rsidR="0001581D">
        <w:t>onceitos bás</w:t>
      </w:r>
      <w:r>
        <w:t>icos e noções de administração.</w:t>
      </w:r>
    </w:p>
    <w:p w:rsidR="009140BA" w:rsidRDefault="0001581D" w:rsidP="009140BA">
      <w:pPr>
        <w:pStyle w:val="PargrafodaLista"/>
        <w:numPr>
          <w:ilvl w:val="1"/>
          <w:numId w:val="21"/>
        </w:numPr>
        <w:jc w:val="both"/>
      </w:pPr>
      <w:proofErr w:type="gramStart"/>
      <w:r>
        <w:t>3.1 Topologia</w:t>
      </w:r>
      <w:proofErr w:type="gramEnd"/>
      <w:r>
        <w:t xml:space="preserve"> típica de ambientes com alta disponibilidade e </w:t>
      </w:r>
      <w:proofErr w:type="spellStart"/>
      <w:r>
        <w:t>escalabili</w:t>
      </w:r>
      <w:r w:rsidR="009140BA">
        <w:t>dade</w:t>
      </w:r>
      <w:proofErr w:type="spellEnd"/>
      <w:r w:rsidR="009140BA">
        <w:t>.</w:t>
      </w:r>
    </w:p>
    <w:p w:rsidR="009140BA" w:rsidRDefault="0001581D" w:rsidP="009140BA">
      <w:pPr>
        <w:pStyle w:val="PargrafodaLista"/>
        <w:numPr>
          <w:ilvl w:val="1"/>
          <w:numId w:val="21"/>
        </w:numPr>
        <w:jc w:val="both"/>
      </w:pPr>
      <w:proofErr w:type="gramStart"/>
      <w:r>
        <w:t>3.2 Balanceamento</w:t>
      </w:r>
      <w:proofErr w:type="gramEnd"/>
      <w:r>
        <w:t xml:space="preserve"> de carga, </w:t>
      </w:r>
      <w:proofErr w:type="spellStart"/>
      <w:r>
        <w:t>fa</w:t>
      </w:r>
      <w:r w:rsidR="009140BA">
        <w:t>il-over</w:t>
      </w:r>
      <w:proofErr w:type="spellEnd"/>
      <w:r w:rsidR="009140BA">
        <w:t xml:space="preserve"> e replicação de estado.</w:t>
      </w:r>
    </w:p>
    <w:p w:rsidR="009140BA" w:rsidRDefault="0001581D" w:rsidP="009140BA">
      <w:pPr>
        <w:pStyle w:val="PargrafodaLista"/>
        <w:numPr>
          <w:ilvl w:val="1"/>
          <w:numId w:val="21"/>
        </w:numPr>
        <w:jc w:val="both"/>
      </w:pPr>
      <w:r>
        <w:t>3.3 Técnicas para detecção de proble</w:t>
      </w:r>
      <w:r w:rsidR="009140BA">
        <w:t xml:space="preserve">mas e </w:t>
      </w:r>
      <w:proofErr w:type="gramStart"/>
      <w:r w:rsidR="009140BA">
        <w:t>otimização</w:t>
      </w:r>
      <w:proofErr w:type="gramEnd"/>
      <w:r w:rsidR="009140BA">
        <w:t xml:space="preserve"> de desempenho.</w:t>
      </w:r>
    </w:p>
    <w:p w:rsidR="009140BA" w:rsidRDefault="0001581D" w:rsidP="009140BA">
      <w:pPr>
        <w:pStyle w:val="PargrafodaLista"/>
        <w:numPr>
          <w:ilvl w:val="0"/>
          <w:numId w:val="21"/>
        </w:numPr>
        <w:jc w:val="both"/>
      </w:pPr>
      <w:proofErr w:type="gramStart"/>
      <w:r>
        <w:t>4</w:t>
      </w:r>
      <w:proofErr w:type="gramEnd"/>
      <w:r>
        <w:t xml:space="preserve"> Sistemas ge</w:t>
      </w:r>
      <w:r w:rsidR="009140BA">
        <w:t>renciadores de bancos de dados.</w:t>
      </w:r>
    </w:p>
    <w:p w:rsidR="009140BA" w:rsidRDefault="0001581D" w:rsidP="009140BA">
      <w:pPr>
        <w:pStyle w:val="PargrafodaLista"/>
        <w:numPr>
          <w:ilvl w:val="1"/>
          <w:numId w:val="21"/>
        </w:numPr>
        <w:jc w:val="both"/>
      </w:pPr>
      <w:r>
        <w:t xml:space="preserve">4.1 Conceitos básicos, noções de administração, topologia típica de ambientes com alta disponibilidade e </w:t>
      </w:r>
      <w:proofErr w:type="spellStart"/>
      <w:r>
        <w:t>escalabilidade</w:t>
      </w:r>
      <w:proofErr w:type="spellEnd"/>
      <w:r>
        <w:t xml:space="preserve">, balanceamento de carga, </w:t>
      </w:r>
      <w:proofErr w:type="spellStart"/>
      <w:r>
        <w:t>fail-over</w:t>
      </w:r>
      <w:proofErr w:type="spellEnd"/>
      <w:r>
        <w:t xml:space="preserve"> e replicação de estado. </w:t>
      </w:r>
    </w:p>
    <w:p w:rsidR="009140BA" w:rsidRDefault="0001581D" w:rsidP="009140BA">
      <w:pPr>
        <w:pStyle w:val="PargrafodaLista"/>
        <w:numPr>
          <w:ilvl w:val="1"/>
          <w:numId w:val="21"/>
        </w:numPr>
        <w:jc w:val="both"/>
      </w:pPr>
      <w:r>
        <w:t>4.2 Técnicas para detecção de proble</w:t>
      </w:r>
      <w:r w:rsidR="009140BA">
        <w:t xml:space="preserve">mas e </w:t>
      </w:r>
      <w:proofErr w:type="gramStart"/>
      <w:r w:rsidR="009140BA">
        <w:t>otimização</w:t>
      </w:r>
      <w:proofErr w:type="gramEnd"/>
      <w:r w:rsidR="009140BA">
        <w:t xml:space="preserve"> de desempenho.</w:t>
      </w:r>
    </w:p>
    <w:p w:rsidR="009140BA" w:rsidRDefault="0001581D" w:rsidP="009140BA">
      <w:pPr>
        <w:pStyle w:val="PargrafodaLista"/>
        <w:numPr>
          <w:ilvl w:val="0"/>
          <w:numId w:val="21"/>
        </w:numPr>
        <w:jc w:val="both"/>
      </w:pPr>
      <w:proofErr w:type="gramStart"/>
      <w:r>
        <w:t>5</w:t>
      </w:r>
      <w:proofErr w:type="gramEnd"/>
      <w:r>
        <w:t xml:space="preserve"> Tecnologi</w:t>
      </w:r>
      <w:r w:rsidR="009140BA">
        <w:t xml:space="preserve">as e arquitetura de </w:t>
      </w:r>
      <w:proofErr w:type="spellStart"/>
      <w:r w:rsidR="009140BA">
        <w:t>Datacenter</w:t>
      </w:r>
      <w:proofErr w:type="spellEnd"/>
      <w:r w:rsidR="009140BA">
        <w:t>.</w:t>
      </w:r>
    </w:p>
    <w:p w:rsidR="009140BA" w:rsidRDefault="009140BA" w:rsidP="009140BA">
      <w:pPr>
        <w:pStyle w:val="PargrafodaLista"/>
        <w:numPr>
          <w:ilvl w:val="1"/>
          <w:numId w:val="21"/>
        </w:numPr>
        <w:jc w:val="both"/>
      </w:pPr>
      <w:r>
        <w:t>5.1 Conceitos básicos.</w:t>
      </w:r>
    </w:p>
    <w:p w:rsidR="009140BA" w:rsidRDefault="0001581D" w:rsidP="009140BA">
      <w:pPr>
        <w:pStyle w:val="PargrafodaLista"/>
        <w:numPr>
          <w:ilvl w:val="1"/>
          <w:numId w:val="21"/>
        </w:numPr>
        <w:jc w:val="both"/>
      </w:pPr>
      <w:r>
        <w:t>5.2 Serviços de armazenamento, pa</w:t>
      </w:r>
      <w:r w:rsidR="009140BA">
        <w:t>drões de disco e de interfaces.</w:t>
      </w:r>
    </w:p>
    <w:p w:rsidR="009140BA" w:rsidRDefault="009140BA" w:rsidP="009140BA">
      <w:pPr>
        <w:pStyle w:val="PargrafodaLista"/>
        <w:numPr>
          <w:ilvl w:val="1"/>
          <w:numId w:val="21"/>
        </w:numPr>
        <w:jc w:val="both"/>
      </w:pPr>
      <w:r>
        <w:t>5.3 RAID.</w:t>
      </w:r>
    </w:p>
    <w:p w:rsidR="009140BA" w:rsidRDefault="0001581D" w:rsidP="009140BA">
      <w:pPr>
        <w:pStyle w:val="PargrafodaLista"/>
        <w:numPr>
          <w:ilvl w:val="1"/>
          <w:numId w:val="21"/>
        </w:numPr>
        <w:jc w:val="both"/>
      </w:pPr>
      <w:r>
        <w:t>5.4 Tecnologias d</w:t>
      </w:r>
      <w:r w:rsidR="009140BA">
        <w:t>e armazenamento DAS, NAS e SAN.</w:t>
      </w:r>
    </w:p>
    <w:p w:rsidR="009140BA" w:rsidRDefault="009140BA" w:rsidP="009140BA">
      <w:pPr>
        <w:pStyle w:val="PargrafodaLista"/>
        <w:numPr>
          <w:ilvl w:val="1"/>
          <w:numId w:val="21"/>
        </w:numPr>
        <w:jc w:val="both"/>
      </w:pPr>
      <w:r>
        <w:t>5.5 Tecnologias de backup.</w:t>
      </w:r>
    </w:p>
    <w:p w:rsidR="009140BA" w:rsidRDefault="009140BA" w:rsidP="009140BA">
      <w:pPr>
        <w:pStyle w:val="PargrafodaLista"/>
        <w:numPr>
          <w:ilvl w:val="1"/>
          <w:numId w:val="21"/>
        </w:numPr>
        <w:jc w:val="both"/>
      </w:pPr>
      <w:r>
        <w:t xml:space="preserve">5.6 </w:t>
      </w:r>
      <w:proofErr w:type="spellStart"/>
      <w:r>
        <w:t>Deduplicação</w:t>
      </w:r>
      <w:proofErr w:type="spellEnd"/>
      <w:r>
        <w:t>.</w:t>
      </w:r>
    </w:p>
    <w:p w:rsidR="0001581D" w:rsidRDefault="0001581D" w:rsidP="009140BA">
      <w:pPr>
        <w:pStyle w:val="PargrafodaLista"/>
        <w:numPr>
          <w:ilvl w:val="1"/>
          <w:numId w:val="21"/>
        </w:numPr>
        <w:jc w:val="both"/>
      </w:pPr>
      <w:r>
        <w:t xml:space="preserve">ILM –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Lifecycle</w:t>
      </w:r>
      <w:proofErr w:type="spellEnd"/>
      <w:r>
        <w:t xml:space="preserve"> Management. </w:t>
      </w:r>
    </w:p>
    <w:p w:rsidR="0001581D" w:rsidRDefault="0001581D" w:rsidP="0001581D">
      <w:pPr>
        <w:jc w:val="both"/>
      </w:pPr>
    </w:p>
    <w:p w:rsidR="0001581D" w:rsidRPr="0001581D" w:rsidRDefault="0001581D" w:rsidP="0001581D">
      <w:pPr>
        <w:jc w:val="both"/>
        <w:rPr>
          <w:b/>
        </w:rPr>
      </w:pPr>
      <w:r w:rsidRPr="0001581D">
        <w:rPr>
          <w:b/>
        </w:rPr>
        <w:t>[SI] SEGURANÇA DA INFORMAÇÃO</w:t>
      </w:r>
    </w:p>
    <w:p w:rsidR="00787AA9" w:rsidRDefault="00787AA9" w:rsidP="00787AA9">
      <w:pPr>
        <w:pStyle w:val="PargrafodaLista"/>
        <w:numPr>
          <w:ilvl w:val="0"/>
          <w:numId w:val="18"/>
        </w:numPr>
        <w:jc w:val="both"/>
      </w:pPr>
      <w:proofErr w:type="gramStart"/>
      <w:r>
        <w:t>1</w:t>
      </w:r>
      <w:proofErr w:type="gramEnd"/>
      <w:r>
        <w:t xml:space="preserve"> Segurança da Informação.</w:t>
      </w:r>
    </w:p>
    <w:p w:rsidR="005A7A39" w:rsidRDefault="0001581D" w:rsidP="00787AA9">
      <w:pPr>
        <w:pStyle w:val="PargrafodaLista"/>
        <w:numPr>
          <w:ilvl w:val="1"/>
          <w:numId w:val="18"/>
        </w:numPr>
        <w:jc w:val="both"/>
      </w:pPr>
      <w:proofErr w:type="gramStart"/>
      <w:r>
        <w:t>1.1 Confidencialidade</w:t>
      </w:r>
      <w:proofErr w:type="gramEnd"/>
      <w:r>
        <w:t>, integridade, disponibilidad</w:t>
      </w:r>
      <w:r w:rsidR="005A7A39">
        <w:t>e, autenticidade e não repúdio.</w:t>
      </w:r>
    </w:p>
    <w:p w:rsidR="005A7A39" w:rsidRDefault="005A7A39" w:rsidP="00787AA9">
      <w:pPr>
        <w:pStyle w:val="PargrafodaLista"/>
        <w:numPr>
          <w:ilvl w:val="1"/>
          <w:numId w:val="18"/>
        </w:numPr>
        <w:jc w:val="both"/>
      </w:pPr>
      <w:r>
        <w:t>1.2 Políticas de segurança.</w:t>
      </w:r>
    </w:p>
    <w:p w:rsidR="005A7A39" w:rsidRDefault="0001581D" w:rsidP="00787AA9">
      <w:pPr>
        <w:pStyle w:val="PargrafodaLista"/>
        <w:numPr>
          <w:ilvl w:val="1"/>
          <w:numId w:val="18"/>
        </w:numPr>
        <w:jc w:val="both"/>
      </w:pPr>
      <w:r>
        <w:t xml:space="preserve">1.3 Políticas </w:t>
      </w:r>
      <w:r w:rsidR="005A7A39">
        <w:t>de classificação da informação.</w:t>
      </w:r>
    </w:p>
    <w:p w:rsidR="005A7A39" w:rsidRDefault="0001581D" w:rsidP="00787AA9">
      <w:pPr>
        <w:pStyle w:val="PargrafodaLista"/>
        <w:numPr>
          <w:ilvl w:val="1"/>
          <w:numId w:val="18"/>
        </w:numPr>
        <w:jc w:val="both"/>
      </w:pPr>
      <w:r>
        <w:t xml:space="preserve">1.4 Sistemas de gestão de segurança </w:t>
      </w:r>
      <w:r w:rsidR="005A7A39">
        <w:t>da informação.</w:t>
      </w:r>
    </w:p>
    <w:p w:rsidR="005A7A39" w:rsidRDefault="0001581D" w:rsidP="00787AA9">
      <w:pPr>
        <w:pStyle w:val="PargrafodaLista"/>
        <w:numPr>
          <w:ilvl w:val="1"/>
          <w:numId w:val="18"/>
        </w:numPr>
        <w:jc w:val="both"/>
      </w:pPr>
      <w:proofErr w:type="gramStart"/>
      <w:r>
        <w:t>1.5 Tratamento</w:t>
      </w:r>
      <w:proofErr w:type="gramEnd"/>
      <w:r>
        <w:t xml:space="preserve"> de inciden</w:t>
      </w:r>
      <w:r w:rsidR="005A7A39">
        <w:t>tes de segurança da informação.</w:t>
      </w:r>
    </w:p>
    <w:p w:rsidR="005A7A39" w:rsidRDefault="005A7A39" w:rsidP="00787AA9">
      <w:pPr>
        <w:pStyle w:val="PargrafodaLista"/>
        <w:numPr>
          <w:ilvl w:val="1"/>
          <w:numId w:val="18"/>
        </w:numPr>
        <w:jc w:val="both"/>
      </w:pPr>
      <w:r>
        <w:t>1.6 Normativos associados:</w:t>
      </w:r>
    </w:p>
    <w:p w:rsidR="005A7A39" w:rsidRDefault="0001581D" w:rsidP="005A7A39">
      <w:pPr>
        <w:pStyle w:val="PargrafodaLista"/>
        <w:numPr>
          <w:ilvl w:val="2"/>
          <w:numId w:val="18"/>
        </w:numPr>
        <w:jc w:val="both"/>
      </w:pPr>
      <w:r>
        <w:lastRenderedPageBreak/>
        <w:t>NBR ISO/IEC n° 27001:2013 - Sistemas de gestão da segur</w:t>
      </w:r>
      <w:r w:rsidR="005A7A39">
        <w:t>ança da informação — Requisitos.</w:t>
      </w:r>
    </w:p>
    <w:p w:rsidR="005A7A39" w:rsidRDefault="0001581D" w:rsidP="005A7A39">
      <w:pPr>
        <w:pStyle w:val="PargrafodaLista"/>
        <w:numPr>
          <w:ilvl w:val="2"/>
          <w:numId w:val="18"/>
        </w:numPr>
        <w:jc w:val="both"/>
      </w:pPr>
      <w:r>
        <w:t>NBR ISO/IEC n° 27002:2013 - Código de prática para controles de segura</w:t>
      </w:r>
      <w:r w:rsidR="005A7A39">
        <w:t>nça da informação.</w:t>
      </w:r>
    </w:p>
    <w:p w:rsidR="005A7A39" w:rsidRDefault="0001581D" w:rsidP="005A7A39">
      <w:pPr>
        <w:pStyle w:val="PargrafodaLista"/>
        <w:numPr>
          <w:ilvl w:val="1"/>
          <w:numId w:val="18"/>
        </w:numPr>
        <w:jc w:val="both"/>
      </w:pPr>
      <w:proofErr w:type="gramStart"/>
      <w:r>
        <w:t>1.7 Lei</w:t>
      </w:r>
      <w:proofErr w:type="gramEnd"/>
      <w:r>
        <w:t xml:space="preserve"> de Acesso à Informa</w:t>
      </w:r>
      <w:r w:rsidR="005A7A39">
        <w:t>ção (LAI) – Lei n° 12.527/2011.</w:t>
      </w:r>
    </w:p>
    <w:p w:rsidR="005A7A39" w:rsidRDefault="0001581D" w:rsidP="005A7A39">
      <w:pPr>
        <w:pStyle w:val="PargrafodaLista"/>
        <w:numPr>
          <w:ilvl w:val="1"/>
          <w:numId w:val="18"/>
        </w:numPr>
        <w:jc w:val="both"/>
      </w:pPr>
      <w:proofErr w:type="gramStart"/>
      <w:r>
        <w:t>1.8 Gestão</w:t>
      </w:r>
      <w:proofErr w:type="gramEnd"/>
      <w:r>
        <w:t xml:space="preserve"> de riscos: ameaça, vulnerabilidade, impacto e formas de tratamento de riscos. </w:t>
      </w:r>
    </w:p>
    <w:p w:rsidR="005A7A39" w:rsidRDefault="0001581D" w:rsidP="005A7A39">
      <w:pPr>
        <w:pStyle w:val="PargrafodaLista"/>
        <w:numPr>
          <w:ilvl w:val="1"/>
          <w:numId w:val="18"/>
        </w:numPr>
        <w:jc w:val="both"/>
      </w:pPr>
      <w:proofErr w:type="gramStart"/>
      <w:r>
        <w:t>1.9 Ges</w:t>
      </w:r>
      <w:r w:rsidR="005A7A39">
        <w:t>tão</w:t>
      </w:r>
      <w:proofErr w:type="gramEnd"/>
      <w:r w:rsidR="005A7A39">
        <w:t xml:space="preserve"> de continuidade de negócio.</w:t>
      </w:r>
    </w:p>
    <w:p w:rsidR="005A7A39" w:rsidRDefault="005A7A39" w:rsidP="005A7A39">
      <w:pPr>
        <w:pStyle w:val="PargrafodaLista"/>
        <w:numPr>
          <w:ilvl w:val="1"/>
          <w:numId w:val="18"/>
        </w:numPr>
        <w:jc w:val="both"/>
      </w:pPr>
      <w:proofErr w:type="gramStart"/>
      <w:r>
        <w:t>1.10 Análise</w:t>
      </w:r>
      <w:proofErr w:type="gramEnd"/>
      <w:r>
        <w:t xml:space="preserve"> de negócio (BIA).</w:t>
      </w:r>
    </w:p>
    <w:p w:rsidR="005A7A39" w:rsidRDefault="0001581D" w:rsidP="005A7A39">
      <w:pPr>
        <w:pStyle w:val="PargrafodaLista"/>
        <w:numPr>
          <w:ilvl w:val="1"/>
          <w:numId w:val="18"/>
        </w:numPr>
        <w:jc w:val="both"/>
      </w:pPr>
      <w:r>
        <w:t>1.11 Estratégias de</w:t>
      </w:r>
      <w:r w:rsidR="005A7A39">
        <w:t xml:space="preserve"> recuperação.</w:t>
      </w:r>
    </w:p>
    <w:p w:rsidR="005A7A39" w:rsidRDefault="005A7A39" w:rsidP="005A7A39">
      <w:pPr>
        <w:pStyle w:val="PargrafodaLista"/>
        <w:numPr>
          <w:ilvl w:val="1"/>
          <w:numId w:val="18"/>
        </w:numPr>
        <w:jc w:val="both"/>
      </w:pPr>
      <w:r>
        <w:t>1.12 Normativos associados:</w:t>
      </w:r>
    </w:p>
    <w:p w:rsidR="005A7A39" w:rsidRDefault="0001581D" w:rsidP="005A7A39">
      <w:pPr>
        <w:pStyle w:val="PargrafodaLista"/>
        <w:numPr>
          <w:ilvl w:val="2"/>
          <w:numId w:val="18"/>
        </w:numPr>
        <w:jc w:val="both"/>
      </w:pPr>
      <w:r>
        <w:t>NBR ISO/IEC n° 15999-</w:t>
      </w:r>
      <w:proofErr w:type="gramStart"/>
      <w:r>
        <w:t>1:2007</w:t>
      </w:r>
      <w:proofErr w:type="gramEnd"/>
      <w:r>
        <w:t xml:space="preserve"> - Gestão de continuidade de negóci</w:t>
      </w:r>
      <w:r w:rsidR="005A7A39">
        <w:t>os. Parte 1: Código de prática.</w:t>
      </w:r>
    </w:p>
    <w:p w:rsidR="005A7A39" w:rsidRDefault="0001581D" w:rsidP="005A7A39">
      <w:pPr>
        <w:pStyle w:val="PargrafodaLista"/>
        <w:numPr>
          <w:ilvl w:val="2"/>
          <w:numId w:val="18"/>
        </w:numPr>
        <w:jc w:val="both"/>
      </w:pPr>
      <w:r>
        <w:t>NBR ISO/IEC n° 22301:2013 - Sistema de gestão de continu</w:t>
      </w:r>
      <w:r w:rsidR="005A7A39">
        <w:t>idade de negócios — Requisitos.</w:t>
      </w:r>
    </w:p>
    <w:p w:rsidR="005A7A39" w:rsidRDefault="0001581D" w:rsidP="005A7A39">
      <w:pPr>
        <w:pStyle w:val="PargrafodaLista"/>
        <w:numPr>
          <w:ilvl w:val="2"/>
          <w:numId w:val="18"/>
        </w:numPr>
        <w:jc w:val="both"/>
      </w:pPr>
      <w:r>
        <w:t>NBR ISO/IEC n° 27005:2011 - Gestão de ris</w:t>
      </w:r>
      <w:r w:rsidR="005A7A39">
        <w:t>cos de segurança da informação.</w:t>
      </w:r>
    </w:p>
    <w:p w:rsidR="00787AA9" w:rsidRDefault="0001581D" w:rsidP="005A7A39">
      <w:pPr>
        <w:pStyle w:val="PargrafodaLista"/>
        <w:numPr>
          <w:ilvl w:val="2"/>
          <w:numId w:val="18"/>
        </w:numPr>
        <w:jc w:val="both"/>
      </w:pPr>
      <w:r>
        <w:t>NBR ISO/IEC n° 31000:2009 - Gestão de ri</w:t>
      </w:r>
      <w:r w:rsidR="00787AA9">
        <w:t>scos - Princípios e diretrizes.</w:t>
      </w:r>
    </w:p>
    <w:p w:rsidR="003C0E58" w:rsidRDefault="0001581D" w:rsidP="00787AA9">
      <w:pPr>
        <w:pStyle w:val="PargrafodaLista"/>
        <w:numPr>
          <w:ilvl w:val="1"/>
          <w:numId w:val="18"/>
        </w:numPr>
        <w:jc w:val="both"/>
      </w:pPr>
      <w:bookmarkStart w:id="0" w:name="_GoBack"/>
      <w:bookmarkEnd w:id="0"/>
      <w:proofErr w:type="gramStart"/>
      <w:r>
        <w:t>2</w:t>
      </w:r>
      <w:proofErr w:type="gramEnd"/>
      <w:r>
        <w:t xml:space="preserve"> Segu</w:t>
      </w:r>
      <w:r w:rsidR="003C0E58">
        <w:t>rança em redes de computadores.</w:t>
      </w:r>
    </w:p>
    <w:p w:rsidR="003C0E58" w:rsidRDefault="003C0E58" w:rsidP="003C0E58">
      <w:pPr>
        <w:pStyle w:val="PargrafodaLista"/>
        <w:numPr>
          <w:ilvl w:val="2"/>
          <w:numId w:val="18"/>
        </w:numPr>
        <w:jc w:val="both"/>
      </w:pPr>
      <w:r>
        <w:t>2.1 Dispositivos de segurança:</w:t>
      </w:r>
    </w:p>
    <w:p w:rsidR="003C0E58" w:rsidRPr="003C0E58" w:rsidRDefault="003C0E58" w:rsidP="003C0E58">
      <w:pPr>
        <w:pStyle w:val="PargrafodaLista"/>
        <w:numPr>
          <w:ilvl w:val="3"/>
          <w:numId w:val="18"/>
        </w:numPr>
        <w:jc w:val="both"/>
        <w:rPr>
          <w:lang w:val="en-US"/>
        </w:rPr>
      </w:pPr>
      <w:r>
        <w:rPr>
          <w:lang w:val="en-US"/>
        </w:rPr>
        <w:t>F</w:t>
      </w:r>
      <w:r w:rsidR="0001581D" w:rsidRPr="003C0E58">
        <w:rPr>
          <w:lang w:val="en-US"/>
        </w:rPr>
        <w:t>irewalls</w:t>
      </w:r>
      <w:r w:rsidRPr="003C0E58">
        <w:rPr>
          <w:lang w:val="en-US"/>
        </w:rPr>
        <w:t>, IDS, IPS, proxies, NAT e VPN.</w:t>
      </w:r>
    </w:p>
    <w:p w:rsidR="003C0E58" w:rsidRDefault="003C0E58" w:rsidP="003C0E58">
      <w:pPr>
        <w:pStyle w:val="PargrafodaLista"/>
        <w:numPr>
          <w:ilvl w:val="2"/>
          <w:numId w:val="18"/>
        </w:numPr>
        <w:jc w:val="both"/>
      </w:pPr>
      <w:r>
        <w:t>2.2 Tipos de ataques:</w:t>
      </w:r>
    </w:p>
    <w:p w:rsidR="003C0E58" w:rsidRDefault="003C0E58" w:rsidP="003C0E58">
      <w:pPr>
        <w:pStyle w:val="PargrafodaLista"/>
        <w:numPr>
          <w:ilvl w:val="3"/>
          <w:numId w:val="18"/>
        </w:numPr>
        <w:jc w:val="both"/>
      </w:pPr>
      <w:r>
        <w:rPr>
          <w:lang w:val="en-US"/>
        </w:rPr>
        <w:t>S</w:t>
      </w:r>
      <w:r w:rsidR="0001581D" w:rsidRPr="003C0E58">
        <w:rPr>
          <w:lang w:val="en-US"/>
        </w:rPr>
        <w:t xml:space="preserve">poofing, flood, </w:t>
      </w:r>
      <w:proofErr w:type="spellStart"/>
      <w:r w:rsidR="0001581D" w:rsidRPr="003C0E58">
        <w:rPr>
          <w:lang w:val="en-US"/>
        </w:rPr>
        <w:t>DoS</w:t>
      </w:r>
      <w:proofErr w:type="spellEnd"/>
      <w:r w:rsidR="0001581D" w:rsidRPr="003C0E58">
        <w:rPr>
          <w:lang w:val="en-US"/>
        </w:rPr>
        <w:t xml:space="preserve">, </w:t>
      </w:r>
      <w:proofErr w:type="spellStart"/>
      <w:r w:rsidR="0001581D" w:rsidRPr="003C0E58">
        <w:rPr>
          <w:lang w:val="en-US"/>
        </w:rPr>
        <w:t>DDoS</w:t>
      </w:r>
      <w:proofErr w:type="spellEnd"/>
      <w:r w:rsidR="0001581D" w:rsidRPr="003C0E58">
        <w:rPr>
          <w:lang w:val="en-US"/>
        </w:rPr>
        <w:t xml:space="preserve">, phishing. </w:t>
      </w:r>
      <w:proofErr w:type="spellStart"/>
      <w:r w:rsidR="0001581D">
        <w:t>Malwares</w:t>
      </w:r>
      <w:proofErr w:type="spellEnd"/>
      <w:r w:rsidR="0001581D">
        <w:t xml:space="preserve">: vírus de computador, cavalo de </w:t>
      </w:r>
      <w:proofErr w:type="spellStart"/>
      <w:proofErr w:type="gramStart"/>
      <w:r w:rsidR="0001581D">
        <w:t>tróia</w:t>
      </w:r>
      <w:proofErr w:type="spellEnd"/>
      <w:proofErr w:type="gramEnd"/>
      <w:r w:rsidR="0001581D">
        <w:t xml:space="preserve">, </w:t>
      </w:r>
      <w:proofErr w:type="spellStart"/>
      <w:r w:rsidR="0001581D">
        <w:t>adware</w:t>
      </w:r>
      <w:proofErr w:type="spellEnd"/>
      <w:r w:rsidR="0001581D">
        <w:t xml:space="preserve">, spyware, </w:t>
      </w:r>
      <w:proofErr w:type="spellStart"/>
      <w:r w:rsidR="0001581D">
        <w:t>backdo</w:t>
      </w:r>
      <w:r>
        <w:t>ors</w:t>
      </w:r>
      <w:proofErr w:type="spellEnd"/>
      <w:r>
        <w:t xml:space="preserve">, </w:t>
      </w:r>
      <w:proofErr w:type="spellStart"/>
      <w:r>
        <w:t>keylogger</w:t>
      </w:r>
      <w:proofErr w:type="spellEnd"/>
      <w:r>
        <w:t xml:space="preserve">, </w:t>
      </w:r>
      <w:proofErr w:type="spellStart"/>
      <w:r>
        <w:t>worms</w:t>
      </w:r>
      <w:proofErr w:type="spellEnd"/>
      <w:r>
        <w:t xml:space="preserve">, </w:t>
      </w:r>
      <w:proofErr w:type="spellStart"/>
      <w:r>
        <w:t>rootkit</w:t>
      </w:r>
      <w:proofErr w:type="spellEnd"/>
      <w:r>
        <w:t>.</w:t>
      </w:r>
    </w:p>
    <w:p w:rsidR="003C0E58" w:rsidRDefault="003C0E58" w:rsidP="003C0E58">
      <w:pPr>
        <w:pStyle w:val="PargrafodaLista"/>
        <w:numPr>
          <w:ilvl w:val="1"/>
          <w:numId w:val="18"/>
        </w:numPr>
        <w:jc w:val="both"/>
      </w:pPr>
      <w:proofErr w:type="gramStart"/>
      <w:r>
        <w:t>3</w:t>
      </w:r>
      <w:proofErr w:type="gramEnd"/>
      <w:r>
        <w:t xml:space="preserve"> Criptografia.</w:t>
      </w:r>
    </w:p>
    <w:p w:rsidR="003C0E58" w:rsidRDefault="0001581D" w:rsidP="003C0E58">
      <w:pPr>
        <w:pStyle w:val="PargrafodaLista"/>
        <w:numPr>
          <w:ilvl w:val="2"/>
          <w:numId w:val="18"/>
        </w:numPr>
        <w:jc w:val="both"/>
      </w:pPr>
      <w:r>
        <w:t xml:space="preserve">3.1 </w:t>
      </w:r>
      <w:r w:rsidR="003C0E58">
        <w:t>Conceitos básicos e aplicações.</w:t>
      </w:r>
    </w:p>
    <w:p w:rsidR="003C0E58" w:rsidRDefault="003C0E58" w:rsidP="003C0E58">
      <w:pPr>
        <w:pStyle w:val="PargrafodaLista"/>
        <w:numPr>
          <w:ilvl w:val="2"/>
          <w:numId w:val="18"/>
        </w:numPr>
        <w:jc w:val="both"/>
      </w:pPr>
      <w:r>
        <w:t>3.2 Protocolos criptográficos.</w:t>
      </w:r>
    </w:p>
    <w:p w:rsidR="003C0E58" w:rsidRDefault="003C0E58" w:rsidP="003C0E58">
      <w:pPr>
        <w:pStyle w:val="PargrafodaLista"/>
        <w:numPr>
          <w:ilvl w:val="2"/>
          <w:numId w:val="18"/>
        </w:numPr>
        <w:jc w:val="both"/>
      </w:pPr>
      <w:r>
        <w:t>3.3 Principais algoritmos.</w:t>
      </w:r>
    </w:p>
    <w:p w:rsidR="0001581D" w:rsidRDefault="0001581D" w:rsidP="003C0E58">
      <w:pPr>
        <w:pStyle w:val="PargrafodaLista"/>
        <w:numPr>
          <w:ilvl w:val="2"/>
          <w:numId w:val="18"/>
        </w:numPr>
        <w:jc w:val="both"/>
      </w:pPr>
      <w:r>
        <w:t>3.4 Assinatura e certificação digital. PKI/ICP</w:t>
      </w:r>
    </w:p>
    <w:p w:rsidR="0001581D" w:rsidRDefault="0001581D" w:rsidP="0001581D">
      <w:pPr>
        <w:jc w:val="both"/>
      </w:pPr>
    </w:p>
    <w:p w:rsidR="0001581D" w:rsidRPr="0001581D" w:rsidRDefault="0001581D" w:rsidP="0001581D">
      <w:pPr>
        <w:jc w:val="both"/>
        <w:rPr>
          <w:b/>
        </w:rPr>
      </w:pPr>
      <w:r w:rsidRPr="0001581D">
        <w:rPr>
          <w:b/>
        </w:rPr>
        <w:t>[FTI] FISCALIZAÇÃO DE CONTRATOS DE TECNOLOGIA DA INFORMAÇÃO:</w:t>
      </w:r>
    </w:p>
    <w:p w:rsidR="00A64F9A" w:rsidRDefault="0001581D" w:rsidP="0001581D">
      <w:pPr>
        <w:pStyle w:val="PargrafodaLista"/>
        <w:numPr>
          <w:ilvl w:val="0"/>
          <w:numId w:val="17"/>
        </w:numPr>
        <w:jc w:val="both"/>
      </w:pPr>
      <w:proofErr w:type="gramStart"/>
      <w:r>
        <w:t>1</w:t>
      </w:r>
      <w:proofErr w:type="gramEnd"/>
      <w:r>
        <w:t xml:space="preserve"> Legislação aplicável à contra</w:t>
      </w:r>
      <w:r w:rsidR="00A64F9A">
        <w:t>tação de bens e serviços de TI:</w:t>
      </w:r>
    </w:p>
    <w:p w:rsidR="00A64F9A" w:rsidRDefault="00A64F9A" w:rsidP="00A64F9A">
      <w:pPr>
        <w:pStyle w:val="PargrafodaLista"/>
        <w:numPr>
          <w:ilvl w:val="1"/>
          <w:numId w:val="17"/>
        </w:numPr>
        <w:jc w:val="both"/>
      </w:pPr>
      <w:r>
        <w:t>Lei</w:t>
      </w:r>
      <w:r w:rsidR="0001581D">
        <w:t xml:space="preserve"> nº 8.666/1993</w:t>
      </w:r>
      <w:r>
        <w:t>;</w:t>
      </w:r>
      <w:r w:rsidR="0001581D">
        <w:t xml:space="preserve"> </w:t>
      </w:r>
      <w:proofErr w:type="gramStart"/>
      <w:r w:rsidR="0001581D">
        <w:t>e</w:t>
      </w:r>
      <w:proofErr w:type="gramEnd"/>
    </w:p>
    <w:p w:rsidR="0001581D" w:rsidRDefault="00A64F9A" w:rsidP="00A64F9A">
      <w:pPr>
        <w:pStyle w:val="PargrafodaLista"/>
        <w:numPr>
          <w:ilvl w:val="1"/>
          <w:numId w:val="17"/>
        </w:numPr>
        <w:jc w:val="both"/>
      </w:pPr>
      <w:r>
        <w:t xml:space="preserve">Lei </w:t>
      </w:r>
      <w:r w:rsidR="0001581D">
        <w:t xml:space="preserve">nº 10.520/2002. </w:t>
      </w:r>
    </w:p>
    <w:p w:rsidR="0001581D" w:rsidRDefault="0001581D" w:rsidP="0001581D">
      <w:pPr>
        <w:pStyle w:val="PargrafodaLista"/>
        <w:numPr>
          <w:ilvl w:val="0"/>
          <w:numId w:val="17"/>
        </w:numPr>
        <w:jc w:val="both"/>
      </w:pPr>
      <w:proofErr w:type="gramStart"/>
      <w:r>
        <w:t>2</w:t>
      </w:r>
      <w:proofErr w:type="gramEnd"/>
      <w:r>
        <w:t xml:space="preserve"> Atos normativos do MPOG/SLTI: Instruções Normativas nº 2/2008 e nº 4/2008</w:t>
      </w:r>
    </w:p>
    <w:p w:rsidR="0001581D" w:rsidRDefault="0001581D" w:rsidP="0001581D">
      <w:pPr>
        <w:pStyle w:val="PargrafodaLista"/>
        <w:numPr>
          <w:ilvl w:val="0"/>
          <w:numId w:val="17"/>
        </w:numPr>
        <w:jc w:val="both"/>
      </w:pPr>
      <w:proofErr w:type="gramStart"/>
      <w:r>
        <w:t>3</w:t>
      </w:r>
      <w:proofErr w:type="gramEnd"/>
      <w:r>
        <w:t xml:space="preserve"> Elaboração e fiscalização de contratos.</w:t>
      </w:r>
    </w:p>
    <w:p w:rsidR="0001581D" w:rsidRDefault="0001581D" w:rsidP="0001581D">
      <w:pPr>
        <w:pStyle w:val="PargrafodaLista"/>
        <w:numPr>
          <w:ilvl w:val="1"/>
          <w:numId w:val="17"/>
        </w:numPr>
        <w:jc w:val="both"/>
      </w:pPr>
      <w:r>
        <w:t>3.1 Critérios de remuneração por esforço versus produto.</w:t>
      </w:r>
    </w:p>
    <w:p w:rsidR="0001581D" w:rsidRDefault="0001581D" w:rsidP="0001581D">
      <w:pPr>
        <w:pStyle w:val="PargrafodaLista"/>
        <w:numPr>
          <w:ilvl w:val="1"/>
          <w:numId w:val="17"/>
        </w:numPr>
        <w:jc w:val="both"/>
      </w:pPr>
      <w:r>
        <w:t>3.2 Cláusulas e indicadores de nível de serviço.</w:t>
      </w:r>
    </w:p>
    <w:p w:rsidR="0001581D" w:rsidRDefault="0001581D" w:rsidP="0001581D">
      <w:pPr>
        <w:pStyle w:val="PargrafodaLista"/>
        <w:numPr>
          <w:ilvl w:val="1"/>
          <w:numId w:val="17"/>
        </w:numPr>
        <w:jc w:val="both"/>
      </w:pPr>
      <w:proofErr w:type="gramStart"/>
      <w:r>
        <w:t>3.3 Papel</w:t>
      </w:r>
      <w:proofErr w:type="gramEnd"/>
      <w:r>
        <w:t xml:space="preserve"> do fiscalizador do contrato.</w:t>
      </w:r>
    </w:p>
    <w:p w:rsidR="0001581D" w:rsidRDefault="0001581D" w:rsidP="0001581D">
      <w:pPr>
        <w:pStyle w:val="PargrafodaLista"/>
        <w:numPr>
          <w:ilvl w:val="1"/>
          <w:numId w:val="17"/>
        </w:numPr>
        <w:jc w:val="both"/>
      </w:pPr>
      <w:proofErr w:type="gramStart"/>
      <w:r>
        <w:t>3.4 Papel</w:t>
      </w:r>
      <w:proofErr w:type="gramEnd"/>
      <w:r>
        <w:t xml:space="preserve"> do preposto da contratada.</w:t>
      </w:r>
    </w:p>
    <w:p w:rsidR="0001581D" w:rsidRDefault="0001581D" w:rsidP="0001581D">
      <w:pPr>
        <w:pStyle w:val="PargrafodaLista"/>
        <w:numPr>
          <w:ilvl w:val="1"/>
          <w:numId w:val="17"/>
        </w:numPr>
        <w:jc w:val="both"/>
      </w:pPr>
      <w:proofErr w:type="gramStart"/>
      <w:r>
        <w:t>3.5 Acompanhamento</w:t>
      </w:r>
      <w:proofErr w:type="gramEnd"/>
      <w:r>
        <w:t xml:space="preserve"> da execução contratual.</w:t>
      </w:r>
    </w:p>
    <w:p w:rsidR="0001581D" w:rsidRDefault="0001581D" w:rsidP="0001581D">
      <w:pPr>
        <w:pStyle w:val="PargrafodaLista"/>
        <w:numPr>
          <w:ilvl w:val="1"/>
          <w:numId w:val="17"/>
        </w:numPr>
        <w:jc w:val="both"/>
      </w:pPr>
      <w:r>
        <w:t>3.6 Registro e notificação de irregularidades.</w:t>
      </w:r>
    </w:p>
    <w:p w:rsidR="00FE143F" w:rsidRDefault="0001581D" w:rsidP="0001581D">
      <w:pPr>
        <w:pStyle w:val="PargrafodaLista"/>
        <w:numPr>
          <w:ilvl w:val="1"/>
          <w:numId w:val="17"/>
        </w:numPr>
        <w:jc w:val="both"/>
      </w:pPr>
      <w:r>
        <w:t xml:space="preserve">3.7 Definição e aplicação de penalidades e sanções administrativas. </w:t>
      </w:r>
    </w:p>
    <w:sectPr w:rsidR="00FE143F" w:rsidSect="006078C9">
      <w:headerReference w:type="default" r:id="rId9"/>
      <w:footerReference w:type="default" r:id="rId10"/>
      <w:pgSz w:w="11906" w:h="16838"/>
      <w:pgMar w:top="170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164D" w:rsidRDefault="0024164D" w:rsidP="006078C9">
      <w:pPr>
        <w:spacing w:after="0" w:line="240" w:lineRule="auto"/>
      </w:pPr>
      <w:r>
        <w:separator/>
      </w:r>
    </w:p>
  </w:endnote>
  <w:endnote w:type="continuationSeparator" w:id="0">
    <w:p w:rsidR="0024164D" w:rsidRDefault="0024164D" w:rsidP="006078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40BA" w:rsidRDefault="009140BA">
    <w:pPr>
      <w:pStyle w:val="Rodap"/>
    </w:pPr>
    <w:r w:rsidRPr="00BA61A7">
      <w:t xml:space="preserve">Professor </w:t>
    </w:r>
    <w:proofErr w:type="spellStart"/>
    <w:r w:rsidRPr="005A7A39">
      <w:rPr>
        <w:b/>
      </w:rPr>
      <w:t>Rogerão</w:t>
    </w:r>
    <w:proofErr w:type="spellEnd"/>
    <w:r w:rsidRPr="005A7A39">
      <w:rPr>
        <w:b/>
      </w:rPr>
      <w:t xml:space="preserve"> Araújo</w:t>
    </w:r>
    <w:r w:rsidRPr="00BA61A7">
      <w:t xml:space="preserve"> www.facebook.com/profRogerioAraujo</w:t>
    </w:r>
    <w:r w:rsidRPr="00BA61A7">
      <w:ptab w:relativeTo="margin" w:alignment="right" w:leader="none"/>
    </w:r>
    <w:r w:rsidRPr="00BA61A7">
      <w:t xml:space="preserve">Página </w:t>
    </w:r>
    <w:r w:rsidRPr="00266C64">
      <w:fldChar w:fldCharType="begin"/>
    </w:r>
    <w:r>
      <w:instrText xml:space="preserve"> PAGE   \* MERGEFORMAT </w:instrText>
    </w:r>
    <w:r w:rsidRPr="00266C64">
      <w:fldChar w:fldCharType="separate"/>
    </w:r>
    <w:r w:rsidR="00A64F9A">
      <w:rPr>
        <w:noProof/>
      </w:rPr>
      <w:t>14</w:t>
    </w:r>
    <w:r w:rsidRPr="00BA61A7">
      <w:fldChar w:fldCharType="end"/>
    </w:r>
    <w:r>
      <w:pict>
        <v:group id="_x0000_s2056" style="position:absolute;margin-left:0;margin-top:0;width:611.15pt;height:64.75pt;flip:y;z-index:251666432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allowincell="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7" type="#_x0000_t32" style="position:absolute;left:9;top:1431;width:15822;height:0;mso-width-percent:1000;mso-position-horizontal:center;mso-position-horizontal-relative:page;mso-position-vertical:bottom;mso-position-vertical-relative:top-margin-area;mso-width-percent:1000" o:connectortype="straight" strokecolor="#31849b [2408]"/>
          <v:rect id="_x0000_s2058" style="position:absolute;left:8;top:9;width:4031;height:1439;mso-width-percent:400;mso-height-percent:1000;mso-width-percent:400;mso-height-percent:1000;mso-width-relative:margin;mso-height-relative:bottom-margin-area" filled="f" stroked="f"/>
          <w10:wrap anchorx="page" anchory="page"/>
        </v:group>
      </w:pict>
    </w:r>
    <w:r>
      <w:pict>
        <v:rect id="_x0000_s2055" style="position:absolute;margin-left:0;margin-top:0;width:7.15pt;height:63.95pt;z-index:251665408;mso-height-percent:900;mso-position-horizontal:center;mso-position-horizontal-relative:left-margin-area;mso-position-vertical:bottom;mso-position-vertical-relative:page;mso-height-percent:900;mso-height-relative:bottom-margin-area" fillcolor="#4bacc6 [3208]" strokecolor="#205867 [1608]">
          <w10:wrap anchorx="margin" anchory="page"/>
        </v:rect>
      </w:pict>
    </w:r>
    <w:r>
      <w:pict>
        <v:rect id="_x0000_s2054" style="position:absolute;margin-left:0;margin-top:0;width:7.15pt;height:63.95pt;z-index:251664384;mso-height-percent:900;mso-position-horizontal:center;mso-position-horizontal-relative:right-margin-area;mso-position-vertical:bottom;mso-position-vertical-relative:page;mso-height-percent:900;mso-height-relative:bottom-margin-area" fillcolor="#4bacc6 [3208]" strokecolor="#205867 [1608]">
          <w10:wrap anchorx="page" anchory="page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164D" w:rsidRDefault="0024164D" w:rsidP="006078C9">
      <w:pPr>
        <w:spacing w:after="0" w:line="240" w:lineRule="auto"/>
      </w:pPr>
      <w:r>
        <w:separator/>
      </w:r>
    </w:p>
  </w:footnote>
  <w:footnote w:type="continuationSeparator" w:id="0">
    <w:p w:rsidR="0024164D" w:rsidRDefault="0024164D" w:rsidP="006078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</w:rPr>
      <w:alias w:val="Título"/>
      <w:id w:val="536411716"/>
      <w:placeholder>
        <w:docPart w:val="35CD75661AF3435F930CC3514A6696B8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9140BA" w:rsidRPr="00BA61A7" w:rsidRDefault="009140BA">
        <w:pPr>
          <w:pStyle w:val="Cabealho"/>
          <w:rPr>
            <w:b/>
          </w:rPr>
        </w:pPr>
        <w:r w:rsidRPr="00BA61A7">
          <w:rPr>
            <w:b/>
          </w:rPr>
          <w:t>Edital compilado TCU 2015</w:t>
        </w:r>
      </w:p>
    </w:sdtContent>
  </w:sdt>
  <w:p w:rsidR="009140BA" w:rsidRDefault="009140BA">
    <w:pPr>
      <w:pStyle w:val="Cabealho"/>
    </w:pPr>
    <w:r w:rsidRPr="00266C64">
      <w:rPr>
        <w:rFonts w:asciiTheme="majorHAnsi" w:eastAsiaTheme="majorEastAsia" w:hAnsiTheme="majorHAnsi" w:cstheme="majorBidi"/>
        <w:lang w:eastAsia="zh-TW"/>
      </w:rPr>
      <w:pict>
        <v:group id="_x0000_s2051" style="position:absolute;margin-left:0;margin-top:0;width:611.15pt;height:64.75pt;z-index:251662336;mso-width-percent:1000;mso-height-percent:900;mso-position-horizontal:center;mso-position-horizontal-relative:page;mso-position-vertical:top;mso-position-vertical-relative:page;mso-width-percent:1000;mso-height-percent:900;mso-height-relative:top-margin-area" coordorigin="8,9" coordsize="15823,1439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2" type="#_x0000_t32" style="position:absolute;left:9;top:1431;width:15822;height:0;mso-width-percent:1000;mso-position-horizontal:center;mso-position-horizontal-relative:page;mso-position-vertical:bottom;mso-position-vertical-relative:top-margin-area;mso-width-percent:1000" o:connectortype="straight" strokecolor="#31849b [2408]"/>
          <v:rect id="_x0000_s2053" style="position:absolute;left:8;top:9;width:4031;height:1439;mso-width-percent:400;mso-height-percent:1000;mso-width-percent:400;mso-height-percent:1000;mso-width-relative:margin;mso-height-relative:bottom-margin-area" filled="f" stroked="f"/>
          <w10:wrap anchorx="page" anchory="page"/>
        </v:group>
      </w:pict>
    </w:r>
    <w:r w:rsidRPr="00266C64">
      <w:rPr>
        <w:rFonts w:asciiTheme="majorHAnsi" w:eastAsiaTheme="majorEastAsia" w:hAnsiTheme="majorHAnsi" w:cstheme="majorBidi"/>
        <w:lang w:eastAsia="zh-TW"/>
      </w:rPr>
      <w:pict>
        <v:rect id="_x0000_s2050" style="position:absolute;margin-left:0;margin-top:0;width:7.15pt;height:64pt;z-index:251661312;mso-height-percent:900;mso-position-horizontal:center;mso-position-horizontal-relative:right-margin-area;mso-position-vertical:top;mso-position-vertical-relative:page;mso-height-percent:900;mso-height-relative:top-margin-area" fillcolor="#4bacc6 [3208]" strokecolor="#205867 [1608]">
          <w10:wrap anchorx="page" anchory="page"/>
        </v:rect>
      </w:pict>
    </w:r>
    <w:r w:rsidRPr="00266C64">
      <w:rPr>
        <w:rFonts w:asciiTheme="majorHAnsi" w:eastAsiaTheme="majorEastAsia" w:hAnsiTheme="majorHAnsi" w:cstheme="majorBidi"/>
        <w:lang w:eastAsia="zh-TW"/>
      </w:rPr>
      <w:pict>
        <v:rect id="_x0000_s2049" style="position:absolute;margin-left:0;margin-top:0;width:7.15pt;height:64pt;z-index:251660288;mso-height-percent:900;mso-position-horizontal:center;mso-position-horizontal-relative:left-margin-area;mso-position-vertical:top;mso-position-vertical-relative:page;mso-height-percent:900;mso-height-relative:top-margin-area" fillcolor="#4bacc6 [3208]" strokecolor="#205867 [1608]">
          <w10:wrap anchorx="margin" anchory="page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82CEC"/>
    <w:multiLevelType w:val="hybridMultilevel"/>
    <w:tmpl w:val="4950DE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A90069"/>
    <w:multiLevelType w:val="hybridMultilevel"/>
    <w:tmpl w:val="D50A6D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EB5DB8"/>
    <w:multiLevelType w:val="hybridMultilevel"/>
    <w:tmpl w:val="464A00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9145C5"/>
    <w:multiLevelType w:val="hybridMultilevel"/>
    <w:tmpl w:val="B6FA40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8F5D2A"/>
    <w:multiLevelType w:val="hybridMultilevel"/>
    <w:tmpl w:val="BF78E1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E81E1E"/>
    <w:multiLevelType w:val="hybridMultilevel"/>
    <w:tmpl w:val="22C67E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A04390"/>
    <w:multiLevelType w:val="hybridMultilevel"/>
    <w:tmpl w:val="65EEC8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376A2C"/>
    <w:multiLevelType w:val="hybridMultilevel"/>
    <w:tmpl w:val="D3B41F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7147A0"/>
    <w:multiLevelType w:val="hybridMultilevel"/>
    <w:tmpl w:val="C9F2CA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40090B"/>
    <w:multiLevelType w:val="hybridMultilevel"/>
    <w:tmpl w:val="1A7EA5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D27A70"/>
    <w:multiLevelType w:val="hybridMultilevel"/>
    <w:tmpl w:val="BA20D3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4B0FC2"/>
    <w:multiLevelType w:val="hybridMultilevel"/>
    <w:tmpl w:val="7556D5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E915E8"/>
    <w:multiLevelType w:val="hybridMultilevel"/>
    <w:tmpl w:val="352422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464F15"/>
    <w:multiLevelType w:val="hybridMultilevel"/>
    <w:tmpl w:val="4FCA4B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0CE1898"/>
    <w:multiLevelType w:val="hybridMultilevel"/>
    <w:tmpl w:val="7CDA23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DD47C2"/>
    <w:multiLevelType w:val="hybridMultilevel"/>
    <w:tmpl w:val="AB2667D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E44F28"/>
    <w:multiLevelType w:val="hybridMultilevel"/>
    <w:tmpl w:val="EE908C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0970B4"/>
    <w:multiLevelType w:val="hybridMultilevel"/>
    <w:tmpl w:val="E7401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F3B0592"/>
    <w:multiLevelType w:val="hybridMultilevel"/>
    <w:tmpl w:val="D62A86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AD2DE9"/>
    <w:multiLevelType w:val="hybridMultilevel"/>
    <w:tmpl w:val="1F8EE5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5B579BA"/>
    <w:multiLevelType w:val="hybridMultilevel"/>
    <w:tmpl w:val="461642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11"/>
  </w:num>
  <w:num w:numId="4">
    <w:abstractNumId w:val="15"/>
  </w:num>
  <w:num w:numId="5">
    <w:abstractNumId w:val="4"/>
  </w:num>
  <w:num w:numId="6">
    <w:abstractNumId w:val="6"/>
  </w:num>
  <w:num w:numId="7">
    <w:abstractNumId w:val="8"/>
  </w:num>
  <w:num w:numId="8">
    <w:abstractNumId w:val="14"/>
  </w:num>
  <w:num w:numId="9">
    <w:abstractNumId w:val="19"/>
  </w:num>
  <w:num w:numId="10">
    <w:abstractNumId w:val="18"/>
  </w:num>
  <w:num w:numId="11">
    <w:abstractNumId w:val="7"/>
  </w:num>
  <w:num w:numId="12">
    <w:abstractNumId w:val="16"/>
  </w:num>
  <w:num w:numId="13">
    <w:abstractNumId w:val="10"/>
  </w:num>
  <w:num w:numId="14">
    <w:abstractNumId w:val="2"/>
  </w:num>
  <w:num w:numId="15">
    <w:abstractNumId w:val="20"/>
  </w:num>
  <w:num w:numId="16">
    <w:abstractNumId w:val="3"/>
  </w:num>
  <w:num w:numId="17">
    <w:abstractNumId w:val="17"/>
  </w:num>
  <w:num w:numId="18">
    <w:abstractNumId w:val="1"/>
  </w:num>
  <w:num w:numId="19">
    <w:abstractNumId w:val="5"/>
  </w:num>
  <w:num w:numId="20">
    <w:abstractNumId w:val="0"/>
  </w:num>
  <w:num w:numId="21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8"/>
    <o:shapelayout v:ext="edit">
      <o:idmap v:ext="edit" data="2"/>
      <o:rules v:ext="edit">
        <o:r id="V:Rule3" type="connector" idref="#_x0000_s2052"/>
        <o:r id="V:Rule4" type="connector" idref="#_x0000_s2057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6078C9"/>
    <w:rsid w:val="0001581D"/>
    <w:rsid w:val="00024BA7"/>
    <w:rsid w:val="00160B7D"/>
    <w:rsid w:val="00187EA8"/>
    <w:rsid w:val="001E28FB"/>
    <w:rsid w:val="002044FC"/>
    <w:rsid w:val="0024164D"/>
    <w:rsid w:val="00266C64"/>
    <w:rsid w:val="002E061C"/>
    <w:rsid w:val="002E3CCD"/>
    <w:rsid w:val="0032538A"/>
    <w:rsid w:val="003A4E4F"/>
    <w:rsid w:val="003C0E58"/>
    <w:rsid w:val="004C27B3"/>
    <w:rsid w:val="00572338"/>
    <w:rsid w:val="005A7A39"/>
    <w:rsid w:val="005B1EA7"/>
    <w:rsid w:val="005D27C2"/>
    <w:rsid w:val="005D6FCA"/>
    <w:rsid w:val="006078C9"/>
    <w:rsid w:val="00641DDB"/>
    <w:rsid w:val="00780CBE"/>
    <w:rsid w:val="00787AA9"/>
    <w:rsid w:val="00791430"/>
    <w:rsid w:val="007C034E"/>
    <w:rsid w:val="008E6089"/>
    <w:rsid w:val="009140BA"/>
    <w:rsid w:val="009C1314"/>
    <w:rsid w:val="00A64F9A"/>
    <w:rsid w:val="00BA61A7"/>
    <w:rsid w:val="00D97041"/>
    <w:rsid w:val="00DA2C75"/>
    <w:rsid w:val="00DF252F"/>
    <w:rsid w:val="00E17EDC"/>
    <w:rsid w:val="00E65C06"/>
    <w:rsid w:val="00EC40BB"/>
    <w:rsid w:val="00FE14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1430"/>
  </w:style>
  <w:style w:type="paragraph" w:styleId="Ttulo1">
    <w:name w:val="heading 1"/>
    <w:basedOn w:val="Normal"/>
    <w:next w:val="Normal"/>
    <w:link w:val="Ttulo1Char"/>
    <w:uiPriority w:val="9"/>
    <w:qFormat/>
    <w:rsid w:val="006078C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5D27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078C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">
    <w:name w:val="Title"/>
    <w:basedOn w:val="Normal"/>
    <w:next w:val="Normal"/>
    <w:link w:val="TtuloChar"/>
    <w:uiPriority w:val="10"/>
    <w:qFormat/>
    <w:rsid w:val="006078C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6078C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Cabealho">
    <w:name w:val="header"/>
    <w:basedOn w:val="Normal"/>
    <w:link w:val="CabealhoChar"/>
    <w:uiPriority w:val="99"/>
    <w:unhideWhenUsed/>
    <w:rsid w:val="006078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078C9"/>
  </w:style>
  <w:style w:type="paragraph" w:styleId="Rodap">
    <w:name w:val="footer"/>
    <w:basedOn w:val="Normal"/>
    <w:link w:val="RodapChar"/>
    <w:uiPriority w:val="99"/>
    <w:semiHidden/>
    <w:unhideWhenUsed/>
    <w:rsid w:val="006078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6078C9"/>
  </w:style>
  <w:style w:type="paragraph" w:customStyle="1" w:styleId="E297692797D246C9AD53DB05B39F6377">
    <w:name w:val="E297692797D246C9AD53DB05B39F6377"/>
    <w:rsid w:val="0032538A"/>
    <w:rPr>
      <w:rFonts w:eastAsiaTheme="minorEastAsia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25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538A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E6089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5D27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Fontepargpadro"/>
    <w:uiPriority w:val="99"/>
    <w:unhideWhenUsed/>
    <w:rsid w:val="004C27B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ortal.tcu.gov.br/fiscalizacao-e-controle/auditoria/issai-em-portugues.ht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35CD75661AF3435F930CC3514A6696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58B58ED-CC82-4B8C-A110-4A85931C0CFC}"/>
      </w:docPartPr>
      <w:docPartBody>
        <w:p w:rsidR="00B52E89" w:rsidRDefault="000445B5" w:rsidP="000445B5">
          <w:pPr>
            <w:pStyle w:val="35CD75661AF3435F930CC3514A6696B8"/>
          </w:pPr>
          <w:r>
            <w:rPr>
              <w:rFonts w:asciiTheme="majorHAnsi" w:eastAsiaTheme="majorEastAsia" w:hAnsiTheme="majorHAnsi" w:cstheme="majorBidi"/>
            </w:rPr>
            <w:t>[Digite o título do documento]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0445B5"/>
    <w:rsid w:val="000445B5"/>
    <w:rsid w:val="00454879"/>
    <w:rsid w:val="00481357"/>
    <w:rsid w:val="00B52E89"/>
    <w:rsid w:val="00CD7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135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35CD75661AF3435F930CC3514A6696B8">
    <w:name w:val="35CD75661AF3435F930CC3514A6696B8"/>
    <w:rsid w:val="000445B5"/>
  </w:style>
  <w:style w:type="paragraph" w:customStyle="1" w:styleId="371CC1E250FC4961B9D4BD41B88BFACC">
    <w:name w:val="371CC1E250FC4961B9D4BD41B88BFACC"/>
    <w:rsid w:val="000445B5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14</Pages>
  <Words>3302</Words>
  <Characters>17837</Characters>
  <Application>Microsoft Office Word</Application>
  <DocSecurity>0</DocSecurity>
  <Lines>148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compilado TCU 2015</vt:lpstr>
    </vt:vector>
  </TitlesOfParts>
  <Company/>
  <LinksUpToDate>false</LinksUpToDate>
  <CharactersWithSpaces>21097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compilado TCU 2015</dc:title>
  <dc:creator>rogerio</dc:creator>
  <cp:lastModifiedBy>rogerio</cp:lastModifiedBy>
  <cp:revision>17</cp:revision>
  <dcterms:created xsi:type="dcterms:W3CDTF">2015-06-11T01:47:00Z</dcterms:created>
  <dcterms:modified xsi:type="dcterms:W3CDTF">2015-06-12T02:55:00Z</dcterms:modified>
</cp:coreProperties>
</file>